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harts/chart1.xml" ContentType="application/vnd.openxmlformats-officedocument.drawingml.chart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46211" w:rsidRDefault="00246211">
      <w:pPr>
        <w:spacing w:after="200" w:line="276" w:lineRule="auto"/>
        <w:rPr>
          <w:rFonts w:ascii="Arial Narrow" w:hAnsi="Arial Narrow"/>
          <w:b/>
          <w:sz w:val="28"/>
        </w:rPr>
      </w:pPr>
      <w:r>
        <w:rPr>
          <w:rFonts w:ascii="Arial Narrow" w:hAnsi="Arial Narrow"/>
          <w:b/>
          <w:noProof/>
          <w:sz w:val="28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7556500" cy="10693400"/>
            <wp:effectExtent l="0" t="0" r="0" b="0"/>
            <wp:wrapTight wrapText="bothSides">
              <wp:wrapPolygon edited="0">
                <wp:start x="17262" y="1809"/>
                <wp:lineTo x="12960" y="2078"/>
                <wp:lineTo x="12252" y="2155"/>
                <wp:lineTo x="12252" y="2501"/>
                <wp:lineTo x="10836" y="3117"/>
                <wp:lineTo x="10782" y="8658"/>
                <wp:lineTo x="1144" y="8696"/>
                <wp:lineTo x="1198" y="20741"/>
                <wp:lineTo x="21564" y="20741"/>
                <wp:lineTo x="21564" y="8696"/>
                <wp:lineTo x="10727" y="8658"/>
                <wp:lineTo x="10782" y="3117"/>
                <wp:lineTo x="19059" y="3117"/>
                <wp:lineTo x="20529" y="3040"/>
                <wp:lineTo x="20420" y="2270"/>
                <wp:lineTo x="19767" y="2116"/>
                <wp:lineTo x="17643" y="1809"/>
                <wp:lineTo x="17262" y="1809"/>
              </wp:wrapPolygon>
            </wp:wrapTight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6500" cy="10693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Arial Narrow" w:hAnsi="Arial Narrow"/>
          <w:b/>
          <w:sz w:val="28"/>
        </w:rPr>
        <w:br w:type="page"/>
      </w:r>
    </w:p>
    <w:p w:rsidR="002F2FE1" w:rsidRDefault="002F2FE1" w:rsidP="00E90D28">
      <w:pPr>
        <w:rPr>
          <w:rFonts w:ascii="Arial Narrow" w:hAnsi="Arial Narrow"/>
          <w:b/>
          <w:sz w:val="28"/>
        </w:rPr>
      </w:pPr>
    </w:p>
    <w:tbl>
      <w:tblPr>
        <w:tblStyle w:val="TableGrid"/>
        <w:tblW w:w="10065" w:type="dxa"/>
        <w:tblInd w:w="-318" w:type="dxa"/>
        <w:tblLook w:val="04A0" w:firstRow="1" w:lastRow="0" w:firstColumn="1" w:lastColumn="0" w:noHBand="0" w:noVBand="1"/>
      </w:tblPr>
      <w:tblGrid>
        <w:gridCol w:w="3545"/>
        <w:gridCol w:w="2934"/>
        <w:gridCol w:w="3586"/>
      </w:tblGrid>
      <w:tr w:rsidR="00B512EA" w:rsidRPr="00F50DF2" w:rsidTr="004B7535">
        <w:trPr>
          <w:trHeight w:val="699"/>
        </w:trPr>
        <w:tc>
          <w:tcPr>
            <w:tcW w:w="10065" w:type="dxa"/>
            <w:gridSpan w:val="3"/>
            <w:shd w:val="clear" w:color="auto" w:fill="31849B" w:themeFill="accent5" w:themeFillShade="BF"/>
            <w:vAlign w:val="center"/>
          </w:tcPr>
          <w:p w:rsidR="00B512EA" w:rsidRPr="00F50DF2" w:rsidRDefault="00832285" w:rsidP="00E90D28">
            <w:pPr>
              <w:jc w:val="center"/>
              <w:rPr>
                <w:rFonts w:ascii="Arial Narrow" w:hAnsi="Arial Narrow"/>
                <w:b/>
                <w:color w:val="FFFFFF" w:themeColor="background1"/>
                <w:sz w:val="32"/>
                <w:szCs w:val="32"/>
              </w:rPr>
            </w:pPr>
            <w:r w:rsidRPr="00BA401C">
              <w:rPr>
                <w:rFonts w:ascii="Arial Narrow" w:hAnsi="Arial Narrow"/>
                <w:b/>
                <w:color w:val="FFFFFF" w:themeColor="background1"/>
                <w:sz w:val="28"/>
                <w:szCs w:val="32"/>
              </w:rPr>
              <w:t xml:space="preserve"> </w:t>
            </w:r>
            <w:r w:rsidR="007A6A57" w:rsidRPr="00BA401C">
              <w:rPr>
                <w:rFonts w:ascii="Arial Narrow" w:hAnsi="Arial Narrow"/>
                <w:b/>
                <w:color w:val="FFFFFF" w:themeColor="background1"/>
                <w:sz w:val="28"/>
                <w:szCs w:val="32"/>
              </w:rPr>
              <w:t>Photometric Test</w:t>
            </w:r>
            <w:r w:rsidR="00B512EA" w:rsidRPr="00BA401C">
              <w:rPr>
                <w:rFonts w:ascii="Arial Narrow" w:hAnsi="Arial Narrow"/>
                <w:b/>
                <w:color w:val="FFFFFF" w:themeColor="background1"/>
                <w:sz w:val="28"/>
                <w:szCs w:val="32"/>
              </w:rPr>
              <w:t xml:space="preserve"> Re</w:t>
            </w:r>
            <w:r w:rsidR="00A13D9A" w:rsidRPr="00BA401C">
              <w:rPr>
                <w:rFonts w:ascii="Arial Narrow" w:hAnsi="Arial Narrow"/>
                <w:b/>
                <w:color w:val="FFFFFF" w:themeColor="background1"/>
                <w:sz w:val="28"/>
                <w:szCs w:val="32"/>
              </w:rPr>
              <w:t>port</w:t>
            </w:r>
          </w:p>
        </w:tc>
      </w:tr>
      <w:tr w:rsidR="007A6A57" w:rsidRPr="00AC763A" w:rsidTr="007A6A57">
        <w:trPr>
          <w:trHeight w:val="340"/>
        </w:trPr>
        <w:tc>
          <w:tcPr>
            <w:tcW w:w="3545" w:type="dxa"/>
            <w:vAlign w:val="center"/>
          </w:tcPr>
          <w:p w:rsidR="007A6A57" w:rsidRPr="00BA401C" w:rsidRDefault="007A6A57" w:rsidP="009100F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 xml:space="preserve">Report Number: </w:t>
            </w:r>
            <w:r w:rsidR="009B4AB1">
              <w:rPr>
                <w:rFonts w:ascii="Arial Narrow" w:hAnsi="Arial Narrow"/>
                <w:sz w:val="20"/>
              </w:rPr>
              <w:t>POTS/</w:t>
            </w:r>
            <w:r w:rsidR="009100F1">
              <w:rPr>
                <w:rFonts w:ascii="Arial Narrow" w:hAnsi="Arial Narrow"/>
                <w:sz w:val="20"/>
              </w:rPr>
              <w:t>GJ</w:t>
            </w:r>
            <w:r w:rsidR="00166B53">
              <w:rPr>
                <w:rFonts w:ascii="Arial Narrow" w:hAnsi="Arial Narrow"/>
                <w:sz w:val="20"/>
              </w:rPr>
              <w:t>13275</w:t>
            </w:r>
          </w:p>
        </w:tc>
        <w:tc>
          <w:tcPr>
            <w:tcW w:w="2934" w:type="dxa"/>
            <w:vAlign w:val="center"/>
          </w:tcPr>
          <w:p w:rsidR="007A6A57" w:rsidRPr="00BA401C" w:rsidRDefault="004F1E8C" w:rsidP="009100F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 xml:space="preserve">Report </w:t>
            </w:r>
            <w:r w:rsidR="007A6A57" w:rsidRPr="00BA401C">
              <w:rPr>
                <w:rFonts w:ascii="Arial Narrow" w:hAnsi="Arial Narrow"/>
                <w:sz w:val="20"/>
              </w:rPr>
              <w:t>Date:</w:t>
            </w:r>
            <w:r w:rsidRPr="00BA401C">
              <w:rPr>
                <w:rFonts w:ascii="Arial Narrow" w:hAnsi="Arial Narrow"/>
                <w:sz w:val="20"/>
              </w:rPr>
              <w:t xml:space="preserve"> </w:t>
            </w:r>
            <w:r w:rsidR="00166B53">
              <w:rPr>
                <w:rFonts w:ascii="Arial Narrow" w:hAnsi="Arial Narrow"/>
                <w:sz w:val="20"/>
              </w:rPr>
              <w:t>25-07-2013</w:t>
            </w:r>
          </w:p>
        </w:tc>
        <w:tc>
          <w:tcPr>
            <w:tcW w:w="3586" w:type="dxa"/>
            <w:vAlign w:val="center"/>
          </w:tcPr>
          <w:p w:rsidR="007A6A57" w:rsidRPr="00BA401C" w:rsidRDefault="007A6A57" w:rsidP="00F94B9B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Prepared By:</w:t>
            </w:r>
            <w:r w:rsidR="004F1E8C" w:rsidRPr="00BA401C">
              <w:rPr>
                <w:rFonts w:ascii="Arial Narrow" w:hAnsi="Arial Narrow"/>
                <w:sz w:val="20"/>
              </w:rPr>
              <w:t xml:space="preserve"> </w:t>
            </w:r>
            <w:r w:rsidR="00AF6395">
              <w:rPr>
                <w:rFonts w:ascii="Arial Narrow" w:hAnsi="Arial Narrow"/>
                <w:sz w:val="20"/>
              </w:rPr>
              <w:t>G John</w:t>
            </w:r>
          </w:p>
        </w:tc>
      </w:tr>
      <w:tr w:rsidR="00B87F78" w:rsidRPr="00AC763A" w:rsidTr="00862F5F">
        <w:trPr>
          <w:trHeight w:val="340"/>
        </w:trPr>
        <w:tc>
          <w:tcPr>
            <w:tcW w:w="10065" w:type="dxa"/>
            <w:gridSpan w:val="3"/>
            <w:vAlign w:val="center"/>
          </w:tcPr>
          <w:p w:rsidR="00B87F78" w:rsidRPr="00BA401C" w:rsidRDefault="00B87F78" w:rsidP="00F94B9B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Test Laboratory: </w:t>
            </w:r>
            <w:r w:rsidR="00F94B9B" w:rsidRPr="00F94B9B">
              <w:rPr>
                <w:rFonts w:ascii="Arial Narrow" w:hAnsi="Arial Narrow"/>
                <w:sz w:val="20"/>
              </w:rPr>
              <w:t>Photometric and Optical Testing Services</w:t>
            </w:r>
            <w:r w:rsidR="00F94B9B">
              <w:rPr>
                <w:rFonts w:ascii="Arial Narrow" w:hAnsi="Arial Narrow"/>
                <w:sz w:val="20"/>
              </w:rPr>
              <w:t xml:space="preserve">, </w:t>
            </w:r>
            <w:r w:rsidR="00F94B9B" w:rsidRPr="00F94B9B">
              <w:rPr>
                <w:rFonts w:ascii="Arial Narrow" w:hAnsi="Arial Narrow"/>
                <w:sz w:val="20"/>
              </w:rPr>
              <w:t>Cotswold Business Centre</w:t>
            </w:r>
            <w:r w:rsidR="00F94B9B">
              <w:rPr>
                <w:rFonts w:ascii="Arial Narrow" w:hAnsi="Arial Narrow"/>
                <w:sz w:val="20"/>
              </w:rPr>
              <w:t xml:space="preserve">, </w:t>
            </w:r>
            <w:r w:rsidR="00F94B9B" w:rsidRPr="00F94B9B">
              <w:rPr>
                <w:rFonts w:ascii="Arial Narrow" w:hAnsi="Arial Narrow"/>
                <w:sz w:val="20"/>
              </w:rPr>
              <w:t>42 A P Ellis Road</w:t>
            </w:r>
            <w:r w:rsidR="00F94B9B">
              <w:rPr>
                <w:rFonts w:ascii="Arial Narrow" w:hAnsi="Arial Narrow"/>
                <w:sz w:val="20"/>
              </w:rPr>
              <w:t xml:space="preserve">, </w:t>
            </w:r>
            <w:r w:rsidR="00F94B9B" w:rsidRPr="00F94B9B">
              <w:rPr>
                <w:rFonts w:ascii="Arial Narrow" w:hAnsi="Arial Narrow"/>
                <w:sz w:val="20"/>
              </w:rPr>
              <w:t>Rissington Business Park</w:t>
            </w:r>
            <w:r w:rsidR="00F94B9B">
              <w:rPr>
                <w:rFonts w:ascii="Arial Narrow" w:hAnsi="Arial Narrow"/>
                <w:sz w:val="20"/>
              </w:rPr>
              <w:t xml:space="preserve">, </w:t>
            </w:r>
            <w:r w:rsidR="00F94B9B" w:rsidRPr="00F94B9B">
              <w:rPr>
                <w:rFonts w:ascii="Arial Narrow" w:hAnsi="Arial Narrow"/>
                <w:sz w:val="20"/>
              </w:rPr>
              <w:t>Upper Rissington</w:t>
            </w:r>
            <w:r w:rsidR="00F94B9B">
              <w:rPr>
                <w:rFonts w:ascii="Arial Narrow" w:hAnsi="Arial Narrow"/>
                <w:sz w:val="20"/>
              </w:rPr>
              <w:t>,  Gloucestershire, GL54 2QB</w:t>
            </w:r>
          </w:p>
        </w:tc>
      </w:tr>
      <w:tr w:rsidR="00B87F78" w:rsidRPr="00AC763A" w:rsidTr="00862F5F">
        <w:trPr>
          <w:trHeight w:val="340"/>
        </w:trPr>
        <w:tc>
          <w:tcPr>
            <w:tcW w:w="10065" w:type="dxa"/>
            <w:gridSpan w:val="3"/>
            <w:vAlign w:val="center"/>
          </w:tcPr>
          <w:p w:rsidR="00B87F78" w:rsidRDefault="00B87F78" w:rsidP="00862F5F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Company Registration Number: </w:t>
            </w:r>
            <w:r w:rsidRPr="00614B21">
              <w:rPr>
                <w:rFonts w:ascii="Arial Narrow" w:hAnsi="Arial Narrow"/>
                <w:sz w:val="20"/>
                <w:lang w:val="en-US"/>
              </w:rPr>
              <w:t xml:space="preserve">Registered in </w:t>
            </w:r>
            <w:smartTag w:uri="urn:schemas-microsoft-com:office:smarttags" w:element="country-region">
              <w:r w:rsidRPr="00614B21">
                <w:rPr>
                  <w:rFonts w:ascii="Arial Narrow" w:hAnsi="Arial Narrow"/>
                  <w:sz w:val="20"/>
                  <w:lang w:val="en-US"/>
                </w:rPr>
                <w:t>England</w:t>
              </w:r>
            </w:smartTag>
            <w:r w:rsidRPr="00614B21">
              <w:rPr>
                <w:rFonts w:ascii="Arial Narrow" w:hAnsi="Arial Narrow"/>
                <w:sz w:val="20"/>
                <w:lang w:val="en-US"/>
              </w:rPr>
              <w:t xml:space="preserve"> &amp; </w:t>
            </w:r>
            <w:smartTag w:uri="urn:schemas-microsoft-com:office:smarttags" w:element="country-region">
              <w:smartTag w:uri="urn:schemas-microsoft-com:office:smarttags" w:element="place">
                <w:r w:rsidRPr="00614B21">
                  <w:rPr>
                    <w:rFonts w:ascii="Arial Narrow" w:hAnsi="Arial Narrow"/>
                    <w:sz w:val="20"/>
                    <w:lang w:val="en-US"/>
                  </w:rPr>
                  <w:t>Wales</w:t>
                </w:r>
              </w:smartTag>
            </w:smartTag>
            <w:r w:rsidRPr="00614B21">
              <w:rPr>
                <w:rFonts w:ascii="Arial Narrow" w:hAnsi="Arial Narrow"/>
                <w:sz w:val="20"/>
                <w:lang w:val="en-US"/>
              </w:rPr>
              <w:t xml:space="preserve"> No. </w:t>
            </w:r>
            <w:r w:rsidR="00F94B9B" w:rsidRPr="00B135F7">
              <w:rPr>
                <w:rFonts w:ascii="Arial Narrow" w:hAnsi="Arial Narrow"/>
              </w:rPr>
              <w:t>OC352911</w:t>
            </w:r>
          </w:p>
        </w:tc>
      </w:tr>
      <w:tr w:rsidR="00B87F78" w:rsidRPr="00AC763A" w:rsidTr="00862F5F">
        <w:trPr>
          <w:trHeight w:val="340"/>
        </w:trPr>
        <w:tc>
          <w:tcPr>
            <w:tcW w:w="10065" w:type="dxa"/>
            <w:gridSpan w:val="3"/>
            <w:vAlign w:val="center"/>
          </w:tcPr>
          <w:p w:rsidR="00B87F78" w:rsidRDefault="00B87F78" w:rsidP="00862F5F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Registered Address: </w:t>
            </w:r>
            <w:r w:rsidRPr="00614B21">
              <w:rPr>
                <w:rFonts w:ascii="Arial Narrow" w:hAnsi="Arial Narrow"/>
                <w:sz w:val="20"/>
                <w:lang w:val="en-US"/>
              </w:rPr>
              <w:t xml:space="preserve">Thistle Down Barn, </w:t>
            </w:r>
            <w:smartTag w:uri="urn:schemas-microsoft-com:office:smarttags" w:element="Street">
              <w:smartTag w:uri="urn:schemas-microsoft-com:office:smarttags" w:element="address">
                <w:r w:rsidRPr="00614B21">
                  <w:rPr>
                    <w:rFonts w:ascii="Arial Narrow" w:hAnsi="Arial Narrow"/>
                    <w:sz w:val="20"/>
                    <w:lang w:val="en-US"/>
                  </w:rPr>
                  <w:t>Holcot Lane</w:t>
                </w:r>
              </w:smartTag>
            </w:smartTag>
            <w:r w:rsidRPr="00614B21">
              <w:rPr>
                <w:rFonts w:ascii="Arial Narrow" w:hAnsi="Arial Narrow"/>
                <w:sz w:val="20"/>
                <w:lang w:val="en-US"/>
              </w:rPr>
              <w:t xml:space="preserve">, Sywell, </w:t>
            </w:r>
            <w:smartTag w:uri="urn:schemas-microsoft-com:office:smarttags" w:element="place">
              <w:smartTag w:uri="urn:schemas-microsoft-com:office:smarttags" w:element="City">
                <w:r w:rsidRPr="00614B21">
                  <w:rPr>
                    <w:rFonts w:ascii="Arial Narrow" w:hAnsi="Arial Narrow"/>
                    <w:sz w:val="20"/>
                    <w:lang w:val="en-US"/>
                  </w:rPr>
                  <w:t>Northampton</w:t>
                </w:r>
              </w:smartTag>
              <w:r w:rsidRPr="00614B21">
                <w:rPr>
                  <w:rFonts w:ascii="Arial Narrow" w:hAnsi="Arial Narrow"/>
                  <w:sz w:val="20"/>
                  <w:lang w:val="en-US"/>
                </w:rPr>
                <w:t xml:space="preserve">, </w:t>
              </w:r>
              <w:smartTag w:uri="urn:schemas-microsoft-com:office:smarttags" w:element="PostalCode">
                <w:r w:rsidRPr="00614B21">
                  <w:rPr>
                    <w:rFonts w:ascii="Arial Narrow" w:hAnsi="Arial Narrow"/>
                    <w:sz w:val="20"/>
                    <w:lang w:val="en-US"/>
                  </w:rPr>
                  <w:t>NN6 0BG</w:t>
                </w:r>
              </w:smartTag>
            </w:smartTag>
          </w:p>
        </w:tc>
      </w:tr>
    </w:tbl>
    <w:p w:rsidR="00A44532" w:rsidRDefault="00A44532" w:rsidP="00E90D28"/>
    <w:tbl>
      <w:tblPr>
        <w:tblStyle w:val="TableGrid"/>
        <w:tblW w:w="10065" w:type="dxa"/>
        <w:tblInd w:w="-318" w:type="dxa"/>
        <w:tblLook w:val="04A0" w:firstRow="1" w:lastRow="0" w:firstColumn="1" w:lastColumn="0" w:noHBand="0" w:noVBand="1"/>
      </w:tblPr>
      <w:tblGrid>
        <w:gridCol w:w="5032"/>
        <w:gridCol w:w="5033"/>
      </w:tblGrid>
      <w:tr w:rsidR="00692668" w:rsidRPr="00832285" w:rsidTr="00270633">
        <w:trPr>
          <w:trHeight w:val="340"/>
        </w:trPr>
        <w:tc>
          <w:tcPr>
            <w:tcW w:w="10065" w:type="dxa"/>
            <w:gridSpan w:val="2"/>
            <w:shd w:val="clear" w:color="auto" w:fill="31849B" w:themeFill="accent5" w:themeFillShade="BF"/>
            <w:vAlign w:val="center"/>
          </w:tcPr>
          <w:p w:rsidR="00692668" w:rsidRPr="00270633" w:rsidRDefault="007A6A57" w:rsidP="00E90D28">
            <w:pPr>
              <w:rPr>
                <w:rFonts w:ascii="Arial Narrow" w:hAnsi="Arial Narrow"/>
                <w:b/>
                <w:color w:val="FFFFFF" w:themeColor="background1"/>
                <w:sz w:val="28"/>
              </w:rPr>
            </w:pPr>
            <w:r w:rsidRPr="00BA401C">
              <w:rPr>
                <w:rFonts w:ascii="Arial Narrow" w:hAnsi="Arial Narrow"/>
                <w:b/>
                <w:color w:val="FFFFFF" w:themeColor="background1"/>
                <w:sz w:val="24"/>
              </w:rPr>
              <w:t>Client Details</w:t>
            </w:r>
          </w:p>
        </w:tc>
      </w:tr>
      <w:tr w:rsidR="00824E21" w:rsidRPr="00AC763A" w:rsidTr="00824E21">
        <w:trPr>
          <w:trHeight w:val="340"/>
        </w:trPr>
        <w:tc>
          <w:tcPr>
            <w:tcW w:w="5032" w:type="dxa"/>
            <w:vAlign w:val="center"/>
          </w:tcPr>
          <w:p w:rsidR="00824E21" w:rsidRPr="00BA401C" w:rsidRDefault="00824E21" w:rsidP="0024621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 xml:space="preserve">Company: </w:t>
            </w:r>
            <w:proofErr w:type="spellStart"/>
            <w:r>
              <w:rPr>
                <w:rFonts w:ascii="Arial Narrow" w:hAnsi="Arial Narrow"/>
                <w:sz w:val="20"/>
              </w:rPr>
              <w:t>Astro</w:t>
            </w:r>
            <w:proofErr w:type="spellEnd"/>
            <w:r>
              <w:rPr>
                <w:rFonts w:ascii="Arial Narrow" w:hAnsi="Arial Narrow"/>
                <w:sz w:val="20"/>
              </w:rPr>
              <w:t xml:space="preserve"> Lighting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246211">
            <w:pPr>
              <w:rPr>
                <w:rFonts w:ascii="Arial Narrow" w:hAnsi="Arial Narrow"/>
                <w:sz w:val="20"/>
              </w:rPr>
            </w:pPr>
            <w:r w:rsidRPr="00824E21">
              <w:rPr>
                <w:rFonts w:ascii="Arial Narrow" w:hAnsi="Arial Narrow"/>
                <w:sz w:val="20"/>
              </w:rPr>
              <w:t>Email: technical@astrolighting.co.uk</w:t>
            </w:r>
          </w:p>
        </w:tc>
      </w:tr>
      <w:tr w:rsidR="007A6A57" w:rsidRPr="00AC763A" w:rsidTr="004B7535">
        <w:trPr>
          <w:trHeight w:val="340"/>
        </w:trPr>
        <w:tc>
          <w:tcPr>
            <w:tcW w:w="10065" w:type="dxa"/>
            <w:gridSpan w:val="2"/>
            <w:vAlign w:val="center"/>
          </w:tcPr>
          <w:p w:rsidR="007A6A57" w:rsidRPr="00BA401C" w:rsidRDefault="007A6A57" w:rsidP="0024621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Address:</w:t>
            </w:r>
            <w:r w:rsidR="00FE157E">
              <w:rPr>
                <w:rFonts w:ascii="Arial Narrow" w:hAnsi="Arial Narrow"/>
                <w:sz w:val="20"/>
              </w:rPr>
              <w:t xml:space="preserve"> </w:t>
            </w:r>
            <w:proofErr w:type="spellStart"/>
            <w:r w:rsidR="000B2A0B" w:rsidRPr="000B2A0B">
              <w:rPr>
                <w:rFonts w:ascii="Arial Narrow" w:hAnsi="Arial Narrow"/>
                <w:sz w:val="20"/>
              </w:rPr>
              <w:t>Astro</w:t>
            </w:r>
            <w:proofErr w:type="spellEnd"/>
            <w:r w:rsidR="000B2A0B" w:rsidRPr="000B2A0B">
              <w:rPr>
                <w:rFonts w:ascii="Arial Narrow" w:hAnsi="Arial Narrow"/>
                <w:sz w:val="20"/>
              </w:rPr>
              <w:t xml:space="preserve"> Lighting Limited, G2 River Way, Harlow CM20 2DP, Great Britain</w:t>
            </w:r>
          </w:p>
        </w:tc>
      </w:tr>
    </w:tbl>
    <w:p w:rsidR="00A44532" w:rsidRDefault="00A44532" w:rsidP="00E90D28"/>
    <w:tbl>
      <w:tblPr>
        <w:tblStyle w:val="TableGrid"/>
        <w:tblW w:w="10065" w:type="dxa"/>
        <w:tblInd w:w="-318" w:type="dxa"/>
        <w:tblLook w:val="04A0" w:firstRow="1" w:lastRow="0" w:firstColumn="1" w:lastColumn="0" w:noHBand="0" w:noVBand="1"/>
      </w:tblPr>
      <w:tblGrid>
        <w:gridCol w:w="5032"/>
        <w:gridCol w:w="5033"/>
      </w:tblGrid>
      <w:tr w:rsidR="007A6A57" w:rsidRPr="00832285" w:rsidTr="00270633">
        <w:trPr>
          <w:trHeight w:val="340"/>
        </w:trPr>
        <w:tc>
          <w:tcPr>
            <w:tcW w:w="10065" w:type="dxa"/>
            <w:gridSpan w:val="2"/>
            <w:shd w:val="clear" w:color="auto" w:fill="31849B" w:themeFill="accent5" w:themeFillShade="BF"/>
            <w:vAlign w:val="center"/>
          </w:tcPr>
          <w:p w:rsidR="007A6A57" w:rsidRPr="00270633" w:rsidRDefault="007A6A57" w:rsidP="00E90D28">
            <w:pPr>
              <w:rPr>
                <w:rFonts w:ascii="Arial Narrow" w:hAnsi="Arial Narrow"/>
                <w:b/>
                <w:color w:val="FFFFFF" w:themeColor="background1"/>
                <w:sz w:val="28"/>
              </w:rPr>
            </w:pPr>
            <w:r w:rsidRPr="00BA401C">
              <w:rPr>
                <w:rFonts w:ascii="Arial Narrow" w:hAnsi="Arial Narrow"/>
                <w:b/>
                <w:color w:val="FFFFFF" w:themeColor="background1"/>
                <w:sz w:val="24"/>
              </w:rPr>
              <w:t>Details of Product Tested</w:t>
            </w:r>
          </w:p>
        </w:tc>
      </w:tr>
      <w:tr w:rsidR="004F1E8C" w:rsidRPr="00AC763A" w:rsidTr="00862F5F">
        <w:trPr>
          <w:trHeight w:val="340"/>
        </w:trPr>
        <w:tc>
          <w:tcPr>
            <w:tcW w:w="5032" w:type="dxa"/>
            <w:vAlign w:val="center"/>
          </w:tcPr>
          <w:p w:rsidR="004F1E8C" w:rsidRPr="00BA401C" w:rsidRDefault="004F1E8C" w:rsidP="0024621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Manufacturer:</w:t>
            </w:r>
            <w:r w:rsidR="00FD6DF4">
              <w:rPr>
                <w:rFonts w:ascii="Arial Narrow" w:hAnsi="Arial Narrow"/>
                <w:sz w:val="20"/>
              </w:rPr>
              <w:t xml:space="preserve"> </w:t>
            </w:r>
            <w:proofErr w:type="spellStart"/>
            <w:r w:rsidR="000B2A0B">
              <w:rPr>
                <w:rFonts w:ascii="Arial Narrow" w:hAnsi="Arial Narrow"/>
                <w:sz w:val="20"/>
              </w:rPr>
              <w:t>Astro</w:t>
            </w:r>
            <w:proofErr w:type="spellEnd"/>
            <w:r w:rsidR="000B2A0B">
              <w:rPr>
                <w:rFonts w:ascii="Arial Narrow" w:hAnsi="Arial Narrow"/>
                <w:sz w:val="20"/>
              </w:rPr>
              <w:t xml:space="preserve"> Lighting</w:t>
            </w:r>
          </w:p>
        </w:tc>
        <w:tc>
          <w:tcPr>
            <w:tcW w:w="5033" w:type="dxa"/>
            <w:vAlign w:val="center"/>
          </w:tcPr>
          <w:p w:rsidR="004F1E8C" w:rsidRPr="00BA401C" w:rsidRDefault="004F1E8C" w:rsidP="00EA2665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 xml:space="preserve">Source Type: </w:t>
            </w:r>
            <w:r w:rsidR="000B2A0B">
              <w:rPr>
                <w:rFonts w:ascii="Arial Narrow" w:hAnsi="Arial Narrow"/>
                <w:sz w:val="20"/>
              </w:rPr>
              <w:t>Domestic  light</w:t>
            </w:r>
          </w:p>
        </w:tc>
      </w:tr>
      <w:tr w:rsidR="007A6A57" w:rsidRPr="00AC763A" w:rsidTr="00862F5F">
        <w:trPr>
          <w:trHeight w:val="340"/>
        </w:trPr>
        <w:tc>
          <w:tcPr>
            <w:tcW w:w="5032" w:type="dxa"/>
            <w:vAlign w:val="center"/>
          </w:tcPr>
          <w:p w:rsidR="007A6A57" w:rsidRPr="00BA401C" w:rsidRDefault="004F1E8C" w:rsidP="003D5DE4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Model</w:t>
            </w:r>
            <w:r w:rsidR="007A6A57" w:rsidRPr="00BA401C">
              <w:rPr>
                <w:rFonts w:ascii="Arial Narrow" w:hAnsi="Arial Narrow"/>
                <w:sz w:val="20"/>
              </w:rPr>
              <w:t>:</w:t>
            </w:r>
            <w:r w:rsidR="008179C8">
              <w:t xml:space="preserve"> </w:t>
            </w:r>
            <w:r w:rsidR="00166B53">
              <w:t>BELGRAVIA LED 500</w:t>
            </w:r>
          </w:p>
        </w:tc>
        <w:tc>
          <w:tcPr>
            <w:tcW w:w="5033" w:type="dxa"/>
            <w:vAlign w:val="center"/>
          </w:tcPr>
          <w:p w:rsidR="007A6A57" w:rsidRPr="00BA401C" w:rsidRDefault="007A6A57" w:rsidP="003D5DE4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Serial Number:</w:t>
            </w:r>
            <w:r w:rsidR="004F1E8C" w:rsidRPr="00BA401C">
              <w:rPr>
                <w:rFonts w:ascii="Arial Narrow" w:hAnsi="Arial Narrow"/>
                <w:sz w:val="20"/>
              </w:rPr>
              <w:t xml:space="preserve"> </w:t>
            </w:r>
            <w:r w:rsidR="00166B53">
              <w:rPr>
                <w:rFonts w:ascii="Arial Narrow" w:hAnsi="Arial Narrow"/>
                <w:sz w:val="20"/>
              </w:rPr>
              <w:t>7133</w:t>
            </w:r>
          </w:p>
        </w:tc>
      </w:tr>
      <w:tr w:rsidR="00250750" w:rsidRPr="00AC763A" w:rsidTr="00250750">
        <w:trPr>
          <w:trHeight w:val="340"/>
        </w:trPr>
        <w:tc>
          <w:tcPr>
            <w:tcW w:w="5032" w:type="dxa"/>
            <w:vAlign w:val="center"/>
          </w:tcPr>
          <w:p w:rsidR="00250750" w:rsidRPr="00BA401C" w:rsidRDefault="00250750" w:rsidP="003D5DE4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Lamp Type:</w:t>
            </w:r>
            <w:r>
              <w:rPr>
                <w:rFonts w:ascii="Arial Narrow" w:hAnsi="Arial Narrow"/>
                <w:sz w:val="20"/>
              </w:rPr>
              <w:t xml:space="preserve"> </w:t>
            </w:r>
            <w:r w:rsidR="00166B53">
              <w:rPr>
                <w:rFonts w:ascii="Arial Narrow" w:hAnsi="Arial Narrow"/>
                <w:sz w:val="20"/>
              </w:rPr>
              <w:t>LED</w:t>
            </w:r>
          </w:p>
        </w:tc>
        <w:tc>
          <w:tcPr>
            <w:tcW w:w="5033" w:type="dxa"/>
            <w:vAlign w:val="center"/>
          </w:tcPr>
          <w:p w:rsidR="00250750" w:rsidRPr="00BA401C" w:rsidRDefault="00250750" w:rsidP="007B7D19">
            <w:pPr>
              <w:rPr>
                <w:rFonts w:ascii="Arial Narrow" w:hAnsi="Arial Narrow"/>
                <w:sz w:val="20"/>
              </w:rPr>
            </w:pPr>
          </w:p>
        </w:tc>
      </w:tr>
      <w:tr w:rsidR="004F1E8C" w:rsidRPr="00AC763A" w:rsidTr="004B7535">
        <w:trPr>
          <w:trHeight w:val="340"/>
        </w:trPr>
        <w:tc>
          <w:tcPr>
            <w:tcW w:w="10065" w:type="dxa"/>
            <w:gridSpan w:val="2"/>
            <w:vAlign w:val="center"/>
          </w:tcPr>
          <w:p w:rsidR="004F1E8C" w:rsidRPr="00BA401C" w:rsidRDefault="004F1E8C" w:rsidP="00FD6DF4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Power Supply Used:</w:t>
            </w:r>
            <w:r w:rsidR="00AF6395">
              <w:rPr>
                <w:rFonts w:ascii="Arial Narrow" w:hAnsi="Arial Narrow"/>
                <w:sz w:val="20"/>
              </w:rPr>
              <w:t xml:space="preserve"> </w:t>
            </w:r>
            <w:r w:rsidR="00FD6DF4">
              <w:rPr>
                <w:rFonts w:ascii="Arial Narrow" w:hAnsi="Arial Narrow"/>
                <w:sz w:val="20"/>
              </w:rPr>
              <w:t>Uninterruptible AC  power supply</w:t>
            </w:r>
            <w:r w:rsidR="00C51328">
              <w:rPr>
                <w:rFonts w:ascii="Arial Narrow" w:hAnsi="Arial Narrow"/>
                <w:sz w:val="20"/>
              </w:rPr>
              <w:t xml:space="preserve"> </w:t>
            </w:r>
          </w:p>
        </w:tc>
      </w:tr>
      <w:tr w:rsidR="00FD6DF4" w:rsidRPr="00AC763A" w:rsidTr="00FD6DF4">
        <w:trPr>
          <w:trHeight w:val="340"/>
        </w:trPr>
        <w:tc>
          <w:tcPr>
            <w:tcW w:w="5032" w:type="dxa"/>
            <w:vAlign w:val="center"/>
          </w:tcPr>
          <w:p w:rsidR="00FD6DF4" w:rsidRPr="00BA401C" w:rsidRDefault="00BE551C" w:rsidP="003D5DE4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Voltage(AC</w:t>
            </w:r>
            <w:r w:rsidR="00161C01">
              <w:rPr>
                <w:rFonts w:ascii="Arial Narrow" w:hAnsi="Arial Narrow"/>
                <w:sz w:val="20"/>
              </w:rPr>
              <w:t xml:space="preserve"> V</w:t>
            </w:r>
            <w:r>
              <w:rPr>
                <w:rFonts w:ascii="Arial Narrow" w:hAnsi="Arial Narrow"/>
                <w:sz w:val="20"/>
              </w:rPr>
              <w:t xml:space="preserve">) </w:t>
            </w:r>
            <w:r w:rsidR="00E5378E">
              <w:rPr>
                <w:rFonts w:ascii="Arial Narrow" w:hAnsi="Arial Narrow"/>
                <w:sz w:val="20"/>
              </w:rPr>
              <w:t xml:space="preserve">= </w:t>
            </w:r>
            <w:r w:rsidR="00166B53">
              <w:rPr>
                <w:rFonts w:ascii="Arial Narrow" w:hAnsi="Arial Narrow"/>
                <w:sz w:val="20"/>
              </w:rPr>
              <w:t>244.9</w:t>
            </w:r>
          </w:p>
        </w:tc>
        <w:tc>
          <w:tcPr>
            <w:tcW w:w="5033" w:type="dxa"/>
            <w:vAlign w:val="center"/>
          </w:tcPr>
          <w:p w:rsidR="00FD6DF4" w:rsidRPr="00BA401C" w:rsidRDefault="00BE551C" w:rsidP="003D5DE4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Current (mA)= </w:t>
            </w:r>
            <w:r w:rsidR="00166B53">
              <w:rPr>
                <w:rFonts w:ascii="Arial Narrow" w:hAnsi="Arial Narrow"/>
                <w:sz w:val="20"/>
              </w:rPr>
              <w:t>76</w:t>
            </w:r>
          </w:p>
        </w:tc>
      </w:tr>
      <w:tr w:rsidR="00FD6DF4" w:rsidRPr="00AC763A" w:rsidTr="00FD6DF4">
        <w:trPr>
          <w:trHeight w:val="340"/>
        </w:trPr>
        <w:tc>
          <w:tcPr>
            <w:tcW w:w="5032" w:type="dxa"/>
            <w:vAlign w:val="center"/>
          </w:tcPr>
          <w:p w:rsidR="00FD6DF4" w:rsidRPr="00BA401C" w:rsidRDefault="00BE551C" w:rsidP="003D5DE4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Power (Watts)= </w:t>
            </w:r>
            <w:r w:rsidR="00166B53">
              <w:rPr>
                <w:rFonts w:ascii="Arial Narrow" w:hAnsi="Arial Narrow"/>
                <w:sz w:val="20"/>
              </w:rPr>
              <w:t>15.63</w:t>
            </w:r>
          </w:p>
        </w:tc>
        <w:tc>
          <w:tcPr>
            <w:tcW w:w="5033" w:type="dxa"/>
            <w:vAlign w:val="center"/>
          </w:tcPr>
          <w:p w:rsidR="00FD6DF4" w:rsidRPr="00BA401C" w:rsidRDefault="00BE551C" w:rsidP="003D5DE4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Power factor= </w:t>
            </w:r>
            <w:r w:rsidR="003C04C9">
              <w:rPr>
                <w:rFonts w:ascii="Arial Narrow" w:hAnsi="Arial Narrow"/>
                <w:sz w:val="20"/>
              </w:rPr>
              <w:t>0.</w:t>
            </w:r>
            <w:r w:rsidR="00166B53">
              <w:rPr>
                <w:rFonts w:ascii="Arial Narrow" w:hAnsi="Arial Narrow"/>
                <w:sz w:val="20"/>
              </w:rPr>
              <w:t>844</w:t>
            </w:r>
          </w:p>
        </w:tc>
      </w:tr>
    </w:tbl>
    <w:p w:rsidR="005A432F" w:rsidRDefault="005A432F" w:rsidP="00E90D28"/>
    <w:tbl>
      <w:tblPr>
        <w:tblStyle w:val="TableGrid"/>
        <w:tblW w:w="10065" w:type="dxa"/>
        <w:tblInd w:w="-318" w:type="dxa"/>
        <w:tblLook w:val="04A0" w:firstRow="1" w:lastRow="0" w:firstColumn="1" w:lastColumn="0" w:noHBand="0" w:noVBand="1"/>
      </w:tblPr>
      <w:tblGrid>
        <w:gridCol w:w="3355"/>
        <w:gridCol w:w="1677"/>
        <w:gridCol w:w="5033"/>
      </w:tblGrid>
      <w:tr w:rsidR="00824E21" w:rsidRPr="00832285" w:rsidTr="00824E21">
        <w:trPr>
          <w:trHeight w:val="340"/>
        </w:trPr>
        <w:tc>
          <w:tcPr>
            <w:tcW w:w="10065" w:type="dxa"/>
            <w:gridSpan w:val="3"/>
            <w:shd w:val="clear" w:color="auto" w:fill="31849B" w:themeFill="accent5" w:themeFillShade="BF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b/>
                <w:color w:val="FFFFFF" w:themeColor="background1"/>
                <w:sz w:val="24"/>
              </w:rPr>
            </w:pPr>
            <w:r w:rsidRPr="00BA401C">
              <w:rPr>
                <w:rFonts w:ascii="Arial Narrow" w:hAnsi="Arial Narrow"/>
                <w:b/>
                <w:color w:val="FFFFFF" w:themeColor="background1"/>
                <w:sz w:val="24"/>
              </w:rPr>
              <w:t>Integrating Sphere Test</w:t>
            </w:r>
          </w:p>
        </w:tc>
      </w:tr>
      <w:tr w:rsidR="00824E21" w:rsidRPr="00BA401C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BA401C" w:rsidRDefault="00824E21" w:rsidP="003D5DE4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Date of Test:</w:t>
            </w:r>
            <w:r w:rsidR="00793FD9">
              <w:rPr>
                <w:rFonts w:ascii="Arial Narrow" w:hAnsi="Arial Narrow"/>
                <w:sz w:val="20"/>
              </w:rPr>
              <w:t xml:space="preserve"> </w:t>
            </w:r>
            <w:r w:rsidR="00166B53">
              <w:rPr>
                <w:rFonts w:ascii="Arial Narrow" w:hAnsi="Arial Narrow"/>
                <w:sz w:val="20"/>
              </w:rPr>
              <w:t>19-07-2013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Ambient Temperature:</w:t>
            </w:r>
            <w:r>
              <w:rPr>
                <w:rFonts w:ascii="Arial Narrow" w:hAnsi="Arial Narrow"/>
                <w:sz w:val="20"/>
              </w:rPr>
              <w:t>25°C</w:t>
            </w:r>
          </w:p>
        </w:tc>
      </w:tr>
      <w:tr w:rsidR="00824E21" w:rsidRPr="00BA401C" w:rsidTr="00824E21">
        <w:trPr>
          <w:trHeight w:val="340"/>
        </w:trPr>
        <w:tc>
          <w:tcPr>
            <w:tcW w:w="10065" w:type="dxa"/>
            <w:gridSpan w:val="3"/>
            <w:vAlign w:val="center"/>
          </w:tcPr>
          <w:p w:rsidR="00824E21" w:rsidRPr="00BA401C" w:rsidRDefault="00824E21" w:rsidP="003D5DE4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Measurement</w:t>
            </w:r>
            <w:r w:rsidRPr="00BA401C">
              <w:rPr>
                <w:rFonts w:ascii="Arial Narrow" w:hAnsi="Arial Narrow"/>
                <w:sz w:val="20"/>
              </w:rPr>
              <w:t xml:space="preserve"> Filename:</w:t>
            </w:r>
            <w:r w:rsidR="00762153">
              <w:t xml:space="preserve"> </w:t>
            </w:r>
            <w:r w:rsidR="00166B53">
              <w:t>7133 BELGRAVIA LED 500</w:t>
            </w:r>
          </w:p>
        </w:tc>
      </w:tr>
      <w:tr w:rsidR="00824E21" w:rsidRPr="00BA401C" w:rsidTr="00824E21">
        <w:trPr>
          <w:trHeight w:val="340"/>
        </w:trPr>
        <w:tc>
          <w:tcPr>
            <w:tcW w:w="10065" w:type="dxa"/>
            <w:gridSpan w:val="3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 xml:space="preserve">Instrument Used: Labsphere model CSLMS </w:t>
            </w:r>
            <w:r w:rsidR="007B7D19">
              <w:rPr>
                <w:rFonts w:ascii="Arial Narrow" w:hAnsi="Arial Narrow"/>
                <w:sz w:val="20"/>
              </w:rPr>
              <w:t>HALOGEN</w:t>
            </w:r>
            <w:r w:rsidRPr="00BA401C">
              <w:rPr>
                <w:rFonts w:ascii="Arial Narrow" w:hAnsi="Arial Narrow"/>
                <w:sz w:val="20"/>
              </w:rPr>
              <w:t xml:space="preserve"> 4060 integrating sphere spectroradiometer</w:t>
            </w:r>
          </w:p>
        </w:tc>
      </w:tr>
      <w:tr w:rsidR="00824E21" w:rsidRPr="00BA401C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Integrating Sphere Size: 1m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Measurement Geometry (2</w:t>
            </w:r>
            <w:r w:rsidRPr="00BA401C">
              <w:rPr>
                <w:rFonts w:ascii="Arial Narrow" w:hAnsi="Arial Narrow"/>
                <w:sz w:val="20"/>
              </w:rPr>
              <w:sym w:font="Symbol" w:char="F070"/>
            </w:r>
            <w:r w:rsidRPr="00BA401C">
              <w:rPr>
                <w:rFonts w:ascii="Arial Narrow" w:hAnsi="Arial Narrow"/>
                <w:sz w:val="20"/>
              </w:rPr>
              <w:t xml:space="preserve"> / 4</w:t>
            </w:r>
            <w:r w:rsidRPr="00BA401C">
              <w:rPr>
                <w:rFonts w:ascii="Arial Narrow" w:hAnsi="Arial Narrow"/>
                <w:sz w:val="20"/>
              </w:rPr>
              <w:sym w:font="Symbol" w:char="F070"/>
            </w:r>
            <w:r w:rsidRPr="00BA401C">
              <w:rPr>
                <w:rFonts w:ascii="Arial Narrow" w:hAnsi="Arial Narrow"/>
                <w:sz w:val="20"/>
              </w:rPr>
              <w:t xml:space="preserve">): </w:t>
            </w:r>
            <w:r w:rsidR="00CF774F">
              <w:rPr>
                <w:rFonts w:ascii="Arial Narrow" w:hAnsi="Arial Narrow"/>
                <w:sz w:val="20"/>
              </w:rPr>
              <w:t>4</w:t>
            </w:r>
            <w:r w:rsidRPr="00FE10E0">
              <w:rPr>
                <w:rFonts w:ascii="Arial Narrow" w:hAnsi="Arial Narrow"/>
                <w:sz w:val="20"/>
              </w:rPr>
              <w:sym w:font="Symbol" w:char="F070"/>
            </w:r>
          </w:p>
        </w:tc>
      </w:tr>
      <w:tr w:rsidR="00824E21" w:rsidRPr="00BA401C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Sample Orientation:</w:t>
            </w:r>
            <w:r>
              <w:rPr>
                <w:rFonts w:ascii="Arial Narrow" w:hAnsi="Arial Narrow"/>
                <w:sz w:val="20"/>
              </w:rPr>
              <w:t xml:space="preserve"> Horizontal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Auxiliary Correction Applied: YES</w:t>
            </w:r>
          </w:p>
        </w:tc>
      </w:tr>
      <w:tr w:rsidR="00824E21" w:rsidRPr="00BA401C" w:rsidTr="00824E21">
        <w:trPr>
          <w:trHeight w:val="340"/>
        </w:trPr>
        <w:tc>
          <w:tcPr>
            <w:tcW w:w="10065" w:type="dxa"/>
            <w:gridSpan w:val="3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Comments:</w:t>
            </w:r>
          </w:p>
        </w:tc>
      </w:tr>
      <w:tr w:rsidR="00824E21" w:rsidRPr="00BA401C" w:rsidTr="00824E21">
        <w:trPr>
          <w:trHeight w:val="340"/>
        </w:trPr>
        <w:tc>
          <w:tcPr>
            <w:tcW w:w="10065" w:type="dxa"/>
            <w:gridSpan w:val="3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</w:p>
        </w:tc>
      </w:tr>
      <w:tr w:rsidR="00824E21" w:rsidRPr="00BA401C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BA401C" w:rsidRDefault="00824E21" w:rsidP="001A688F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Date of Last Calibration</w:t>
            </w:r>
            <w:r>
              <w:rPr>
                <w:rFonts w:ascii="Arial Narrow" w:hAnsi="Arial Narrow"/>
                <w:sz w:val="20"/>
              </w:rPr>
              <w:t xml:space="preserve"> (Operating Hours): </w:t>
            </w:r>
            <w:r w:rsidR="001A688F">
              <w:rPr>
                <w:rFonts w:ascii="Arial Narrow" w:hAnsi="Arial Narrow"/>
                <w:sz w:val="20"/>
              </w:rPr>
              <w:t>02-05-2013</w:t>
            </w:r>
            <w:r>
              <w:rPr>
                <w:rFonts w:ascii="Arial Narrow" w:hAnsi="Arial Narrow"/>
                <w:sz w:val="20"/>
              </w:rPr>
              <w:t xml:space="preserve"> (02:</w:t>
            </w:r>
            <w:r w:rsidR="001A688F">
              <w:rPr>
                <w:rFonts w:ascii="Arial Narrow" w:hAnsi="Arial Narrow"/>
                <w:sz w:val="20"/>
              </w:rPr>
              <w:t>42</w:t>
            </w:r>
            <w:r>
              <w:rPr>
                <w:rFonts w:ascii="Arial Narrow" w:hAnsi="Arial Narrow"/>
                <w:sz w:val="20"/>
              </w:rPr>
              <w:t>)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Spectral Flux Standard Lamp Used: SCL-1400</w:t>
            </w:r>
          </w:p>
        </w:tc>
      </w:tr>
      <w:tr w:rsidR="00824E21" w:rsidRPr="00BA401C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Standard Lamp Serial Number:</w:t>
            </w:r>
            <w:r>
              <w:rPr>
                <w:rFonts w:ascii="Arial Narrow" w:hAnsi="Arial Narrow"/>
                <w:sz w:val="20"/>
              </w:rPr>
              <w:t xml:space="preserve"> K75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 xml:space="preserve">Traceable: </w:t>
            </w:r>
            <w:r>
              <w:rPr>
                <w:rFonts w:ascii="Arial Narrow" w:hAnsi="Arial Narrow"/>
                <w:sz w:val="20"/>
              </w:rPr>
              <w:t>to NIST standards</w:t>
            </w:r>
          </w:p>
        </w:tc>
      </w:tr>
      <w:tr w:rsidR="00824E21" w:rsidRPr="00BA401C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Calibration Certificate Number: DM-02008-001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Calibration Certificate Date: 19</w:t>
            </w:r>
            <w:r w:rsidRPr="004620D0">
              <w:rPr>
                <w:rFonts w:ascii="Arial Narrow" w:hAnsi="Arial Narrow"/>
                <w:sz w:val="20"/>
                <w:vertAlign w:val="superscript"/>
              </w:rPr>
              <w:t>th</w:t>
            </w:r>
            <w:r>
              <w:rPr>
                <w:rFonts w:ascii="Arial Narrow" w:hAnsi="Arial Narrow"/>
                <w:sz w:val="20"/>
              </w:rPr>
              <w:t xml:space="preserve"> February 2010</w:t>
            </w:r>
          </w:p>
        </w:tc>
      </w:tr>
      <w:tr w:rsidR="00824E21" w:rsidRPr="00BA401C" w:rsidTr="00824E21">
        <w:trPr>
          <w:trHeight w:val="340"/>
        </w:trPr>
        <w:tc>
          <w:tcPr>
            <w:tcW w:w="10065" w:type="dxa"/>
            <w:gridSpan w:val="3"/>
            <w:vAlign w:val="center"/>
          </w:tcPr>
          <w:p w:rsidR="00824E21" w:rsidRDefault="00824E21" w:rsidP="00824E21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Calibration Lamp Uncertainty: ± 0.67% (</w:t>
            </w:r>
            <w:r w:rsidRPr="00B173DC">
              <w:rPr>
                <w:rFonts w:ascii="Arial Narrow" w:hAnsi="Arial Narrow"/>
                <w:i/>
                <w:sz w:val="20"/>
              </w:rPr>
              <w:t>k=2</w:t>
            </w:r>
            <w:r>
              <w:rPr>
                <w:rFonts w:ascii="Arial Narrow" w:hAnsi="Arial Narrow"/>
                <w:i/>
                <w:sz w:val="20"/>
              </w:rPr>
              <w:t>)</w:t>
            </w:r>
          </w:p>
        </w:tc>
      </w:tr>
      <w:tr w:rsidR="00824E21" w:rsidTr="00824E21">
        <w:trPr>
          <w:trHeight w:val="340"/>
        </w:trPr>
        <w:tc>
          <w:tcPr>
            <w:tcW w:w="3355" w:type="dxa"/>
            <w:shd w:val="clear" w:color="auto" w:fill="808080" w:themeFill="background1" w:themeFillShade="80"/>
            <w:vAlign w:val="center"/>
          </w:tcPr>
          <w:p w:rsidR="00824E21" w:rsidRDefault="00824E21" w:rsidP="00824E21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b/>
                <w:color w:val="FFFFFF" w:themeColor="background1"/>
                <w:sz w:val="24"/>
              </w:rPr>
              <w:t xml:space="preserve">Results </w:t>
            </w:r>
          </w:p>
        </w:tc>
        <w:tc>
          <w:tcPr>
            <w:tcW w:w="6710" w:type="dxa"/>
            <w:gridSpan w:val="2"/>
          </w:tcPr>
          <w:p w:rsidR="00824E21" w:rsidRDefault="00824E21" w:rsidP="00824E21">
            <w:pPr>
              <w:jc w:val="center"/>
              <w:rPr>
                <w:rFonts w:ascii="Arial Narrow" w:hAnsi="Arial Narrow"/>
                <w:sz w:val="20"/>
              </w:rPr>
            </w:pPr>
          </w:p>
        </w:tc>
      </w:tr>
      <w:tr w:rsidR="001A688F" w:rsidRPr="00BA401C" w:rsidTr="0091682F">
        <w:trPr>
          <w:trHeight w:val="340"/>
        </w:trPr>
        <w:tc>
          <w:tcPr>
            <w:tcW w:w="10065" w:type="dxa"/>
            <w:gridSpan w:val="3"/>
            <w:vAlign w:val="center"/>
          </w:tcPr>
          <w:p w:rsidR="001A688F" w:rsidRPr="00BA401C" w:rsidRDefault="001A688F" w:rsidP="0091682F">
            <w:pPr>
              <w:jc w:val="center"/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Flux (lumens)</w:t>
            </w:r>
            <w:r>
              <w:rPr>
                <w:rFonts w:ascii="Arial Narrow" w:hAnsi="Arial Narrow"/>
                <w:sz w:val="20"/>
              </w:rPr>
              <w:t>:</w:t>
            </w:r>
            <w:r w:rsidR="0091682F">
              <w:rPr>
                <w:rFonts w:ascii="Arial Narrow" w:hAnsi="Arial Narrow"/>
                <w:sz w:val="20"/>
              </w:rPr>
              <w:t>877.0</w:t>
            </w:r>
          </w:p>
        </w:tc>
      </w:tr>
      <w:tr w:rsidR="00824E21" w:rsidRPr="00BA401C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BA401C" w:rsidRDefault="00824E21" w:rsidP="003D5DE4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 xml:space="preserve">CIE 1931 Chromaticity </w:t>
            </w:r>
            <w:proofErr w:type="spellStart"/>
            <w:r w:rsidRPr="00BA401C">
              <w:rPr>
                <w:rFonts w:ascii="Arial Narrow" w:hAnsi="Arial Narrow"/>
                <w:sz w:val="20"/>
              </w:rPr>
              <w:t>Cx</w:t>
            </w:r>
            <w:proofErr w:type="spellEnd"/>
            <w:r w:rsidRPr="00BA401C">
              <w:rPr>
                <w:rFonts w:ascii="Arial Narrow" w:hAnsi="Arial Narrow"/>
                <w:sz w:val="20"/>
              </w:rPr>
              <w:t>:</w:t>
            </w:r>
            <w:r>
              <w:rPr>
                <w:rFonts w:ascii="Arial Narrow" w:hAnsi="Arial Narrow"/>
                <w:sz w:val="20"/>
              </w:rPr>
              <w:t xml:space="preserve"> </w:t>
            </w:r>
            <w:r w:rsidR="00166B53" w:rsidRPr="00166B53">
              <w:rPr>
                <w:rFonts w:ascii="Arial Narrow" w:hAnsi="Arial Narrow"/>
                <w:sz w:val="20"/>
              </w:rPr>
              <w:t>0.3552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3D5DE4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CIE 1931 Chromaticity Cy:</w:t>
            </w:r>
            <w:r w:rsidR="008E7C7E">
              <w:rPr>
                <w:rFonts w:ascii="Arial Narrow" w:hAnsi="Arial Narrow"/>
                <w:sz w:val="20"/>
              </w:rPr>
              <w:t xml:space="preserve"> </w:t>
            </w:r>
            <w:r w:rsidR="00166B53" w:rsidRPr="00166B53">
              <w:rPr>
                <w:rFonts w:ascii="Arial Narrow" w:hAnsi="Arial Narrow"/>
                <w:sz w:val="20"/>
              </w:rPr>
              <w:t>0.3173</w:t>
            </w:r>
          </w:p>
        </w:tc>
      </w:tr>
      <w:tr w:rsidR="00824E21" w:rsidRPr="0091017F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E912BB" w:rsidRDefault="00824E21" w:rsidP="003D5DE4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CRI (%):</w:t>
            </w:r>
            <w:r w:rsidR="00166B53">
              <w:rPr>
                <w:rFonts w:ascii="Arial Narrow" w:hAnsi="Arial Narrow"/>
                <w:sz w:val="20"/>
              </w:rPr>
              <w:t>81.51</w:t>
            </w:r>
          </w:p>
        </w:tc>
        <w:tc>
          <w:tcPr>
            <w:tcW w:w="5033" w:type="dxa"/>
            <w:vAlign w:val="center"/>
          </w:tcPr>
          <w:p w:rsidR="00824E21" w:rsidRPr="0091017F" w:rsidRDefault="00824E21" w:rsidP="003D5DE4">
            <w:pPr>
              <w:rPr>
                <w:rFonts w:ascii="Arial Narrow" w:hAnsi="Arial Narrow"/>
                <w:sz w:val="20"/>
              </w:rPr>
            </w:pPr>
            <w:r w:rsidRPr="0091017F">
              <w:rPr>
                <w:rFonts w:ascii="Arial Narrow" w:hAnsi="Arial Narrow"/>
                <w:sz w:val="20"/>
              </w:rPr>
              <w:t>CCT (K):</w:t>
            </w:r>
            <w:r>
              <w:rPr>
                <w:rFonts w:ascii="Arial Narrow" w:hAnsi="Arial Narrow"/>
                <w:sz w:val="20"/>
              </w:rPr>
              <w:t xml:space="preserve"> </w:t>
            </w:r>
            <w:r w:rsidR="00166B53">
              <w:rPr>
                <w:rFonts w:ascii="Arial Narrow" w:hAnsi="Arial Narrow"/>
                <w:sz w:val="20"/>
              </w:rPr>
              <w:t>4380</w:t>
            </w:r>
          </w:p>
        </w:tc>
      </w:tr>
    </w:tbl>
    <w:p w:rsidR="00B87F78" w:rsidRDefault="00B87F78">
      <w:r>
        <w:br w:type="page"/>
      </w:r>
    </w:p>
    <w:p w:rsidR="00E90D28" w:rsidRDefault="00C50191" w:rsidP="00035DFE">
      <w:pPr>
        <w:jc w:val="center"/>
      </w:pPr>
      <w:r>
        <w:rPr>
          <w:noProof/>
        </w:rPr>
        <w:lastRenderedPageBreak/>
        <w:drawing>
          <wp:inline distT="0" distB="0" distL="0" distR="0" wp14:anchorId="5E68C32F" wp14:editId="606F5576">
            <wp:extent cx="6124755" cy="4408098"/>
            <wp:effectExtent l="0" t="0" r="0" b="0"/>
            <wp:docPr id="1" name="Chart 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9"/>
              </a:graphicData>
            </a:graphic>
          </wp:inline>
        </w:drawing>
      </w:r>
    </w:p>
    <w:p w:rsidR="000B289A" w:rsidRDefault="00E90D28" w:rsidP="00E90D28">
      <w:pPr>
        <w:jc w:val="center"/>
      </w:pPr>
      <w:r>
        <w:t xml:space="preserve">Figure 1: </w:t>
      </w:r>
      <w:r w:rsidR="00B67962">
        <w:t>Spectral Irradiance</w:t>
      </w:r>
    </w:p>
    <w:p w:rsidR="00AF2405" w:rsidRDefault="00C50191" w:rsidP="00E90D28">
      <w:pPr>
        <w:jc w:val="center"/>
      </w:pPr>
      <w:r>
        <w:rPr>
          <w:noProof/>
        </w:rPr>
        <w:drawing>
          <wp:inline distT="0" distB="0" distL="0" distR="0">
            <wp:extent cx="6287697" cy="4356340"/>
            <wp:effectExtent l="0" t="0" r="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7101 DIO.bmp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93738" cy="4360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B289A" w:rsidRDefault="000B289A" w:rsidP="00E90D28">
      <w:pPr>
        <w:jc w:val="center"/>
      </w:pPr>
      <w:r>
        <w:t>Figure 2: CIE 1931 diagram.</w:t>
      </w:r>
    </w:p>
    <w:tbl>
      <w:tblPr>
        <w:tblStyle w:val="TableGrid"/>
        <w:tblW w:w="10065" w:type="dxa"/>
        <w:tblInd w:w="-318" w:type="dxa"/>
        <w:tblLook w:val="04A0" w:firstRow="1" w:lastRow="0" w:firstColumn="1" w:lastColumn="0" w:noHBand="0" w:noVBand="1"/>
      </w:tblPr>
      <w:tblGrid>
        <w:gridCol w:w="3355"/>
        <w:gridCol w:w="1677"/>
        <w:gridCol w:w="1678"/>
        <w:gridCol w:w="3355"/>
      </w:tblGrid>
      <w:tr w:rsidR="00E90D28" w:rsidRPr="00832285" w:rsidTr="006A357D">
        <w:trPr>
          <w:trHeight w:val="340"/>
        </w:trPr>
        <w:tc>
          <w:tcPr>
            <w:tcW w:w="10065" w:type="dxa"/>
            <w:gridSpan w:val="4"/>
            <w:shd w:val="clear" w:color="auto" w:fill="31849B" w:themeFill="accent5" w:themeFillShade="BF"/>
            <w:vAlign w:val="center"/>
          </w:tcPr>
          <w:p w:rsidR="00E90D28" w:rsidRPr="00BA401C" w:rsidRDefault="00E90D28" w:rsidP="00E90D28">
            <w:pPr>
              <w:rPr>
                <w:rFonts w:ascii="Arial Narrow" w:hAnsi="Arial Narrow"/>
                <w:b/>
                <w:color w:val="FFFFFF" w:themeColor="background1"/>
                <w:sz w:val="24"/>
              </w:rPr>
            </w:pPr>
            <w:r>
              <w:rPr>
                <w:rFonts w:ascii="Arial Narrow" w:hAnsi="Arial Narrow"/>
                <w:b/>
                <w:color w:val="FFFFFF" w:themeColor="background1"/>
                <w:sz w:val="24"/>
              </w:rPr>
              <w:lastRenderedPageBreak/>
              <w:t xml:space="preserve">Goniophotometer </w:t>
            </w:r>
            <w:r w:rsidRPr="00BA401C">
              <w:rPr>
                <w:rFonts w:ascii="Arial Narrow" w:hAnsi="Arial Narrow"/>
                <w:b/>
                <w:color w:val="FFFFFF" w:themeColor="background1"/>
                <w:sz w:val="24"/>
              </w:rPr>
              <w:t>Test</w:t>
            </w:r>
          </w:p>
        </w:tc>
      </w:tr>
      <w:tr w:rsidR="00E90D28" w:rsidRPr="00BA401C" w:rsidTr="006A357D">
        <w:trPr>
          <w:trHeight w:val="340"/>
        </w:trPr>
        <w:tc>
          <w:tcPr>
            <w:tcW w:w="5032" w:type="dxa"/>
            <w:gridSpan w:val="2"/>
            <w:vAlign w:val="center"/>
          </w:tcPr>
          <w:p w:rsidR="00E90D28" w:rsidRPr="00BA401C" w:rsidRDefault="00E90D28" w:rsidP="003D5DE4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Date of Test:</w:t>
            </w:r>
            <w:r w:rsidR="00AC3207">
              <w:rPr>
                <w:rFonts w:ascii="Arial Narrow" w:hAnsi="Arial Narrow"/>
                <w:sz w:val="20"/>
              </w:rPr>
              <w:t xml:space="preserve"> </w:t>
            </w:r>
            <w:r w:rsidR="00166B53">
              <w:rPr>
                <w:rFonts w:ascii="Arial Narrow" w:hAnsi="Arial Narrow"/>
                <w:sz w:val="20"/>
              </w:rPr>
              <w:t>24-07-2013</w:t>
            </w:r>
          </w:p>
        </w:tc>
        <w:tc>
          <w:tcPr>
            <w:tcW w:w="5033" w:type="dxa"/>
            <w:gridSpan w:val="2"/>
            <w:vAlign w:val="center"/>
          </w:tcPr>
          <w:p w:rsidR="00E90D28" w:rsidRPr="00BA401C" w:rsidRDefault="00E90D28" w:rsidP="00862F5F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Ambient Temperature:</w:t>
            </w:r>
            <w:r w:rsidR="00AC3207">
              <w:rPr>
                <w:rFonts w:ascii="Arial Narrow" w:hAnsi="Arial Narrow"/>
                <w:sz w:val="20"/>
              </w:rPr>
              <w:t xml:space="preserve"> </w:t>
            </w:r>
            <w:r w:rsidR="006A357D">
              <w:rPr>
                <w:rFonts w:ascii="Arial Narrow" w:hAnsi="Arial Narrow"/>
                <w:sz w:val="20"/>
              </w:rPr>
              <w:t>25°C</w:t>
            </w:r>
          </w:p>
        </w:tc>
      </w:tr>
      <w:tr w:rsidR="00E90D28" w:rsidRPr="00BA401C" w:rsidTr="006A357D">
        <w:trPr>
          <w:trHeight w:val="340"/>
        </w:trPr>
        <w:tc>
          <w:tcPr>
            <w:tcW w:w="10065" w:type="dxa"/>
            <w:gridSpan w:val="4"/>
            <w:vAlign w:val="center"/>
          </w:tcPr>
          <w:p w:rsidR="00E90D28" w:rsidRPr="00BA401C" w:rsidRDefault="00E90D28" w:rsidP="003D5DE4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Measurement</w:t>
            </w:r>
            <w:r w:rsidRPr="00BA401C">
              <w:rPr>
                <w:rFonts w:ascii="Arial Narrow" w:hAnsi="Arial Narrow"/>
                <w:sz w:val="20"/>
              </w:rPr>
              <w:t xml:space="preserve"> Filename:</w:t>
            </w:r>
            <w:r w:rsidR="006E386B">
              <w:rPr>
                <w:rFonts w:ascii="Arial Narrow" w:hAnsi="Arial Narrow"/>
                <w:sz w:val="20"/>
              </w:rPr>
              <w:t xml:space="preserve"> </w:t>
            </w:r>
            <w:r w:rsidR="00166B53" w:rsidRPr="00166B53">
              <w:rPr>
                <w:rFonts w:ascii="Arial Narrow" w:hAnsi="Arial Narrow"/>
                <w:sz w:val="20"/>
              </w:rPr>
              <w:t>7133 BELGRAVIA LED 500</w:t>
            </w:r>
          </w:p>
        </w:tc>
      </w:tr>
      <w:tr w:rsidR="00E90D28" w:rsidRPr="00BA401C" w:rsidTr="006A357D">
        <w:trPr>
          <w:trHeight w:val="340"/>
        </w:trPr>
        <w:tc>
          <w:tcPr>
            <w:tcW w:w="10065" w:type="dxa"/>
            <w:gridSpan w:val="4"/>
            <w:vAlign w:val="center"/>
          </w:tcPr>
          <w:p w:rsidR="00E90D28" w:rsidRPr="00BA401C" w:rsidRDefault="00E90D28" w:rsidP="00250750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 xml:space="preserve">Instrument Used: </w:t>
            </w:r>
            <w:r>
              <w:rPr>
                <w:rFonts w:ascii="Arial Narrow" w:hAnsi="Arial Narrow"/>
                <w:sz w:val="20"/>
              </w:rPr>
              <w:t>Radiant Imaging NFMS0800 Goniometer with ProMetric PM-1</w:t>
            </w:r>
            <w:r w:rsidR="00250750">
              <w:rPr>
                <w:rFonts w:ascii="Arial Narrow" w:hAnsi="Arial Narrow"/>
                <w:sz w:val="20"/>
              </w:rPr>
              <w:t>200N</w:t>
            </w:r>
            <w:r>
              <w:rPr>
                <w:rFonts w:ascii="Arial Narrow" w:hAnsi="Arial Narrow"/>
                <w:sz w:val="20"/>
              </w:rPr>
              <w:t xml:space="preserve">-1 Imaging Photometer </w:t>
            </w:r>
          </w:p>
        </w:tc>
      </w:tr>
      <w:tr w:rsidR="00E90D28" w:rsidRPr="00BA401C" w:rsidTr="006A357D">
        <w:trPr>
          <w:trHeight w:val="340"/>
        </w:trPr>
        <w:tc>
          <w:tcPr>
            <w:tcW w:w="5032" w:type="dxa"/>
            <w:gridSpan w:val="2"/>
            <w:vAlign w:val="center"/>
          </w:tcPr>
          <w:p w:rsidR="00E90D28" w:rsidRPr="00BA401C" w:rsidRDefault="00E90D28" w:rsidP="00C50191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Photometer Working Distance</w:t>
            </w:r>
            <w:r w:rsidRPr="00BA401C">
              <w:rPr>
                <w:rFonts w:ascii="Arial Narrow" w:hAnsi="Arial Narrow"/>
                <w:sz w:val="20"/>
              </w:rPr>
              <w:t>:</w:t>
            </w:r>
            <w:r w:rsidR="00C50191">
              <w:rPr>
                <w:rFonts w:ascii="Arial Narrow" w:hAnsi="Arial Narrow"/>
                <w:sz w:val="20"/>
              </w:rPr>
              <w:t>1.5</w:t>
            </w:r>
            <w:r w:rsidR="00836949">
              <w:rPr>
                <w:rFonts w:ascii="Arial Narrow" w:hAnsi="Arial Narrow"/>
                <w:sz w:val="20"/>
              </w:rPr>
              <w:t xml:space="preserve"> m</w:t>
            </w:r>
          </w:p>
        </w:tc>
        <w:tc>
          <w:tcPr>
            <w:tcW w:w="5033" w:type="dxa"/>
            <w:gridSpan w:val="2"/>
            <w:vAlign w:val="center"/>
          </w:tcPr>
          <w:p w:rsidR="00E90D28" w:rsidRPr="00BA401C" w:rsidRDefault="00E90D28" w:rsidP="00880CF2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Measurement Geometry: </w:t>
            </w:r>
            <w:r w:rsidR="00880CF2">
              <w:rPr>
                <w:rFonts w:ascii="Arial Narrow" w:hAnsi="Arial Narrow"/>
                <w:sz w:val="20"/>
              </w:rPr>
              <w:t>Near</w:t>
            </w:r>
            <w:r>
              <w:rPr>
                <w:rFonts w:ascii="Arial Narrow" w:hAnsi="Arial Narrow"/>
                <w:sz w:val="20"/>
              </w:rPr>
              <w:t>-Field</w:t>
            </w:r>
          </w:p>
        </w:tc>
      </w:tr>
      <w:tr w:rsidR="00E90D28" w:rsidRPr="00BA401C" w:rsidTr="006A357D">
        <w:trPr>
          <w:trHeight w:val="340"/>
        </w:trPr>
        <w:tc>
          <w:tcPr>
            <w:tcW w:w="10065" w:type="dxa"/>
            <w:gridSpan w:val="4"/>
            <w:vAlign w:val="center"/>
          </w:tcPr>
          <w:p w:rsidR="00E90D28" w:rsidRPr="00BA401C" w:rsidRDefault="00E90D28" w:rsidP="00DC6340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Comments:</w:t>
            </w:r>
            <w:r w:rsidR="00AC3207">
              <w:rPr>
                <w:rFonts w:ascii="Arial Narrow" w:hAnsi="Arial Narrow"/>
                <w:sz w:val="20"/>
              </w:rPr>
              <w:t xml:space="preserve"> </w:t>
            </w:r>
          </w:p>
        </w:tc>
      </w:tr>
      <w:tr w:rsidR="00E90D28" w:rsidRPr="00BA401C" w:rsidTr="006A357D">
        <w:trPr>
          <w:trHeight w:val="340"/>
        </w:trPr>
        <w:tc>
          <w:tcPr>
            <w:tcW w:w="5032" w:type="dxa"/>
            <w:gridSpan w:val="2"/>
            <w:vAlign w:val="center"/>
          </w:tcPr>
          <w:p w:rsidR="00E90D28" w:rsidRPr="00BA401C" w:rsidRDefault="00AE68A2" w:rsidP="00FE3BD2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Reference Photometer</w:t>
            </w:r>
            <w:r w:rsidRPr="00BA401C">
              <w:rPr>
                <w:rFonts w:ascii="Arial Narrow" w:hAnsi="Arial Narrow"/>
                <w:sz w:val="20"/>
              </w:rPr>
              <w:t xml:space="preserve"> Used: </w:t>
            </w:r>
            <w:r w:rsidR="00FE3BD2">
              <w:rPr>
                <w:rFonts w:ascii="Arial Narrow" w:hAnsi="Arial Narrow"/>
                <w:sz w:val="20"/>
              </w:rPr>
              <w:t>Specbos1201</w:t>
            </w:r>
          </w:p>
        </w:tc>
        <w:tc>
          <w:tcPr>
            <w:tcW w:w="5033" w:type="dxa"/>
            <w:gridSpan w:val="2"/>
            <w:vAlign w:val="center"/>
          </w:tcPr>
          <w:p w:rsidR="00E90D28" w:rsidRPr="00BA401C" w:rsidRDefault="005708B7" w:rsidP="00862F5F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Reference Photometer Serial Number: 2911670</w:t>
            </w:r>
          </w:p>
        </w:tc>
      </w:tr>
      <w:tr w:rsidR="00205DC7" w:rsidRPr="00BA401C" w:rsidTr="006A357D">
        <w:trPr>
          <w:trHeight w:val="340"/>
        </w:trPr>
        <w:tc>
          <w:tcPr>
            <w:tcW w:w="5032" w:type="dxa"/>
            <w:gridSpan w:val="2"/>
            <w:vAlign w:val="center"/>
          </w:tcPr>
          <w:p w:rsidR="00205DC7" w:rsidRPr="00BA401C" w:rsidRDefault="00205DC7" w:rsidP="00B173DC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Traceab</w:t>
            </w:r>
            <w:r>
              <w:rPr>
                <w:rFonts w:ascii="Arial Narrow" w:hAnsi="Arial Narrow"/>
                <w:sz w:val="20"/>
              </w:rPr>
              <w:t xml:space="preserve">le: </w:t>
            </w:r>
            <w:r w:rsidR="00B173DC">
              <w:rPr>
                <w:rFonts w:ascii="Arial Narrow" w:hAnsi="Arial Narrow"/>
                <w:sz w:val="20"/>
              </w:rPr>
              <w:t xml:space="preserve">to </w:t>
            </w:r>
            <w:r>
              <w:rPr>
                <w:rFonts w:ascii="Arial Narrow" w:hAnsi="Arial Narrow"/>
                <w:sz w:val="20"/>
              </w:rPr>
              <w:t>NPL</w:t>
            </w:r>
            <w:r w:rsidR="00B173DC">
              <w:rPr>
                <w:rFonts w:ascii="Arial Narrow" w:hAnsi="Arial Narrow"/>
                <w:sz w:val="20"/>
              </w:rPr>
              <w:t xml:space="preserve"> standards, </w:t>
            </w:r>
            <w:r>
              <w:rPr>
                <w:rFonts w:ascii="Arial Narrow" w:hAnsi="Arial Narrow"/>
                <w:sz w:val="20"/>
              </w:rPr>
              <w:t>UKAS Accredited</w:t>
            </w:r>
          </w:p>
        </w:tc>
        <w:tc>
          <w:tcPr>
            <w:tcW w:w="5033" w:type="dxa"/>
            <w:gridSpan w:val="2"/>
            <w:vAlign w:val="center"/>
          </w:tcPr>
          <w:p w:rsidR="00205DC7" w:rsidRPr="00BA401C" w:rsidRDefault="005708B7" w:rsidP="003D5DE4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Calibration Certificate Number: 1</w:t>
            </w:r>
            <w:r w:rsidR="003D5DE4">
              <w:rPr>
                <w:rFonts w:ascii="Arial Narrow" w:hAnsi="Arial Narrow"/>
                <w:sz w:val="20"/>
              </w:rPr>
              <w:t>3201</w:t>
            </w:r>
          </w:p>
        </w:tc>
      </w:tr>
      <w:tr w:rsidR="00205DC7" w:rsidRPr="00BA401C" w:rsidTr="006A357D">
        <w:trPr>
          <w:trHeight w:val="340"/>
        </w:trPr>
        <w:tc>
          <w:tcPr>
            <w:tcW w:w="5032" w:type="dxa"/>
            <w:gridSpan w:val="2"/>
            <w:vAlign w:val="center"/>
          </w:tcPr>
          <w:p w:rsidR="00205DC7" w:rsidRPr="00BA401C" w:rsidRDefault="005708B7" w:rsidP="003D5DE4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Calibration Certificate Date: </w:t>
            </w:r>
            <w:r w:rsidR="003D5DE4">
              <w:rPr>
                <w:rFonts w:ascii="Arial Narrow" w:hAnsi="Arial Narrow"/>
                <w:sz w:val="20"/>
              </w:rPr>
              <w:t>15</w:t>
            </w:r>
            <w:r w:rsidR="003D5DE4">
              <w:rPr>
                <w:rFonts w:ascii="Arial Narrow" w:hAnsi="Arial Narrow"/>
                <w:sz w:val="20"/>
                <w:vertAlign w:val="superscript"/>
              </w:rPr>
              <w:t xml:space="preserve">th </w:t>
            </w:r>
            <w:r w:rsidR="003D5DE4">
              <w:rPr>
                <w:rFonts w:ascii="Arial Narrow" w:hAnsi="Arial Narrow"/>
                <w:sz w:val="20"/>
              </w:rPr>
              <w:t>March 2013</w:t>
            </w:r>
          </w:p>
        </w:tc>
        <w:tc>
          <w:tcPr>
            <w:tcW w:w="5033" w:type="dxa"/>
            <w:gridSpan w:val="2"/>
            <w:vAlign w:val="center"/>
          </w:tcPr>
          <w:p w:rsidR="00205DC7" w:rsidRPr="00BA401C" w:rsidRDefault="000B1979" w:rsidP="003D5DE4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Sample Stabilisation Time (minutes):</w:t>
            </w:r>
            <w:r w:rsidR="00C50191">
              <w:rPr>
                <w:rFonts w:ascii="Arial Narrow" w:hAnsi="Arial Narrow"/>
                <w:sz w:val="20"/>
              </w:rPr>
              <w:t>60</w:t>
            </w:r>
          </w:p>
        </w:tc>
      </w:tr>
      <w:tr w:rsidR="00B173DC" w:rsidRPr="00BA401C" w:rsidTr="006A357D">
        <w:trPr>
          <w:trHeight w:val="340"/>
        </w:trPr>
        <w:tc>
          <w:tcPr>
            <w:tcW w:w="10065" w:type="dxa"/>
            <w:gridSpan w:val="4"/>
            <w:vAlign w:val="center"/>
          </w:tcPr>
          <w:p w:rsidR="00B173DC" w:rsidRDefault="005708B7" w:rsidP="000B1979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Reference Photometer Calibration Uncertainty: ± 2.4% (</w:t>
            </w:r>
            <w:r w:rsidRPr="00B173DC">
              <w:rPr>
                <w:rFonts w:ascii="Arial Narrow" w:hAnsi="Arial Narrow"/>
                <w:i/>
                <w:sz w:val="20"/>
              </w:rPr>
              <w:t>k=2</w:t>
            </w:r>
            <w:r>
              <w:rPr>
                <w:rFonts w:ascii="Arial Narrow" w:hAnsi="Arial Narrow"/>
                <w:sz w:val="20"/>
              </w:rPr>
              <w:t>, 20-200 lux, CIE illuminant A source)</w:t>
            </w:r>
          </w:p>
        </w:tc>
      </w:tr>
      <w:tr w:rsidR="00E90D28" w:rsidRPr="00BA401C" w:rsidTr="006A357D">
        <w:trPr>
          <w:trHeight w:val="340"/>
        </w:trPr>
        <w:tc>
          <w:tcPr>
            <w:tcW w:w="10065" w:type="dxa"/>
            <w:gridSpan w:val="4"/>
            <w:shd w:val="clear" w:color="auto" w:fill="808080" w:themeFill="background1" w:themeFillShade="80"/>
            <w:vAlign w:val="center"/>
          </w:tcPr>
          <w:p w:rsidR="00E90D28" w:rsidRPr="00BA401C" w:rsidRDefault="00AE68A2" w:rsidP="00862F5F">
            <w:pPr>
              <w:rPr>
                <w:rFonts w:ascii="Arial Narrow" w:hAnsi="Arial Narrow"/>
                <w:b/>
                <w:color w:val="FFFFFF" w:themeColor="background1"/>
                <w:sz w:val="24"/>
              </w:rPr>
            </w:pPr>
            <w:r>
              <w:rPr>
                <w:rFonts w:ascii="Arial Narrow" w:hAnsi="Arial Narrow"/>
                <w:b/>
                <w:color w:val="FFFFFF" w:themeColor="background1"/>
                <w:sz w:val="24"/>
              </w:rPr>
              <w:t>Scan Set Up</w:t>
            </w:r>
          </w:p>
        </w:tc>
      </w:tr>
      <w:tr w:rsidR="00AE68A2" w:rsidRPr="00FC6207" w:rsidTr="006A357D">
        <w:trPr>
          <w:trHeight w:val="340"/>
        </w:trPr>
        <w:tc>
          <w:tcPr>
            <w:tcW w:w="3355" w:type="dxa"/>
            <w:vAlign w:val="center"/>
          </w:tcPr>
          <w:p w:rsidR="00AE68A2" w:rsidRPr="00FC6207" w:rsidRDefault="00AE68A2" w:rsidP="00AE68A2">
            <w:pPr>
              <w:jc w:val="center"/>
              <w:rPr>
                <w:rFonts w:ascii="Arial Narrow" w:hAnsi="Arial Narrow"/>
                <w:b/>
                <w:sz w:val="20"/>
              </w:rPr>
            </w:pPr>
            <w:r w:rsidRPr="00FC6207">
              <w:rPr>
                <w:rFonts w:ascii="Arial Narrow" w:hAnsi="Arial Narrow"/>
                <w:b/>
                <w:sz w:val="20"/>
              </w:rPr>
              <w:t>Direction</w:t>
            </w:r>
          </w:p>
        </w:tc>
        <w:tc>
          <w:tcPr>
            <w:tcW w:w="3355" w:type="dxa"/>
            <w:gridSpan w:val="2"/>
            <w:vAlign w:val="center"/>
          </w:tcPr>
          <w:p w:rsidR="00AE68A2" w:rsidRPr="00FC6207" w:rsidRDefault="00AE68A2" w:rsidP="00AE68A2">
            <w:pPr>
              <w:jc w:val="center"/>
              <w:rPr>
                <w:rFonts w:ascii="Arial Narrow" w:hAnsi="Arial Narrow"/>
                <w:b/>
                <w:sz w:val="20"/>
              </w:rPr>
            </w:pPr>
            <w:r w:rsidRPr="00FC6207">
              <w:rPr>
                <w:rFonts w:ascii="Arial Narrow" w:hAnsi="Arial Narrow"/>
                <w:b/>
                <w:sz w:val="20"/>
              </w:rPr>
              <w:t>Range</w:t>
            </w:r>
          </w:p>
        </w:tc>
        <w:tc>
          <w:tcPr>
            <w:tcW w:w="3355" w:type="dxa"/>
            <w:vAlign w:val="center"/>
          </w:tcPr>
          <w:p w:rsidR="00AE68A2" w:rsidRPr="00FC6207" w:rsidRDefault="00AE68A2" w:rsidP="00AE68A2">
            <w:pPr>
              <w:jc w:val="center"/>
              <w:rPr>
                <w:rFonts w:ascii="Arial Narrow" w:hAnsi="Arial Narrow"/>
                <w:b/>
                <w:sz w:val="20"/>
              </w:rPr>
            </w:pPr>
            <w:r w:rsidRPr="00FC6207">
              <w:rPr>
                <w:rFonts w:ascii="Arial Narrow" w:hAnsi="Arial Narrow"/>
                <w:b/>
                <w:sz w:val="20"/>
              </w:rPr>
              <w:t>Increment</w:t>
            </w:r>
          </w:p>
        </w:tc>
      </w:tr>
      <w:tr w:rsidR="00AE68A2" w:rsidRPr="00BA401C" w:rsidTr="006A357D">
        <w:trPr>
          <w:trHeight w:val="340"/>
        </w:trPr>
        <w:tc>
          <w:tcPr>
            <w:tcW w:w="3355" w:type="dxa"/>
            <w:vAlign w:val="center"/>
          </w:tcPr>
          <w:p w:rsidR="00AE68A2" w:rsidRDefault="00AE68A2" w:rsidP="00AE68A2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Inclination Zone 1</w:t>
            </w:r>
          </w:p>
        </w:tc>
        <w:tc>
          <w:tcPr>
            <w:tcW w:w="3355" w:type="dxa"/>
            <w:gridSpan w:val="2"/>
            <w:vAlign w:val="center"/>
          </w:tcPr>
          <w:p w:rsidR="00AE68A2" w:rsidRDefault="00913A01" w:rsidP="000B4DAE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0-</w:t>
            </w:r>
            <w:r w:rsidR="00E90491">
              <w:rPr>
                <w:rFonts w:ascii="Arial Narrow" w:hAnsi="Arial Narrow"/>
                <w:sz w:val="20"/>
              </w:rPr>
              <w:t>18</w:t>
            </w:r>
            <w:r>
              <w:rPr>
                <w:rFonts w:ascii="Arial Narrow" w:hAnsi="Arial Narrow"/>
                <w:sz w:val="20"/>
              </w:rPr>
              <w:t>0</w:t>
            </w:r>
            <w:r w:rsidR="00AE68A2">
              <w:rPr>
                <w:rFonts w:ascii="Arial Narrow" w:hAnsi="Arial Narrow"/>
                <w:sz w:val="20"/>
              </w:rPr>
              <w:t>°</w:t>
            </w:r>
          </w:p>
        </w:tc>
        <w:tc>
          <w:tcPr>
            <w:tcW w:w="3355" w:type="dxa"/>
            <w:vAlign w:val="center"/>
          </w:tcPr>
          <w:p w:rsidR="00AE68A2" w:rsidRDefault="0028185E" w:rsidP="00AE68A2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5</w:t>
            </w:r>
            <w:r w:rsidR="00AE68A2">
              <w:rPr>
                <w:rFonts w:ascii="Arial Narrow" w:hAnsi="Arial Narrow"/>
                <w:sz w:val="20"/>
              </w:rPr>
              <w:t>°</w:t>
            </w:r>
          </w:p>
        </w:tc>
      </w:tr>
      <w:tr w:rsidR="006A357D" w:rsidRPr="00BA401C" w:rsidTr="006A357D">
        <w:trPr>
          <w:trHeight w:val="340"/>
        </w:trPr>
        <w:tc>
          <w:tcPr>
            <w:tcW w:w="3355" w:type="dxa"/>
            <w:vAlign w:val="center"/>
          </w:tcPr>
          <w:p w:rsidR="006A357D" w:rsidRDefault="006A357D" w:rsidP="00AE68A2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Azimuth</w:t>
            </w:r>
          </w:p>
        </w:tc>
        <w:tc>
          <w:tcPr>
            <w:tcW w:w="3355" w:type="dxa"/>
            <w:gridSpan w:val="2"/>
            <w:vAlign w:val="center"/>
          </w:tcPr>
          <w:p w:rsidR="006A357D" w:rsidRDefault="006A357D" w:rsidP="00AE68A2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0-360°</w:t>
            </w:r>
          </w:p>
        </w:tc>
        <w:tc>
          <w:tcPr>
            <w:tcW w:w="3355" w:type="dxa"/>
            <w:vAlign w:val="center"/>
          </w:tcPr>
          <w:p w:rsidR="006A357D" w:rsidRDefault="00FE157E" w:rsidP="00AE68A2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10</w:t>
            </w:r>
            <w:r w:rsidR="006A357D">
              <w:rPr>
                <w:rFonts w:ascii="Arial Narrow" w:hAnsi="Arial Narrow"/>
                <w:sz w:val="20"/>
              </w:rPr>
              <w:t>°</w:t>
            </w:r>
          </w:p>
        </w:tc>
      </w:tr>
      <w:tr w:rsidR="006A357D" w:rsidRPr="00BA401C" w:rsidTr="006A357D">
        <w:trPr>
          <w:trHeight w:val="340"/>
        </w:trPr>
        <w:tc>
          <w:tcPr>
            <w:tcW w:w="3355" w:type="dxa"/>
            <w:shd w:val="clear" w:color="auto" w:fill="808080" w:themeFill="background1" w:themeFillShade="80"/>
            <w:vAlign w:val="center"/>
          </w:tcPr>
          <w:p w:rsidR="006A357D" w:rsidRDefault="006A357D" w:rsidP="00085547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b/>
                <w:color w:val="FFFFFF" w:themeColor="background1"/>
                <w:sz w:val="24"/>
              </w:rPr>
              <w:t xml:space="preserve">Results </w:t>
            </w:r>
          </w:p>
        </w:tc>
        <w:tc>
          <w:tcPr>
            <w:tcW w:w="3355" w:type="dxa"/>
            <w:gridSpan w:val="2"/>
          </w:tcPr>
          <w:p w:rsidR="006A357D" w:rsidRDefault="006A357D" w:rsidP="00AE68A2">
            <w:pPr>
              <w:jc w:val="center"/>
              <w:rPr>
                <w:rFonts w:ascii="Arial Narrow" w:hAnsi="Arial Narrow"/>
                <w:sz w:val="20"/>
              </w:rPr>
            </w:pPr>
          </w:p>
        </w:tc>
        <w:tc>
          <w:tcPr>
            <w:tcW w:w="3355" w:type="dxa"/>
            <w:vAlign w:val="center"/>
          </w:tcPr>
          <w:p w:rsidR="006A357D" w:rsidRDefault="006A357D" w:rsidP="00AE68A2">
            <w:pPr>
              <w:jc w:val="center"/>
              <w:rPr>
                <w:rFonts w:ascii="Arial Narrow" w:hAnsi="Arial Narrow"/>
                <w:sz w:val="20"/>
              </w:rPr>
            </w:pPr>
          </w:p>
        </w:tc>
      </w:tr>
      <w:tr w:rsidR="006A357D" w:rsidRPr="00BA401C" w:rsidTr="00F27970">
        <w:trPr>
          <w:trHeight w:val="340"/>
        </w:trPr>
        <w:tc>
          <w:tcPr>
            <w:tcW w:w="3355" w:type="dxa"/>
            <w:vAlign w:val="center"/>
          </w:tcPr>
          <w:p w:rsidR="006A357D" w:rsidRDefault="006A357D" w:rsidP="0091682F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Integrated Luminous Flux (lumens):</w:t>
            </w:r>
            <w:r w:rsidR="0091682F">
              <w:rPr>
                <w:rFonts w:ascii="Arial Narrow" w:hAnsi="Arial Narrow"/>
                <w:sz w:val="20"/>
              </w:rPr>
              <w:t>877.0</w:t>
            </w:r>
          </w:p>
        </w:tc>
        <w:tc>
          <w:tcPr>
            <w:tcW w:w="3355" w:type="dxa"/>
            <w:gridSpan w:val="2"/>
            <w:vAlign w:val="center"/>
          </w:tcPr>
          <w:p w:rsidR="000C12FB" w:rsidRDefault="006412D7" w:rsidP="0091682F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Peak Intensity (3</w:t>
            </w:r>
            <w:r w:rsidR="006A357D">
              <w:rPr>
                <w:rFonts w:ascii="Arial Narrow" w:hAnsi="Arial Narrow"/>
                <w:sz w:val="20"/>
              </w:rPr>
              <w:t>° Spot, candelas</w:t>
            </w:r>
            <w:r w:rsidR="006008D9">
              <w:rPr>
                <w:rFonts w:ascii="Arial Narrow" w:hAnsi="Arial Narrow"/>
                <w:sz w:val="20"/>
              </w:rPr>
              <w:t xml:space="preserve">): </w:t>
            </w:r>
            <w:r w:rsidR="00C50191">
              <w:rPr>
                <w:rFonts w:ascii="Arial Narrow" w:hAnsi="Arial Narrow"/>
                <w:sz w:val="20"/>
              </w:rPr>
              <w:t>168.2</w:t>
            </w:r>
            <w:bookmarkStart w:id="0" w:name="_GoBack"/>
            <w:bookmarkEnd w:id="0"/>
          </w:p>
        </w:tc>
        <w:tc>
          <w:tcPr>
            <w:tcW w:w="3355" w:type="dxa"/>
            <w:vAlign w:val="center"/>
          </w:tcPr>
          <w:p w:rsidR="006A357D" w:rsidRDefault="00F27970" w:rsidP="0091682F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Efficacy (lumens/Watt</w:t>
            </w:r>
            <w:r w:rsidR="0018608B">
              <w:rPr>
                <w:rFonts w:ascii="Arial Narrow" w:hAnsi="Arial Narrow"/>
                <w:sz w:val="20"/>
              </w:rPr>
              <w:t xml:space="preserve">): </w:t>
            </w:r>
            <w:r w:rsidR="00C50191">
              <w:rPr>
                <w:rFonts w:ascii="Arial Narrow" w:hAnsi="Arial Narrow"/>
                <w:sz w:val="20"/>
              </w:rPr>
              <w:t>56.04</w:t>
            </w:r>
          </w:p>
        </w:tc>
      </w:tr>
      <w:tr w:rsidR="006A357D" w:rsidRPr="00BA401C" w:rsidTr="006A357D">
        <w:trPr>
          <w:trHeight w:val="340"/>
        </w:trPr>
        <w:tc>
          <w:tcPr>
            <w:tcW w:w="10065" w:type="dxa"/>
            <w:gridSpan w:val="4"/>
            <w:vAlign w:val="center"/>
          </w:tcPr>
          <w:p w:rsidR="006A357D" w:rsidRPr="00BA401C" w:rsidRDefault="006A357D" w:rsidP="003D5DE4">
            <w:pPr>
              <w:rPr>
                <w:rFonts w:ascii="Arial Narrow" w:hAnsi="Arial Narrow"/>
                <w:b/>
                <w:color w:val="FFFFFF" w:themeColor="background1"/>
                <w:sz w:val="24"/>
              </w:rPr>
            </w:pPr>
            <w:r>
              <w:rPr>
                <w:rFonts w:ascii="Arial Narrow" w:hAnsi="Arial Narrow"/>
                <w:sz w:val="20"/>
              </w:rPr>
              <w:t>Beam Angle (</w:t>
            </w:r>
            <w:r w:rsidR="00880CF2">
              <w:rPr>
                <w:rFonts w:ascii="Arial Narrow" w:hAnsi="Arial Narrow"/>
                <w:sz w:val="20"/>
              </w:rPr>
              <w:t>5</w:t>
            </w:r>
            <w:r>
              <w:rPr>
                <w:rFonts w:ascii="Arial Narrow" w:hAnsi="Arial Narrow"/>
                <w:sz w:val="20"/>
              </w:rPr>
              <w:t xml:space="preserve">0% of max intensity C0-180, degrees): </w:t>
            </w:r>
            <w:r w:rsidR="00166B53">
              <w:rPr>
                <w:rFonts w:ascii="Arial Narrow" w:hAnsi="Arial Narrow"/>
                <w:sz w:val="20"/>
              </w:rPr>
              <w:t>112.5</w:t>
            </w:r>
          </w:p>
        </w:tc>
      </w:tr>
      <w:tr w:rsidR="006A357D" w:rsidRPr="00BA401C" w:rsidTr="00862F5F">
        <w:trPr>
          <w:trHeight w:val="340"/>
        </w:trPr>
        <w:tc>
          <w:tcPr>
            <w:tcW w:w="10065" w:type="dxa"/>
            <w:gridSpan w:val="4"/>
            <w:vAlign w:val="center"/>
          </w:tcPr>
          <w:p w:rsidR="006A357D" w:rsidRPr="00BA401C" w:rsidRDefault="006A357D" w:rsidP="003D5DE4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Photometric Filename (IES LM-63-2002): </w:t>
            </w:r>
            <w:r w:rsidR="00166B53" w:rsidRPr="00166B53">
              <w:rPr>
                <w:rFonts w:ascii="Arial Narrow" w:hAnsi="Arial Narrow"/>
                <w:sz w:val="20"/>
              </w:rPr>
              <w:t>7133 BELGRAVIA LED 500</w:t>
            </w:r>
          </w:p>
        </w:tc>
      </w:tr>
      <w:tr w:rsidR="006A357D" w:rsidRPr="00BA401C" w:rsidTr="00862F5F">
        <w:trPr>
          <w:trHeight w:val="340"/>
        </w:trPr>
        <w:tc>
          <w:tcPr>
            <w:tcW w:w="10065" w:type="dxa"/>
            <w:gridSpan w:val="4"/>
            <w:vAlign w:val="center"/>
          </w:tcPr>
          <w:p w:rsidR="006A357D" w:rsidRPr="00BA401C" w:rsidRDefault="006A357D" w:rsidP="00E61CD5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IES File – Absolute or Relative Format? </w:t>
            </w:r>
            <w:r w:rsidR="001A688F" w:rsidRPr="001A688F">
              <w:rPr>
                <w:rFonts w:ascii="Arial Narrow" w:hAnsi="Arial Narrow"/>
                <w:sz w:val="20"/>
              </w:rPr>
              <w:t>Absolute</w:t>
            </w:r>
          </w:p>
        </w:tc>
      </w:tr>
      <w:tr w:rsidR="006A357D" w:rsidRPr="00BA401C" w:rsidTr="006A357D">
        <w:trPr>
          <w:trHeight w:val="340"/>
        </w:trPr>
        <w:tc>
          <w:tcPr>
            <w:tcW w:w="10065" w:type="dxa"/>
            <w:gridSpan w:val="4"/>
            <w:vAlign w:val="center"/>
          </w:tcPr>
          <w:p w:rsidR="006A357D" w:rsidRPr="00BA401C" w:rsidRDefault="006A357D" w:rsidP="003D5DE4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Photometric Filename (EULUMDAT): </w:t>
            </w:r>
            <w:r w:rsidR="00166B53" w:rsidRPr="00166B53">
              <w:rPr>
                <w:rFonts w:ascii="Arial Narrow" w:hAnsi="Arial Narrow"/>
                <w:sz w:val="20"/>
              </w:rPr>
              <w:t>7133 BELGRAVIA LED 500</w:t>
            </w:r>
          </w:p>
        </w:tc>
      </w:tr>
      <w:tr w:rsidR="006A357D" w:rsidRPr="00BA401C" w:rsidTr="006A357D">
        <w:trPr>
          <w:trHeight w:val="340"/>
        </w:trPr>
        <w:tc>
          <w:tcPr>
            <w:tcW w:w="10065" w:type="dxa"/>
            <w:gridSpan w:val="4"/>
            <w:vAlign w:val="center"/>
          </w:tcPr>
          <w:p w:rsidR="006A357D" w:rsidRDefault="006A357D" w:rsidP="00E61CD5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EULUMDAT File – Absolute or Relative Format?</w:t>
            </w:r>
            <w:r w:rsidR="001A688F">
              <w:t xml:space="preserve"> </w:t>
            </w:r>
            <w:r w:rsidR="001A688F" w:rsidRPr="001A688F">
              <w:rPr>
                <w:rFonts w:ascii="Arial Narrow" w:hAnsi="Arial Narrow"/>
                <w:sz w:val="20"/>
              </w:rPr>
              <w:t>Absolute</w:t>
            </w:r>
          </w:p>
        </w:tc>
      </w:tr>
    </w:tbl>
    <w:p w:rsidR="00AC3207" w:rsidRPr="0091017F" w:rsidRDefault="00AC3207" w:rsidP="00AC3207">
      <w:pPr>
        <w:rPr>
          <w:b/>
        </w:rPr>
      </w:pPr>
    </w:p>
    <w:p w:rsidR="00AC3207" w:rsidRDefault="00AC3207">
      <w:r>
        <w:br w:type="page"/>
      </w:r>
    </w:p>
    <w:p w:rsidR="00AE1CD5" w:rsidRDefault="00AE1CD5" w:rsidP="00AC3207">
      <w:pPr>
        <w:jc w:val="center"/>
      </w:pPr>
      <w:r>
        <w:lastRenderedPageBreak/>
        <w:t xml:space="preserve"> </w:t>
      </w:r>
      <w:r w:rsidR="0091682F">
        <w:rPr>
          <w:rFonts w:ascii="Tahoma" w:hAnsi="Tahoma" w:cs="Tahoma"/>
          <w:noProof/>
          <w:color w:val="000000"/>
          <w:sz w:val="17"/>
          <w:szCs w:val="17"/>
        </w:rPr>
        <w:drawing>
          <wp:inline distT="0" distB="0" distL="0" distR="0">
            <wp:extent cx="4080295" cy="4297123"/>
            <wp:effectExtent l="0" t="0" r="0" b="0"/>
            <wp:docPr id="4" name="Picture 4" descr="C:\Program Files (x86)\jSolutions\Photometrics Pro\temp\images\7133 BELGRAVIA LED 500_rep_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Program Files (x86)\jSolutions\Photometrics Pro\temp\images\7133 BELGRAVIA LED 500_rep_1.pn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86546" cy="43037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90D28" w:rsidRDefault="00AC3207" w:rsidP="00AC3207">
      <w:pPr>
        <w:jc w:val="center"/>
      </w:pPr>
      <w:r>
        <w:t xml:space="preserve">Figure </w:t>
      </w:r>
      <w:r w:rsidR="00FD6DF4">
        <w:t>3</w:t>
      </w:r>
      <w:r>
        <w:t>: Far-Field Luminous Intensity (</w:t>
      </w:r>
      <w:r w:rsidR="00B87F78">
        <w:t xml:space="preserve">C0-180, </w:t>
      </w:r>
      <w:r>
        <w:t>Cartesian Coordinates)</w:t>
      </w:r>
    </w:p>
    <w:p w:rsidR="00707D86" w:rsidRDefault="0091682F" w:rsidP="00AC3207">
      <w:pPr>
        <w:jc w:val="center"/>
      </w:pPr>
      <w:r>
        <w:rPr>
          <w:rFonts w:ascii="Tahoma" w:hAnsi="Tahoma" w:cs="Tahoma"/>
          <w:noProof/>
          <w:color w:val="000000"/>
          <w:sz w:val="17"/>
          <w:szCs w:val="17"/>
        </w:rPr>
        <w:drawing>
          <wp:inline distT="0" distB="0" distL="0" distR="0">
            <wp:extent cx="4235570" cy="4486956"/>
            <wp:effectExtent l="0" t="0" r="0" b="0"/>
            <wp:docPr id="5" name="Picture 5" descr="C:\Program Files (x86)\jSolutions\Photometrics Pro\temp\images\7133 BELGRAVIA LED 500_rep_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Program Files (x86)\jSolutions\Photometrics Pro\temp\images\7133 BELGRAVIA LED 500_rep_1.pn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35406" cy="44867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C3207" w:rsidRDefault="00C01F53" w:rsidP="00AC3207">
      <w:pPr>
        <w:jc w:val="center"/>
      </w:pPr>
      <w:r>
        <w:t>Fig</w:t>
      </w:r>
      <w:r w:rsidR="00AC3207">
        <w:t xml:space="preserve">ure </w:t>
      </w:r>
      <w:r w:rsidR="00FD6DF4">
        <w:t>4</w:t>
      </w:r>
      <w:r w:rsidR="00AC3207">
        <w:t>: Far-Field Luminous Intensity (</w:t>
      </w:r>
      <w:r w:rsidR="00B87F78">
        <w:t>C0-180,</w:t>
      </w:r>
      <w:r w:rsidR="00442FBE">
        <w:t xml:space="preserve"> C90-270, </w:t>
      </w:r>
      <w:r w:rsidR="00AC3207">
        <w:t>Polar Coordinates)</w:t>
      </w:r>
    </w:p>
    <w:p w:rsidR="00B87F78" w:rsidRDefault="0091682F" w:rsidP="00B87F78">
      <w:pPr>
        <w:jc w:val="center"/>
      </w:pPr>
      <w:r>
        <w:rPr>
          <w:rFonts w:ascii="Tahoma" w:hAnsi="Tahoma" w:cs="Tahoma"/>
          <w:noProof/>
          <w:color w:val="000000"/>
          <w:sz w:val="17"/>
          <w:szCs w:val="17"/>
        </w:rPr>
        <w:lastRenderedPageBreak/>
        <w:drawing>
          <wp:inline distT="0" distB="0" distL="0" distR="0">
            <wp:extent cx="5687975" cy="3536830"/>
            <wp:effectExtent l="0" t="0" r="0" b="0"/>
            <wp:docPr id="6" name="Picture 6" descr="C:\Program Files (x86)\jSolutions\Photometrics Pro\temp\images\7133 BELGRAVIA LED 500_rep_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Program Files (x86)\jSolutions\Photometrics Pro\temp\images\7133 BELGRAVIA LED 500_rep_5.Pn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87755" cy="35366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D31FA" w:rsidRDefault="00CD05C3" w:rsidP="00442FBE">
      <w:pPr>
        <w:spacing w:after="200" w:line="276" w:lineRule="auto"/>
        <w:jc w:val="center"/>
      </w:pPr>
      <w:proofErr w:type="gramStart"/>
      <w:r w:rsidRPr="00FD6DF4">
        <w:t>Figure 4</w:t>
      </w:r>
      <w:r w:rsidR="00442FBE" w:rsidRPr="00FD6DF4">
        <w:t>.</w:t>
      </w:r>
      <w:proofErr w:type="gramEnd"/>
      <w:r w:rsidR="00442FBE" w:rsidRPr="00FD6DF4">
        <w:t xml:space="preserve"> </w:t>
      </w:r>
      <w:proofErr w:type="gramStart"/>
      <w:r w:rsidR="00442FBE" w:rsidRPr="00FD6DF4">
        <w:t>Illuminance cone diagram.</w:t>
      </w:r>
      <w:proofErr w:type="gramEnd"/>
    </w:p>
    <w:p w:rsidR="0028185E" w:rsidRDefault="0028185E" w:rsidP="0028185E">
      <w:pPr>
        <w:autoSpaceDE w:val="0"/>
        <w:autoSpaceDN w:val="0"/>
        <w:adjustRightInd w:val="0"/>
        <w:rPr>
          <w:rFonts w:ascii="Arial" w:hAnsi="Arial" w:cs="Arial"/>
          <w:sz w:val="20"/>
          <w:szCs w:val="20"/>
          <w:lang w:eastAsia="en-US"/>
        </w:rPr>
      </w:pPr>
      <w:r>
        <w:rPr>
          <w:rFonts w:ascii="Arial" w:hAnsi="Arial" w:cs="Arial"/>
          <w:sz w:val="20"/>
          <w:szCs w:val="20"/>
          <w:lang w:eastAsia="en-US"/>
        </w:rPr>
        <w:t>Reflectance of</w:t>
      </w:r>
    </w:p>
    <w:p w:rsidR="0028185E" w:rsidRDefault="0028185E" w:rsidP="0028185E">
      <w:pPr>
        <w:tabs>
          <w:tab w:val="left" w:pos="1704"/>
          <w:tab w:val="left" w:pos="2414"/>
          <w:tab w:val="left" w:pos="3124"/>
          <w:tab w:val="left" w:pos="3834"/>
          <w:tab w:val="left" w:pos="4544"/>
          <w:tab w:val="left" w:pos="5538"/>
          <w:tab w:val="left" w:pos="6248"/>
          <w:tab w:val="left" w:pos="6958"/>
          <w:tab w:val="left" w:pos="7668"/>
          <w:tab w:val="left" w:pos="8378"/>
          <w:tab w:val="left" w:pos="9088"/>
        </w:tabs>
        <w:autoSpaceDE w:val="0"/>
        <w:autoSpaceDN w:val="0"/>
        <w:adjustRightInd w:val="0"/>
        <w:rPr>
          <w:rFonts w:ascii="Arial" w:hAnsi="Arial" w:cs="Arial"/>
          <w:sz w:val="20"/>
          <w:szCs w:val="20"/>
          <w:lang w:eastAsia="en-US"/>
        </w:rPr>
      </w:pPr>
      <w:r>
        <w:rPr>
          <w:rFonts w:ascii="Arial" w:hAnsi="Arial" w:cs="Arial"/>
          <w:sz w:val="20"/>
          <w:szCs w:val="20"/>
          <w:lang w:eastAsia="en-US"/>
        </w:rPr>
        <w:t>Ceiling</w:t>
      </w:r>
      <w:r>
        <w:rPr>
          <w:rFonts w:ascii="Arial" w:hAnsi="Arial" w:cs="Arial"/>
          <w:sz w:val="20"/>
          <w:szCs w:val="20"/>
          <w:lang w:eastAsia="en-US"/>
        </w:rPr>
        <w:tab/>
        <w:t>0.7</w:t>
      </w:r>
      <w:r>
        <w:rPr>
          <w:rFonts w:ascii="Arial" w:hAnsi="Arial" w:cs="Arial"/>
          <w:sz w:val="20"/>
          <w:szCs w:val="20"/>
          <w:lang w:eastAsia="en-US"/>
        </w:rPr>
        <w:tab/>
        <w:t>0.7</w:t>
      </w:r>
      <w:r>
        <w:rPr>
          <w:rFonts w:ascii="Arial" w:hAnsi="Arial" w:cs="Arial"/>
          <w:sz w:val="20"/>
          <w:szCs w:val="20"/>
          <w:lang w:eastAsia="en-US"/>
        </w:rPr>
        <w:tab/>
        <w:t>0.5</w:t>
      </w:r>
      <w:r>
        <w:rPr>
          <w:rFonts w:ascii="Arial" w:hAnsi="Arial" w:cs="Arial"/>
          <w:sz w:val="20"/>
          <w:szCs w:val="20"/>
          <w:lang w:eastAsia="en-US"/>
        </w:rPr>
        <w:tab/>
        <w:t>0.5</w:t>
      </w:r>
      <w:r>
        <w:rPr>
          <w:rFonts w:ascii="Arial" w:hAnsi="Arial" w:cs="Arial"/>
          <w:sz w:val="20"/>
          <w:szCs w:val="20"/>
          <w:lang w:eastAsia="en-US"/>
        </w:rPr>
        <w:tab/>
        <w:t>0.3</w:t>
      </w:r>
      <w:r>
        <w:rPr>
          <w:rFonts w:ascii="Arial" w:hAnsi="Arial" w:cs="Arial"/>
          <w:sz w:val="20"/>
          <w:szCs w:val="20"/>
          <w:lang w:eastAsia="en-US"/>
        </w:rPr>
        <w:tab/>
        <w:t>0.7</w:t>
      </w:r>
      <w:r>
        <w:rPr>
          <w:rFonts w:ascii="Arial" w:hAnsi="Arial" w:cs="Arial"/>
          <w:sz w:val="20"/>
          <w:szCs w:val="20"/>
          <w:lang w:eastAsia="en-US"/>
        </w:rPr>
        <w:tab/>
        <w:t>0.7</w:t>
      </w:r>
      <w:r>
        <w:rPr>
          <w:rFonts w:ascii="Arial" w:hAnsi="Arial" w:cs="Arial"/>
          <w:sz w:val="20"/>
          <w:szCs w:val="20"/>
          <w:lang w:eastAsia="en-US"/>
        </w:rPr>
        <w:tab/>
        <w:t>0.5</w:t>
      </w:r>
      <w:r>
        <w:rPr>
          <w:rFonts w:ascii="Arial" w:hAnsi="Arial" w:cs="Arial"/>
          <w:sz w:val="20"/>
          <w:szCs w:val="20"/>
          <w:lang w:eastAsia="en-US"/>
        </w:rPr>
        <w:tab/>
        <w:t>0.5</w:t>
      </w:r>
      <w:r>
        <w:rPr>
          <w:rFonts w:ascii="Arial" w:hAnsi="Arial" w:cs="Arial"/>
          <w:sz w:val="20"/>
          <w:szCs w:val="20"/>
          <w:lang w:eastAsia="en-US"/>
        </w:rPr>
        <w:tab/>
        <w:t>0.3</w:t>
      </w:r>
    </w:p>
    <w:p w:rsidR="0028185E" w:rsidRDefault="0028185E" w:rsidP="0028185E">
      <w:pPr>
        <w:tabs>
          <w:tab w:val="left" w:pos="1704"/>
          <w:tab w:val="left" w:pos="2414"/>
          <w:tab w:val="left" w:pos="3124"/>
          <w:tab w:val="left" w:pos="3834"/>
          <w:tab w:val="left" w:pos="4544"/>
          <w:tab w:val="left" w:pos="5538"/>
          <w:tab w:val="left" w:pos="6248"/>
          <w:tab w:val="left" w:pos="6958"/>
          <w:tab w:val="left" w:pos="7668"/>
          <w:tab w:val="left" w:pos="8378"/>
          <w:tab w:val="left" w:pos="9088"/>
        </w:tabs>
        <w:autoSpaceDE w:val="0"/>
        <w:autoSpaceDN w:val="0"/>
        <w:adjustRightInd w:val="0"/>
        <w:rPr>
          <w:rFonts w:ascii="Arial" w:hAnsi="Arial" w:cs="Arial"/>
          <w:sz w:val="20"/>
          <w:szCs w:val="20"/>
          <w:lang w:eastAsia="en-US"/>
        </w:rPr>
      </w:pPr>
      <w:r>
        <w:rPr>
          <w:rFonts w:ascii="Arial" w:hAnsi="Arial" w:cs="Arial"/>
          <w:sz w:val="20"/>
          <w:szCs w:val="20"/>
          <w:lang w:eastAsia="en-US"/>
        </w:rPr>
        <w:t>Wall</w:t>
      </w:r>
      <w:r>
        <w:rPr>
          <w:rFonts w:ascii="Arial" w:hAnsi="Arial" w:cs="Arial"/>
          <w:sz w:val="20"/>
          <w:szCs w:val="20"/>
          <w:lang w:eastAsia="en-US"/>
        </w:rPr>
        <w:tab/>
        <w:t>0.5</w:t>
      </w:r>
      <w:r>
        <w:rPr>
          <w:rFonts w:ascii="Arial" w:hAnsi="Arial" w:cs="Arial"/>
          <w:sz w:val="20"/>
          <w:szCs w:val="20"/>
          <w:lang w:eastAsia="en-US"/>
        </w:rPr>
        <w:tab/>
        <w:t>0.3</w:t>
      </w:r>
      <w:r>
        <w:rPr>
          <w:rFonts w:ascii="Arial" w:hAnsi="Arial" w:cs="Arial"/>
          <w:sz w:val="20"/>
          <w:szCs w:val="20"/>
          <w:lang w:eastAsia="en-US"/>
        </w:rPr>
        <w:tab/>
        <w:t>0.5</w:t>
      </w:r>
      <w:r>
        <w:rPr>
          <w:rFonts w:ascii="Arial" w:hAnsi="Arial" w:cs="Arial"/>
          <w:sz w:val="20"/>
          <w:szCs w:val="20"/>
          <w:lang w:eastAsia="en-US"/>
        </w:rPr>
        <w:tab/>
        <w:t>0.3</w:t>
      </w:r>
      <w:r>
        <w:rPr>
          <w:rFonts w:ascii="Arial" w:hAnsi="Arial" w:cs="Arial"/>
          <w:sz w:val="20"/>
          <w:szCs w:val="20"/>
          <w:lang w:eastAsia="en-US"/>
        </w:rPr>
        <w:tab/>
        <w:t>0.3</w:t>
      </w:r>
      <w:r>
        <w:rPr>
          <w:rFonts w:ascii="Arial" w:hAnsi="Arial" w:cs="Arial"/>
          <w:sz w:val="20"/>
          <w:szCs w:val="20"/>
          <w:lang w:eastAsia="en-US"/>
        </w:rPr>
        <w:tab/>
        <w:t>0.5</w:t>
      </w:r>
      <w:r>
        <w:rPr>
          <w:rFonts w:ascii="Arial" w:hAnsi="Arial" w:cs="Arial"/>
          <w:sz w:val="20"/>
          <w:szCs w:val="20"/>
          <w:lang w:eastAsia="en-US"/>
        </w:rPr>
        <w:tab/>
        <w:t>0.3</w:t>
      </w:r>
      <w:r>
        <w:rPr>
          <w:rFonts w:ascii="Arial" w:hAnsi="Arial" w:cs="Arial"/>
          <w:sz w:val="20"/>
          <w:szCs w:val="20"/>
          <w:lang w:eastAsia="en-US"/>
        </w:rPr>
        <w:tab/>
        <w:t>0.5</w:t>
      </w:r>
      <w:r>
        <w:rPr>
          <w:rFonts w:ascii="Arial" w:hAnsi="Arial" w:cs="Arial"/>
          <w:sz w:val="20"/>
          <w:szCs w:val="20"/>
          <w:lang w:eastAsia="en-US"/>
        </w:rPr>
        <w:tab/>
        <w:t>0.3</w:t>
      </w:r>
      <w:r>
        <w:rPr>
          <w:rFonts w:ascii="Arial" w:hAnsi="Arial" w:cs="Arial"/>
          <w:sz w:val="20"/>
          <w:szCs w:val="20"/>
          <w:lang w:eastAsia="en-US"/>
        </w:rPr>
        <w:tab/>
        <w:t>0.3</w:t>
      </w:r>
      <w:r>
        <w:rPr>
          <w:rFonts w:ascii="Arial" w:hAnsi="Arial" w:cs="Arial"/>
          <w:sz w:val="20"/>
          <w:szCs w:val="20"/>
          <w:lang w:eastAsia="en-US"/>
        </w:rPr>
        <w:tab/>
      </w:r>
    </w:p>
    <w:p w:rsidR="0028185E" w:rsidRDefault="0028185E" w:rsidP="0028185E">
      <w:pPr>
        <w:tabs>
          <w:tab w:val="left" w:pos="1704"/>
          <w:tab w:val="left" w:pos="2414"/>
          <w:tab w:val="left" w:pos="3124"/>
          <w:tab w:val="left" w:pos="3834"/>
          <w:tab w:val="left" w:pos="4544"/>
          <w:tab w:val="left" w:pos="5538"/>
          <w:tab w:val="left" w:pos="6248"/>
          <w:tab w:val="left" w:pos="6958"/>
          <w:tab w:val="left" w:pos="7668"/>
          <w:tab w:val="left" w:pos="8378"/>
          <w:tab w:val="left" w:pos="9088"/>
        </w:tabs>
        <w:autoSpaceDE w:val="0"/>
        <w:autoSpaceDN w:val="0"/>
        <w:adjustRightInd w:val="0"/>
        <w:rPr>
          <w:rFonts w:ascii="Arial" w:hAnsi="Arial" w:cs="Arial"/>
          <w:sz w:val="20"/>
          <w:szCs w:val="20"/>
          <w:lang w:eastAsia="en-US"/>
        </w:rPr>
      </w:pPr>
      <w:r>
        <w:rPr>
          <w:rFonts w:ascii="Arial" w:hAnsi="Arial" w:cs="Arial"/>
          <w:sz w:val="20"/>
          <w:szCs w:val="20"/>
          <w:lang w:eastAsia="en-US"/>
        </w:rPr>
        <w:t>Floor Cavity</w:t>
      </w:r>
      <w:r>
        <w:rPr>
          <w:rFonts w:ascii="Arial" w:hAnsi="Arial" w:cs="Arial"/>
          <w:sz w:val="20"/>
          <w:szCs w:val="20"/>
          <w:lang w:eastAsia="en-US"/>
        </w:rPr>
        <w:tab/>
        <w:t>0.2</w:t>
      </w:r>
      <w:r>
        <w:rPr>
          <w:rFonts w:ascii="Arial" w:hAnsi="Arial" w:cs="Arial"/>
          <w:sz w:val="20"/>
          <w:szCs w:val="20"/>
          <w:lang w:eastAsia="en-US"/>
        </w:rPr>
        <w:tab/>
        <w:t>0.2</w:t>
      </w:r>
      <w:r>
        <w:rPr>
          <w:rFonts w:ascii="Arial" w:hAnsi="Arial" w:cs="Arial"/>
          <w:sz w:val="20"/>
          <w:szCs w:val="20"/>
          <w:lang w:eastAsia="en-US"/>
        </w:rPr>
        <w:tab/>
        <w:t>0.2</w:t>
      </w:r>
      <w:r>
        <w:rPr>
          <w:rFonts w:ascii="Arial" w:hAnsi="Arial" w:cs="Arial"/>
          <w:sz w:val="20"/>
          <w:szCs w:val="20"/>
          <w:lang w:eastAsia="en-US"/>
        </w:rPr>
        <w:tab/>
        <w:t>0.2</w:t>
      </w:r>
      <w:r>
        <w:rPr>
          <w:rFonts w:ascii="Arial" w:hAnsi="Arial" w:cs="Arial"/>
          <w:sz w:val="20"/>
          <w:szCs w:val="20"/>
          <w:lang w:eastAsia="en-US"/>
        </w:rPr>
        <w:tab/>
        <w:t>0.2</w:t>
      </w:r>
      <w:r>
        <w:rPr>
          <w:rFonts w:ascii="Arial" w:hAnsi="Arial" w:cs="Arial"/>
          <w:sz w:val="20"/>
          <w:szCs w:val="20"/>
          <w:lang w:eastAsia="en-US"/>
        </w:rPr>
        <w:tab/>
        <w:t>0.2</w:t>
      </w:r>
      <w:r>
        <w:rPr>
          <w:rFonts w:ascii="Arial" w:hAnsi="Arial" w:cs="Arial"/>
          <w:sz w:val="20"/>
          <w:szCs w:val="20"/>
          <w:lang w:eastAsia="en-US"/>
        </w:rPr>
        <w:tab/>
        <w:t>0.2</w:t>
      </w:r>
      <w:r>
        <w:rPr>
          <w:rFonts w:ascii="Arial" w:hAnsi="Arial" w:cs="Arial"/>
          <w:sz w:val="20"/>
          <w:szCs w:val="20"/>
          <w:lang w:eastAsia="en-US"/>
        </w:rPr>
        <w:tab/>
        <w:t>0.2</w:t>
      </w:r>
      <w:r>
        <w:rPr>
          <w:rFonts w:ascii="Arial" w:hAnsi="Arial" w:cs="Arial"/>
          <w:sz w:val="20"/>
          <w:szCs w:val="20"/>
          <w:lang w:eastAsia="en-US"/>
        </w:rPr>
        <w:tab/>
        <w:t>0.2</w:t>
      </w:r>
      <w:r>
        <w:rPr>
          <w:rFonts w:ascii="Arial" w:hAnsi="Arial" w:cs="Arial"/>
          <w:sz w:val="20"/>
          <w:szCs w:val="20"/>
          <w:lang w:eastAsia="en-US"/>
        </w:rPr>
        <w:tab/>
        <w:t>0.2</w:t>
      </w:r>
    </w:p>
    <w:p w:rsidR="0028185E" w:rsidRDefault="0028185E" w:rsidP="0028185E">
      <w:pPr>
        <w:autoSpaceDE w:val="0"/>
        <w:autoSpaceDN w:val="0"/>
        <w:adjustRightInd w:val="0"/>
        <w:rPr>
          <w:rFonts w:ascii="Arial" w:hAnsi="Arial" w:cs="Arial"/>
          <w:sz w:val="20"/>
          <w:szCs w:val="20"/>
          <w:lang w:eastAsia="en-US"/>
        </w:rPr>
      </w:pPr>
    </w:p>
    <w:p w:rsidR="0028185E" w:rsidRDefault="0028185E" w:rsidP="0028185E">
      <w:pPr>
        <w:tabs>
          <w:tab w:val="left" w:pos="2982"/>
          <w:tab w:val="left" w:pos="5538"/>
        </w:tabs>
        <w:autoSpaceDE w:val="0"/>
        <w:autoSpaceDN w:val="0"/>
        <w:adjustRightInd w:val="0"/>
        <w:rPr>
          <w:rFonts w:ascii="Arial" w:hAnsi="Arial" w:cs="Arial"/>
          <w:sz w:val="20"/>
          <w:szCs w:val="20"/>
          <w:lang w:eastAsia="en-US"/>
        </w:rPr>
      </w:pPr>
      <w:r>
        <w:rPr>
          <w:rFonts w:ascii="Arial" w:hAnsi="Arial" w:cs="Arial"/>
          <w:sz w:val="20"/>
          <w:szCs w:val="20"/>
          <w:lang w:eastAsia="en-US"/>
        </w:rPr>
        <w:t>Room dimension</w:t>
      </w:r>
      <w:r>
        <w:rPr>
          <w:rFonts w:ascii="Arial" w:hAnsi="Arial" w:cs="Arial"/>
          <w:sz w:val="20"/>
          <w:szCs w:val="20"/>
          <w:lang w:eastAsia="en-US"/>
        </w:rPr>
        <w:tab/>
        <w:t>View endwise (C0)</w:t>
      </w:r>
      <w:r>
        <w:rPr>
          <w:rFonts w:ascii="Arial" w:hAnsi="Arial" w:cs="Arial"/>
          <w:sz w:val="20"/>
          <w:szCs w:val="20"/>
          <w:lang w:eastAsia="en-US"/>
        </w:rPr>
        <w:tab/>
      </w:r>
      <w:r>
        <w:rPr>
          <w:rFonts w:ascii="Arial" w:hAnsi="Arial" w:cs="Arial"/>
          <w:sz w:val="20"/>
          <w:szCs w:val="20"/>
          <w:lang w:eastAsia="en-US"/>
        </w:rPr>
        <w:tab/>
      </w:r>
      <w:r>
        <w:rPr>
          <w:rFonts w:ascii="Arial" w:hAnsi="Arial" w:cs="Arial"/>
          <w:sz w:val="20"/>
          <w:szCs w:val="20"/>
          <w:lang w:eastAsia="en-US"/>
        </w:rPr>
        <w:tab/>
        <w:t>View crosswise (C90)</w:t>
      </w:r>
    </w:p>
    <w:p w:rsidR="0028185E" w:rsidRDefault="0028185E" w:rsidP="0028185E">
      <w:pPr>
        <w:tabs>
          <w:tab w:val="left" w:pos="710"/>
        </w:tabs>
        <w:autoSpaceDE w:val="0"/>
        <w:autoSpaceDN w:val="0"/>
        <w:adjustRightInd w:val="0"/>
        <w:rPr>
          <w:rFonts w:ascii="Arial" w:hAnsi="Arial" w:cs="Arial"/>
          <w:sz w:val="20"/>
          <w:szCs w:val="20"/>
          <w:lang w:eastAsia="en-US"/>
        </w:rPr>
      </w:pPr>
      <w:proofErr w:type="gramStart"/>
      <w:r>
        <w:rPr>
          <w:rFonts w:ascii="Arial" w:hAnsi="Arial" w:cs="Arial"/>
          <w:sz w:val="20"/>
          <w:szCs w:val="20"/>
          <w:lang w:eastAsia="en-US"/>
        </w:rPr>
        <w:t>x</w:t>
      </w:r>
      <w:proofErr w:type="gramEnd"/>
      <w:r>
        <w:rPr>
          <w:rFonts w:ascii="Arial" w:hAnsi="Arial" w:cs="Arial"/>
          <w:sz w:val="20"/>
          <w:szCs w:val="20"/>
          <w:lang w:eastAsia="en-US"/>
        </w:rPr>
        <w:tab/>
        <w:t>y</w:t>
      </w:r>
    </w:p>
    <w:p w:rsidR="0028185E" w:rsidRDefault="0028185E" w:rsidP="0028185E">
      <w:pPr>
        <w:tabs>
          <w:tab w:val="left" w:pos="710"/>
          <w:tab w:val="left" w:pos="1704"/>
          <w:tab w:val="left" w:pos="2414"/>
          <w:tab w:val="left" w:pos="3124"/>
          <w:tab w:val="left" w:pos="3834"/>
          <w:tab w:val="left" w:pos="4544"/>
          <w:tab w:val="left" w:pos="5538"/>
          <w:tab w:val="left" w:pos="6248"/>
          <w:tab w:val="left" w:pos="6958"/>
          <w:tab w:val="left" w:pos="7668"/>
          <w:tab w:val="left" w:pos="8378"/>
          <w:tab w:val="left" w:pos="9088"/>
        </w:tabs>
        <w:autoSpaceDE w:val="0"/>
        <w:autoSpaceDN w:val="0"/>
        <w:adjustRightInd w:val="0"/>
        <w:rPr>
          <w:rFonts w:ascii="Arial" w:hAnsi="Arial" w:cs="Arial"/>
          <w:sz w:val="20"/>
          <w:szCs w:val="20"/>
          <w:lang w:eastAsia="en-US"/>
        </w:rPr>
      </w:pPr>
      <w:r>
        <w:rPr>
          <w:rFonts w:ascii="Arial" w:hAnsi="Arial" w:cs="Arial"/>
          <w:sz w:val="20"/>
          <w:szCs w:val="20"/>
          <w:lang w:eastAsia="en-US"/>
        </w:rPr>
        <w:t xml:space="preserve"> 2H</w:t>
      </w:r>
      <w:r>
        <w:rPr>
          <w:rFonts w:ascii="Arial" w:hAnsi="Arial" w:cs="Arial"/>
          <w:sz w:val="20"/>
          <w:szCs w:val="20"/>
          <w:lang w:eastAsia="en-US"/>
        </w:rPr>
        <w:tab/>
      </w:r>
      <w:proofErr w:type="spellStart"/>
      <w:r>
        <w:rPr>
          <w:rFonts w:ascii="Arial" w:hAnsi="Arial" w:cs="Arial"/>
          <w:sz w:val="20"/>
          <w:szCs w:val="20"/>
          <w:lang w:eastAsia="en-US"/>
        </w:rPr>
        <w:t>2H</w:t>
      </w:r>
      <w:proofErr w:type="spellEnd"/>
      <w:r>
        <w:rPr>
          <w:rFonts w:ascii="Arial" w:hAnsi="Arial" w:cs="Arial"/>
          <w:sz w:val="20"/>
          <w:szCs w:val="20"/>
          <w:lang w:eastAsia="en-US"/>
        </w:rPr>
        <w:tab/>
        <w:t>13.0</w:t>
      </w:r>
      <w:r>
        <w:rPr>
          <w:rFonts w:ascii="Arial" w:hAnsi="Arial" w:cs="Arial"/>
          <w:sz w:val="20"/>
          <w:szCs w:val="20"/>
          <w:lang w:eastAsia="en-US"/>
        </w:rPr>
        <w:tab/>
        <w:t>14.3</w:t>
      </w:r>
      <w:r>
        <w:rPr>
          <w:rFonts w:ascii="Arial" w:hAnsi="Arial" w:cs="Arial"/>
          <w:sz w:val="20"/>
          <w:szCs w:val="20"/>
          <w:lang w:eastAsia="en-US"/>
        </w:rPr>
        <w:tab/>
        <w:t>13.6</w:t>
      </w:r>
      <w:r>
        <w:rPr>
          <w:rFonts w:ascii="Arial" w:hAnsi="Arial" w:cs="Arial"/>
          <w:sz w:val="20"/>
          <w:szCs w:val="20"/>
          <w:lang w:eastAsia="en-US"/>
        </w:rPr>
        <w:tab/>
        <w:t>15.0</w:t>
      </w:r>
      <w:r>
        <w:rPr>
          <w:rFonts w:ascii="Arial" w:hAnsi="Arial" w:cs="Arial"/>
          <w:sz w:val="20"/>
          <w:szCs w:val="20"/>
          <w:lang w:eastAsia="en-US"/>
        </w:rPr>
        <w:tab/>
        <w:t>15.8</w:t>
      </w:r>
      <w:r>
        <w:rPr>
          <w:rFonts w:ascii="Arial" w:hAnsi="Arial" w:cs="Arial"/>
          <w:sz w:val="20"/>
          <w:szCs w:val="20"/>
          <w:lang w:eastAsia="en-US"/>
        </w:rPr>
        <w:tab/>
        <w:t>17.4</w:t>
      </w:r>
      <w:r>
        <w:rPr>
          <w:rFonts w:ascii="Arial" w:hAnsi="Arial" w:cs="Arial"/>
          <w:sz w:val="20"/>
          <w:szCs w:val="20"/>
          <w:lang w:eastAsia="en-US"/>
        </w:rPr>
        <w:tab/>
        <w:t>18.7</w:t>
      </w:r>
      <w:r>
        <w:rPr>
          <w:rFonts w:ascii="Arial" w:hAnsi="Arial" w:cs="Arial"/>
          <w:sz w:val="20"/>
          <w:szCs w:val="20"/>
          <w:lang w:eastAsia="en-US"/>
        </w:rPr>
        <w:tab/>
        <w:t>18.0</w:t>
      </w:r>
      <w:r>
        <w:rPr>
          <w:rFonts w:ascii="Arial" w:hAnsi="Arial" w:cs="Arial"/>
          <w:sz w:val="20"/>
          <w:szCs w:val="20"/>
          <w:lang w:eastAsia="en-US"/>
        </w:rPr>
        <w:tab/>
        <w:t>19.4</w:t>
      </w:r>
      <w:r>
        <w:rPr>
          <w:rFonts w:ascii="Arial" w:hAnsi="Arial" w:cs="Arial"/>
          <w:sz w:val="20"/>
          <w:szCs w:val="20"/>
          <w:lang w:eastAsia="en-US"/>
        </w:rPr>
        <w:tab/>
        <w:t>20.1</w:t>
      </w:r>
    </w:p>
    <w:p w:rsidR="0028185E" w:rsidRDefault="0028185E" w:rsidP="0028185E">
      <w:pPr>
        <w:tabs>
          <w:tab w:val="left" w:pos="710"/>
          <w:tab w:val="left" w:pos="1704"/>
          <w:tab w:val="left" w:pos="2414"/>
          <w:tab w:val="left" w:pos="3124"/>
          <w:tab w:val="left" w:pos="3834"/>
          <w:tab w:val="left" w:pos="4544"/>
          <w:tab w:val="left" w:pos="5538"/>
          <w:tab w:val="left" w:pos="6248"/>
          <w:tab w:val="left" w:pos="6958"/>
          <w:tab w:val="left" w:pos="7668"/>
          <w:tab w:val="left" w:pos="8378"/>
          <w:tab w:val="left" w:pos="9088"/>
        </w:tabs>
        <w:autoSpaceDE w:val="0"/>
        <w:autoSpaceDN w:val="0"/>
        <w:adjustRightInd w:val="0"/>
        <w:rPr>
          <w:rFonts w:ascii="Arial" w:hAnsi="Arial" w:cs="Arial"/>
          <w:sz w:val="20"/>
          <w:szCs w:val="20"/>
          <w:lang w:eastAsia="en-US"/>
        </w:rPr>
      </w:pPr>
      <w:r>
        <w:rPr>
          <w:rFonts w:ascii="Arial" w:hAnsi="Arial" w:cs="Arial"/>
          <w:sz w:val="20"/>
          <w:szCs w:val="20"/>
          <w:lang w:eastAsia="en-US"/>
        </w:rPr>
        <w:t xml:space="preserve">   </w:t>
      </w:r>
      <w:r>
        <w:rPr>
          <w:rFonts w:ascii="Arial" w:hAnsi="Arial" w:cs="Arial"/>
          <w:sz w:val="20"/>
          <w:szCs w:val="20"/>
          <w:lang w:eastAsia="en-US"/>
        </w:rPr>
        <w:tab/>
        <w:t>3H</w:t>
      </w:r>
      <w:r>
        <w:rPr>
          <w:rFonts w:ascii="Arial" w:hAnsi="Arial" w:cs="Arial"/>
          <w:sz w:val="20"/>
          <w:szCs w:val="20"/>
          <w:lang w:eastAsia="en-US"/>
        </w:rPr>
        <w:tab/>
        <w:t>14.0</w:t>
      </w:r>
      <w:r>
        <w:rPr>
          <w:rFonts w:ascii="Arial" w:hAnsi="Arial" w:cs="Arial"/>
          <w:sz w:val="20"/>
          <w:szCs w:val="20"/>
          <w:lang w:eastAsia="en-US"/>
        </w:rPr>
        <w:tab/>
        <w:t>15.2</w:t>
      </w:r>
      <w:r>
        <w:rPr>
          <w:rFonts w:ascii="Arial" w:hAnsi="Arial" w:cs="Arial"/>
          <w:sz w:val="20"/>
          <w:szCs w:val="20"/>
          <w:lang w:eastAsia="en-US"/>
        </w:rPr>
        <w:tab/>
        <w:t>14.7</w:t>
      </w:r>
      <w:r>
        <w:rPr>
          <w:rFonts w:ascii="Arial" w:hAnsi="Arial" w:cs="Arial"/>
          <w:sz w:val="20"/>
          <w:szCs w:val="20"/>
          <w:lang w:eastAsia="en-US"/>
        </w:rPr>
        <w:tab/>
        <w:t>15.9</w:t>
      </w:r>
      <w:r>
        <w:rPr>
          <w:rFonts w:ascii="Arial" w:hAnsi="Arial" w:cs="Arial"/>
          <w:sz w:val="20"/>
          <w:szCs w:val="20"/>
          <w:lang w:eastAsia="en-US"/>
        </w:rPr>
        <w:tab/>
        <w:t>16.7</w:t>
      </w:r>
      <w:r>
        <w:rPr>
          <w:rFonts w:ascii="Arial" w:hAnsi="Arial" w:cs="Arial"/>
          <w:sz w:val="20"/>
          <w:szCs w:val="20"/>
          <w:lang w:eastAsia="en-US"/>
        </w:rPr>
        <w:tab/>
        <w:t>20.1</w:t>
      </w:r>
      <w:r>
        <w:rPr>
          <w:rFonts w:ascii="Arial" w:hAnsi="Arial" w:cs="Arial"/>
          <w:sz w:val="20"/>
          <w:szCs w:val="20"/>
          <w:lang w:eastAsia="en-US"/>
        </w:rPr>
        <w:tab/>
        <w:t>21.3</w:t>
      </w:r>
      <w:r>
        <w:rPr>
          <w:rFonts w:ascii="Arial" w:hAnsi="Arial" w:cs="Arial"/>
          <w:sz w:val="20"/>
          <w:szCs w:val="20"/>
          <w:lang w:eastAsia="en-US"/>
        </w:rPr>
        <w:tab/>
        <w:t>20.7</w:t>
      </w:r>
      <w:r>
        <w:rPr>
          <w:rFonts w:ascii="Arial" w:hAnsi="Arial" w:cs="Arial"/>
          <w:sz w:val="20"/>
          <w:szCs w:val="20"/>
          <w:lang w:eastAsia="en-US"/>
        </w:rPr>
        <w:tab/>
        <w:t>22.0</w:t>
      </w:r>
      <w:r>
        <w:rPr>
          <w:rFonts w:ascii="Arial" w:hAnsi="Arial" w:cs="Arial"/>
          <w:sz w:val="20"/>
          <w:szCs w:val="20"/>
          <w:lang w:eastAsia="en-US"/>
        </w:rPr>
        <w:tab/>
        <w:t>22.8</w:t>
      </w:r>
    </w:p>
    <w:p w:rsidR="0028185E" w:rsidRDefault="0028185E" w:rsidP="0028185E">
      <w:pPr>
        <w:tabs>
          <w:tab w:val="left" w:pos="710"/>
          <w:tab w:val="left" w:pos="1704"/>
          <w:tab w:val="left" w:pos="2414"/>
          <w:tab w:val="left" w:pos="3124"/>
          <w:tab w:val="left" w:pos="3834"/>
          <w:tab w:val="left" w:pos="4544"/>
          <w:tab w:val="left" w:pos="5538"/>
          <w:tab w:val="left" w:pos="6248"/>
          <w:tab w:val="left" w:pos="6958"/>
          <w:tab w:val="left" w:pos="7668"/>
          <w:tab w:val="left" w:pos="8378"/>
          <w:tab w:val="left" w:pos="9088"/>
        </w:tabs>
        <w:autoSpaceDE w:val="0"/>
        <w:autoSpaceDN w:val="0"/>
        <w:adjustRightInd w:val="0"/>
        <w:rPr>
          <w:rFonts w:ascii="Arial" w:hAnsi="Arial" w:cs="Arial"/>
          <w:sz w:val="20"/>
          <w:szCs w:val="20"/>
          <w:lang w:eastAsia="en-US"/>
        </w:rPr>
      </w:pPr>
      <w:r>
        <w:rPr>
          <w:rFonts w:ascii="Arial" w:hAnsi="Arial" w:cs="Arial"/>
          <w:sz w:val="20"/>
          <w:szCs w:val="20"/>
          <w:lang w:eastAsia="en-US"/>
        </w:rPr>
        <w:t xml:space="preserve">   </w:t>
      </w:r>
      <w:r>
        <w:rPr>
          <w:rFonts w:ascii="Arial" w:hAnsi="Arial" w:cs="Arial"/>
          <w:sz w:val="20"/>
          <w:szCs w:val="20"/>
          <w:lang w:eastAsia="en-US"/>
        </w:rPr>
        <w:tab/>
        <w:t>4H</w:t>
      </w:r>
      <w:r>
        <w:rPr>
          <w:rFonts w:ascii="Arial" w:hAnsi="Arial" w:cs="Arial"/>
          <w:sz w:val="20"/>
          <w:szCs w:val="20"/>
          <w:lang w:eastAsia="en-US"/>
        </w:rPr>
        <w:tab/>
        <w:t>14.3</w:t>
      </w:r>
      <w:r>
        <w:rPr>
          <w:rFonts w:ascii="Arial" w:hAnsi="Arial" w:cs="Arial"/>
          <w:sz w:val="20"/>
          <w:szCs w:val="20"/>
          <w:lang w:eastAsia="en-US"/>
        </w:rPr>
        <w:tab/>
        <w:t>15.5</w:t>
      </w:r>
      <w:r>
        <w:rPr>
          <w:rFonts w:ascii="Arial" w:hAnsi="Arial" w:cs="Arial"/>
          <w:sz w:val="20"/>
          <w:szCs w:val="20"/>
          <w:lang w:eastAsia="en-US"/>
        </w:rPr>
        <w:tab/>
        <w:t>15.0</w:t>
      </w:r>
      <w:r>
        <w:rPr>
          <w:rFonts w:ascii="Arial" w:hAnsi="Arial" w:cs="Arial"/>
          <w:sz w:val="20"/>
          <w:szCs w:val="20"/>
          <w:lang w:eastAsia="en-US"/>
        </w:rPr>
        <w:tab/>
        <w:t>16.2</w:t>
      </w:r>
      <w:r>
        <w:rPr>
          <w:rFonts w:ascii="Arial" w:hAnsi="Arial" w:cs="Arial"/>
          <w:sz w:val="20"/>
          <w:szCs w:val="20"/>
          <w:lang w:eastAsia="en-US"/>
        </w:rPr>
        <w:tab/>
        <w:t>17.0</w:t>
      </w:r>
      <w:r>
        <w:rPr>
          <w:rFonts w:ascii="Arial" w:hAnsi="Arial" w:cs="Arial"/>
          <w:sz w:val="20"/>
          <w:szCs w:val="20"/>
          <w:lang w:eastAsia="en-US"/>
        </w:rPr>
        <w:tab/>
        <w:t>21.5</w:t>
      </w:r>
      <w:r>
        <w:rPr>
          <w:rFonts w:ascii="Arial" w:hAnsi="Arial" w:cs="Arial"/>
          <w:sz w:val="20"/>
          <w:szCs w:val="20"/>
          <w:lang w:eastAsia="en-US"/>
        </w:rPr>
        <w:tab/>
        <w:t>22.7</w:t>
      </w:r>
      <w:r>
        <w:rPr>
          <w:rFonts w:ascii="Arial" w:hAnsi="Arial" w:cs="Arial"/>
          <w:sz w:val="20"/>
          <w:szCs w:val="20"/>
          <w:lang w:eastAsia="en-US"/>
        </w:rPr>
        <w:tab/>
        <w:t>22.2</w:t>
      </w:r>
      <w:r>
        <w:rPr>
          <w:rFonts w:ascii="Arial" w:hAnsi="Arial" w:cs="Arial"/>
          <w:sz w:val="20"/>
          <w:szCs w:val="20"/>
          <w:lang w:eastAsia="en-US"/>
        </w:rPr>
        <w:tab/>
        <w:t>23.4</w:t>
      </w:r>
      <w:r>
        <w:rPr>
          <w:rFonts w:ascii="Arial" w:hAnsi="Arial" w:cs="Arial"/>
          <w:sz w:val="20"/>
          <w:szCs w:val="20"/>
          <w:lang w:eastAsia="en-US"/>
        </w:rPr>
        <w:tab/>
        <w:t>24.2</w:t>
      </w:r>
    </w:p>
    <w:p w:rsidR="0028185E" w:rsidRDefault="0028185E" w:rsidP="0028185E">
      <w:pPr>
        <w:tabs>
          <w:tab w:val="left" w:pos="710"/>
          <w:tab w:val="left" w:pos="1704"/>
          <w:tab w:val="left" w:pos="2414"/>
          <w:tab w:val="left" w:pos="3124"/>
          <w:tab w:val="left" w:pos="3834"/>
          <w:tab w:val="left" w:pos="4544"/>
          <w:tab w:val="left" w:pos="5538"/>
          <w:tab w:val="left" w:pos="6248"/>
          <w:tab w:val="left" w:pos="6958"/>
          <w:tab w:val="left" w:pos="7668"/>
          <w:tab w:val="left" w:pos="8378"/>
          <w:tab w:val="left" w:pos="9088"/>
        </w:tabs>
        <w:autoSpaceDE w:val="0"/>
        <w:autoSpaceDN w:val="0"/>
        <w:adjustRightInd w:val="0"/>
        <w:rPr>
          <w:rFonts w:ascii="Arial" w:hAnsi="Arial" w:cs="Arial"/>
          <w:sz w:val="20"/>
          <w:szCs w:val="20"/>
          <w:lang w:eastAsia="en-US"/>
        </w:rPr>
      </w:pPr>
      <w:r>
        <w:rPr>
          <w:rFonts w:ascii="Arial" w:hAnsi="Arial" w:cs="Arial"/>
          <w:sz w:val="20"/>
          <w:szCs w:val="20"/>
          <w:lang w:eastAsia="en-US"/>
        </w:rPr>
        <w:t xml:space="preserve">   </w:t>
      </w:r>
      <w:r>
        <w:rPr>
          <w:rFonts w:ascii="Arial" w:hAnsi="Arial" w:cs="Arial"/>
          <w:sz w:val="20"/>
          <w:szCs w:val="20"/>
          <w:lang w:eastAsia="en-US"/>
        </w:rPr>
        <w:tab/>
        <w:t>6H</w:t>
      </w:r>
      <w:r>
        <w:rPr>
          <w:rFonts w:ascii="Arial" w:hAnsi="Arial" w:cs="Arial"/>
          <w:sz w:val="20"/>
          <w:szCs w:val="20"/>
          <w:lang w:eastAsia="en-US"/>
        </w:rPr>
        <w:tab/>
        <w:t>14.5</w:t>
      </w:r>
      <w:r>
        <w:rPr>
          <w:rFonts w:ascii="Arial" w:hAnsi="Arial" w:cs="Arial"/>
          <w:sz w:val="20"/>
          <w:szCs w:val="20"/>
          <w:lang w:eastAsia="en-US"/>
        </w:rPr>
        <w:tab/>
        <w:t>15.6</w:t>
      </w:r>
      <w:r>
        <w:rPr>
          <w:rFonts w:ascii="Arial" w:hAnsi="Arial" w:cs="Arial"/>
          <w:sz w:val="20"/>
          <w:szCs w:val="20"/>
          <w:lang w:eastAsia="en-US"/>
        </w:rPr>
        <w:tab/>
        <w:t>15.1</w:t>
      </w:r>
      <w:r>
        <w:rPr>
          <w:rFonts w:ascii="Arial" w:hAnsi="Arial" w:cs="Arial"/>
          <w:sz w:val="20"/>
          <w:szCs w:val="20"/>
          <w:lang w:eastAsia="en-US"/>
        </w:rPr>
        <w:tab/>
        <w:t>16.3</w:t>
      </w:r>
      <w:r>
        <w:rPr>
          <w:rFonts w:ascii="Arial" w:hAnsi="Arial" w:cs="Arial"/>
          <w:sz w:val="20"/>
          <w:szCs w:val="20"/>
          <w:lang w:eastAsia="en-US"/>
        </w:rPr>
        <w:tab/>
        <w:t>17.1</w:t>
      </w:r>
      <w:r>
        <w:rPr>
          <w:rFonts w:ascii="Arial" w:hAnsi="Arial" w:cs="Arial"/>
          <w:sz w:val="20"/>
          <w:szCs w:val="20"/>
          <w:lang w:eastAsia="en-US"/>
        </w:rPr>
        <w:tab/>
        <w:t>23.1</w:t>
      </w:r>
      <w:r>
        <w:rPr>
          <w:rFonts w:ascii="Arial" w:hAnsi="Arial" w:cs="Arial"/>
          <w:sz w:val="20"/>
          <w:szCs w:val="20"/>
          <w:lang w:eastAsia="en-US"/>
        </w:rPr>
        <w:tab/>
        <w:t>24.2</w:t>
      </w:r>
      <w:r>
        <w:rPr>
          <w:rFonts w:ascii="Arial" w:hAnsi="Arial" w:cs="Arial"/>
          <w:sz w:val="20"/>
          <w:szCs w:val="20"/>
          <w:lang w:eastAsia="en-US"/>
        </w:rPr>
        <w:tab/>
        <w:t>23.8</w:t>
      </w:r>
      <w:r>
        <w:rPr>
          <w:rFonts w:ascii="Arial" w:hAnsi="Arial" w:cs="Arial"/>
          <w:sz w:val="20"/>
          <w:szCs w:val="20"/>
          <w:lang w:eastAsia="en-US"/>
        </w:rPr>
        <w:tab/>
        <w:t>24.9</w:t>
      </w:r>
      <w:r>
        <w:rPr>
          <w:rFonts w:ascii="Arial" w:hAnsi="Arial" w:cs="Arial"/>
          <w:sz w:val="20"/>
          <w:szCs w:val="20"/>
          <w:lang w:eastAsia="en-US"/>
        </w:rPr>
        <w:tab/>
        <w:t>25.8</w:t>
      </w:r>
    </w:p>
    <w:p w:rsidR="0028185E" w:rsidRDefault="0028185E" w:rsidP="0028185E">
      <w:pPr>
        <w:tabs>
          <w:tab w:val="left" w:pos="710"/>
          <w:tab w:val="left" w:pos="1704"/>
          <w:tab w:val="left" w:pos="2414"/>
          <w:tab w:val="left" w:pos="3124"/>
          <w:tab w:val="left" w:pos="3834"/>
          <w:tab w:val="left" w:pos="4544"/>
          <w:tab w:val="left" w:pos="5538"/>
          <w:tab w:val="left" w:pos="6248"/>
          <w:tab w:val="left" w:pos="6958"/>
          <w:tab w:val="left" w:pos="7668"/>
          <w:tab w:val="left" w:pos="8378"/>
          <w:tab w:val="left" w:pos="9088"/>
        </w:tabs>
        <w:autoSpaceDE w:val="0"/>
        <w:autoSpaceDN w:val="0"/>
        <w:adjustRightInd w:val="0"/>
        <w:rPr>
          <w:rFonts w:ascii="Arial" w:hAnsi="Arial" w:cs="Arial"/>
          <w:sz w:val="20"/>
          <w:szCs w:val="20"/>
          <w:lang w:eastAsia="en-US"/>
        </w:rPr>
      </w:pPr>
      <w:r>
        <w:rPr>
          <w:rFonts w:ascii="Arial" w:hAnsi="Arial" w:cs="Arial"/>
          <w:sz w:val="20"/>
          <w:szCs w:val="20"/>
          <w:lang w:eastAsia="en-US"/>
        </w:rPr>
        <w:t xml:space="preserve">   </w:t>
      </w:r>
      <w:r>
        <w:rPr>
          <w:rFonts w:ascii="Arial" w:hAnsi="Arial" w:cs="Arial"/>
          <w:sz w:val="20"/>
          <w:szCs w:val="20"/>
          <w:lang w:eastAsia="en-US"/>
        </w:rPr>
        <w:tab/>
        <w:t>8H</w:t>
      </w:r>
      <w:r>
        <w:rPr>
          <w:rFonts w:ascii="Arial" w:hAnsi="Arial" w:cs="Arial"/>
          <w:sz w:val="20"/>
          <w:szCs w:val="20"/>
          <w:lang w:eastAsia="en-US"/>
        </w:rPr>
        <w:tab/>
        <w:t>14.4</w:t>
      </w:r>
      <w:r>
        <w:rPr>
          <w:rFonts w:ascii="Arial" w:hAnsi="Arial" w:cs="Arial"/>
          <w:sz w:val="20"/>
          <w:szCs w:val="20"/>
          <w:lang w:eastAsia="en-US"/>
        </w:rPr>
        <w:tab/>
        <w:t>15.5</w:t>
      </w:r>
      <w:r>
        <w:rPr>
          <w:rFonts w:ascii="Arial" w:hAnsi="Arial" w:cs="Arial"/>
          <w:sz w:val="20"/>
          <w:szCs w:val="20"/>
          <w:lang w:eastAsia="en-US"/>
        </w:rPr>
        <w:tab/>
        <w:t>15.1</w:t>
      </w:r>
      <w:r>
        <w:rPr>
          <w:rFonts w:ascii="Arial" w:hAnsi="Arial" w:cs="Arial"/>
          <w:sz w:val="20"/>
          <w:szCs w:val="20"/>
          <w:lang w:eastAsia="en-US"/>
        </w:rPr>
        <w:tab/>
        <w:t>16.2</w:t>
      </w:r>
      <w:r>
        <w:rPr>
          <w:rFonts w:ascii="Arial" w:hAnsi="Arial" w:cs="Arial"/>
          <w:sz w:val="20"/>
          <w:szCs w:val="20"/>
          <w:lang w:eastAsia="en-US"/>
        </w:rPr>
        <w:tab/>
        <w:t>17.1</w:t>
      </w:r>
      <w:r>
        <w:rPr>
          <w:rFonts w:ascii="Arial" w:hAnsi="Arial" w:cs="Arial"/>
          <w:sz w:val="20"/>
          <w:szCs w:val="20"/>
          <w:lang w:eastAsia="en-US"/>
        </w:rPr>
        <w:tab/>
        <w:t>23.9</w:t>
      </w:r>
      <w:r>
        <w:rPr>
          <w:rFonts w:ascii="Arial" w:hAnsi="Arial" w:cs="Arial"/>
          <w:sz w:val="20"/>
          <w:szCs w:val="20"/>
          <w:lang w:eastAsia="en-US"/>
        </w:rPr>
        <w:tab/>
        <w:t>25.0</w:t>
      </w:r>
      <w:r>
        <w:rPr>
          <w:rFonts w:ascii="Arial" w:hAnsi="Arial" w:cs="Arial"/>
          <w:sz w:val="20"/>
          <w:szCs w:val="20"/>
          <w:lang w:eastAsia="en-US"/>
        </w:rPr>
        <w:tab/>
        <w:t>24.6</w:t>
      </w:r>
      <w:r>
        <w:rPr>
          <w:rFonts w:ascii="Arial" w:hAnsi="Arial" w:cs="Arial"/>
          <w:sz w:val="20"/>
          <w:szCs w:val="20"/>
          <w:lang w:eastAsia="en-US"/>
        </w:rPr>
        <w:tab/>
        <w:t>25.7</w:t>
      </w:r>
      <w:r>
        <w:rPr>
          <w:rFonts w:ascii="Arial" w:hAnsi="Arial" w:cs="Arial"/>
          <w:sz w:val="20"/>
          <w:szCs w:val="20"/>
          <w:lang w:eastAsia="en-US"/>
        </w:rPr>
        <w:tab/>
        <w:t>26.5</w:t>
      </w:r>
    </w:p>
    <w:p w:rsidR="0028185E" w:rsidRDefault="0028185E" w:rsidP="0028185E">
      <w:pPr>
        <w:tabs>
          <w:tab w:val="left" w:pos="710"/>
          <w:tab w:val="left" w:pos="1704"/>
          <w:tab w:val="left" w:pos="2414"/>
          <w:tab w:val="left" w:pos="3124"/>
          <w:tab w:val="left" w:pos="3834"/>
          <w:tab w:val="left" w:pos="4544"/>
          <w:tab w:val="left" w:pos="5538"/>
          <w:tab w:val="left" w:pos="6248"/>
          <w:tab w:val="left" w:pos="6958"/>
          <w:tab w:val="left" w:pos="7668"/>
          <w:tab w:val="left" w:pos="8378"/>
          <w:tab w:val="left" w:pos="9088"/>
        </w:tabs>
        <w:autoSpaceDE w:val="0"/>
        <w:autoSpaceDN w:val="0"/>
        <w:adjustRightInd w:val="0"/>
        <w:rPr>
          <w:rFonts w:ascii="Arial" w:hAnsi="Arial" w:cs="Arial"/>
          <w:sz w:val="20"/>
          <w:szCs w:val="20"/>
          <w:lang w:eastAsia="en-US"/>
        </w:rPr>
      </w:pPr>
      <w:r>
        <w:rPr>
          <w:rFonts w:ascii="Arial" w:hAnsi="Arial" w:cs="Arial"/>
          <w:sz w:val="20"/>
          <w:szCs w:val="20"/>
          <w:lang w:eastAsia="en-US"/>
        </w:rPr>
        <w:t xml:space="preserve">   </w:t>
      </w:r>
      <w:r>
        <w:rPr>
          <w:rFonts w:ascii="Arial" w:hAnsi="Arial" w:cs="Arial"/>
          <w:sz w:val="20"/>
          <w:szCs w:val="20"/>
          <w:lang w:eastAsia="en-US"/>
        </w:rPr>
        <w:tab/>
        <w:t>12H</w:t>
      </w:r>
      <w:r>
        <w:rPr>
          <w:rFonts w:ascii="Arial" w:hAnsi="Arial" w:cs="Arial"/>
          <w:sz w:val="20"/>
          <w:szCs w:val="20"/>
          <w:lang w:eastAsia="en-US"/>
        </w:rPr>
        <w:tab/>
        <w:t>14.4</w:t>
      </w:r>
      <w:r>
        <w:rPr>
          <w:rFonts w:ascii="Arial" w:hAnsi="Arial" w:cs="Arial"/>
          <w:sz w:val="20"/>
          <w:szCs w:val="20"/>
          <w:lang w:eastAsia="en-US"/>
        </w:rPr>
        <w:tab/>
        <w:t>15.4</w:t>
      </w:r>
      <w:r>
        <w:rPr>
          <w:rFonts w:ascii="Arial" w:hAnsi="Arial" w:cs="Arial"/>
          <w:sz w:val="20"/>
          <w:szCs w:val="20"/>
          <w:lang w:eastAsia="en-US"/>
        </w:rPr>
        <w:tab/>
        <w:t>15.1</w:t>
      </w:r>
      <w:r>
        <w:rPr>
          <w:rFonts w:ascii="Arial" w:hAnsi="Arial" w:cs="Arial"/>
          <w:sz w:val="20"/>
          <w:szCs w:val="20"/>
          <w:lang w:eastAsia="en-US"/>
        </w:rPr>
        <w:tab/>
        <w:t>16.1</w:t>
      </w:r>
      <w:r>
        <w:rPr>
          <w:rFonts w:ascii="Arial" w:hAnsi="Arial" w:cs="Arial"/>
          <w:sz w:val="20"/>
          <w:szCs w:val="20"/>
          <w:lang w:eastAsia="en-US"/>
        </w:rPr>
        <w:tab/>
        <w:t>17.0</w:t>
      </w:r>
      <w:r>
        <w:rPr>
          <w:rFonts w:ascii="Arial" w:hAnsi="Arial" w:cs="Arial"/>
          <w:sz w:val="20"/>
          <w:szCs w:val="20"/>
          <w:lang w:eastAsia="en-US"/>
        </w:rPr>
        <w:tab/>
        <w:t>24.7</w:t>
      </w:r>
      <w:r>
        <w:rPr>
          <w:rFonts w:ascii="Arial" w:hAnsi="Arial" w:cs="Arial"/>
          <w:sz w:val="20"/>
          <w:szCs w:val="20"/>
          <w:lang w:eastAsia="en-US"/>
        </w:rPr>
        <w:tab/>
        <w:t>25.7</w:t>
      </w:r>
      <w:r>
        <w:rPr>
          <w:rFonts w:ascii="Arial" w:hAnsi="Arial" w:cs="Arial"/>
          <w:sz w:val="20"/>
          <w:szCs w:val="20"/>
          <w:lang w:eastAsia="en-US"/>
        </w:rPr>
        <w:tab/>
        <w:t>25.4</w:t>
      </w:r>
      <w:r>
        <w:rPr>
          <w:rFonts w:ascii="Arial" w:hAnsi="Arial" w:cs="Arial"/>
          <w:sz w:val="20"/>
          <w:szCs w:val="20"/>
          <w:lang w:eastAsia="en-US"/>
        </w:rPr>
        <w:tab/>
        <w:t>26.4</w:t>
      </w:r>
      <w:r>
        <w:rPr>
          <w:rFonts w:ascii="Arial" w:hAnsi="Arial" w:cs="Arial"/>
          <w:sz w:val="20"/>
          <w:szCs w:val="20"/>
          <w:lang w:eastAsia="en-US"/>
        </w:rPr>
        <w:tab/>
        <w:t>27.3</w:t>
      </w:r>
    </w:p>
    <w:p w:rsidR="0028185E" w:rsidRDefault="0028185E" w:rsidP="0028185E">
      <w:pPr>
        <w:tabs>
          <w:tab w:val="left" w:pos="710"/>
          <w:tab w:val="left" w:pos="1704"/>
          <w:tab w:val="left" w:pos="2414"/>
          <w:tab w:val="left" w:pos="3124"/>
          <w:tab w:val="left" w:pos="3834"/>
          <w:tab w:val="left" w:pos="4544"/>
          <w:tab w:val="left" w:pos="5538"/>
          <w:tab w:val="left" w:pos="6248"/>
          <w:tab w:val="left" w:pos="6958"/>
          <w:tab w:val="left" w:pos="7668"/>
          <w:tab w:val="left" w:pos="8378"/>
          <w:tab w:val="left" w:pos="9088"/>
        </w:tabs>
        <w:autoSpaceDE w:val="0"/>
        <w:autoSpaceDN w:val="0"/>
        <w:adjustRightInd w:val="0"/>
        <w:rPr>
          <w:rFonts w:ascii="Arial" w:hAnsi="Arial" w:cs="Arial"/>
          <w:sz w:val="20"/>
          <w:szCs w:val="20"/>
          <w:lang w:eastAsia="en-US"/>
        </w:rPr>
      </w:pPr>
    </w:p>
    <w:p w:rsidR="0028185E" w:rsidRDefault="0028185E" w:rsidP="0028185E">
      <w:pPr>
        <w:tabs>
          <w:tab w:val="left" w:pos="710"/>
          <w:tab w:val="left" w:pos="1704"/>
          <w:tab w:val="left" w:pos="2414"/>
          <w:tab w:val="left" w:pos="3124"/>
          <w:tab w:val="left" w:pos="3834"/>
          <w:tab w:val="left" w:pos="4544"/>
          <w:tab w:val="left" w:pos="5538"/>
          <w:tab w:val="left" w:pos="6248"/>
          <w:tab w:val="left" w:pos="6958"/>
          <w:tab w:val="left" w:pos="7668"/>
          <w:tab w:val="left" w:pos="8378"/>
          <w:tab w:val="left" w:pos="9088"/>
        </w:tabs>
        <w:autoSpaceDE w:val="0"/>
        <w:autoSpaceDN w:val="0"/>
        <w:adjustRightInd w:val="0"/>
        <w:rPr>
          <w:rFonts w:ascii="Arial" w:hAnsi="Arial" w:cs="Arial"/>
          <w:sz w:val="20"/>
          <w:szCs w:val="20"/>
          <w:lang w:eastAsia="en-US"/>
        </w:rPr>
      </w:pPr>
      <w:r>
        <w:rPr>
          <w:rFonts w:ascii="Arial" w:hAnsi="Arial" w:cs="Arial"/>
          <w:sz w:val="20"/>
          <w:szCs w:val="20"/>
          <w:lang w:eastAsia="en-US"/>
        </w:rPr>
        <w:t xml:space="preserve"> 4H</w:t>
      </w:r>
      <w:r>
        <w:rPr>
          <w:rFonts w:ascii="Arial" w:hAnsi="Arial" w:cs="Arial"/>
          <w:sz w:val="20"/>
          <w:szCs w:val="20"/>
          <w:lang w:eastAsia="en-US"/>
        </w:rPr>
        <w:tab/>
        <w:t>2H</w:t>
      </w:r>
      <w:r>
        <w:rPr>
          <w:rFonts w:ascii="Arial" w:hAnsi="Arial" w:cs="Arial"/>
          <w:sz w:val="20"/>
          <w:szCs w:val="20"/>
          <w:lang w:eastAsia="en-US"/>
        </w:rPr>
        <w:tab/>
        <w:t>14.4</w:t>
      </w:r>
      <w:r>
        <w:rPr>
          <w:rFonts w:ascii="Arial" w:hAnsi="Arial" w:cs="Arial"/>
          <w:sz w:val="20"/>
          <w:szCs w:val="20"/>
          <w:lang w:eastAsia="en-US"/>
        </w:rPr>
        <w:tab/>
        <w:t>15.6</w:t>
      </w:r>
      <w:r>
        <w:rPr>
          <w:rFonts w:ascii="Arial" w:hAnsi="Arial" w:cs="Arial"/>
          <w:sz w:val="20"/>
          <w:szCs w:val="20"/>
          <w:lang w:eastAsia="en-US"/>
        </w:rPr>
        <w:tab/>
        <w:t>15.1</w:t>
      </w:r>
      <w:r>
        <w:rPr>
          <w:rFonts w:ascii="Arial" w:hAnsi="Arial" w:cs="Arial"/>
          <w:sz w:val="20"/>
          <w:szCs w:val="20"/>
          <w:lang w:eastAsia="en-US"/>
        </w:rPr>
        <w:tab/>
        <w:t>16.3</w:t>
      </w:r>
      <w:r>
        <w:rPr>
          <w:rFonts w:ascii="Arial" w:hAnsi="Arial" w:cs="Arial"/>
          <w:sz w:val="20"/>
          <w:szCs w:val="20"/>
          <w:lang w:eastAsia="en-US"/>
        </w:rPr>
        <w:tab/>
        <w:t>17.1</w:t>
      </w:r>
      <w:r>
        <w:rPr>
          <w:rFonts w:ascii="Arial" w:hAnsi="Arial" w:cs="Arial"/>
          <w:sz w:val="20"/>
          <w:szCs w:val="20"/>
          <w:lang w:eastAsia="en-US"/>
        </w:rPr>
        <w:tab/>
        <w:t>17.7</w:t>
      </w:r>
      <w:r>
        <w:rPr>
          <w:rFonts w:ascii="Arial" w:hAnsi="Arial" w:cs="Arial"/>
          <w:sz w:val="20"/>
          <w:szCs w:val="20"/>
          <w:lang w:eastAsia="en-US"/>
        </w:rPr>
        <w:tab/>
        <w:t>18.9</w:t>
      </w:r>
      <w:r>
        <w:rPr>
          <w:rFonts w:ascii="Arial" w:hAnsi="Arial" w:cs="Arial"/>
          <w:sz w:val="20"/>
          <w:szCs w:val="20"/>
          <w:lang w:eastAsia="en-US"/>
        </w:rPr>
        <w:tab/>
        <w:t>18.4</w:t>
      </w:r>
      <w:r>
        <w:rPr>
          <w:rFonts w:ascii="Arial" w:hAnsi="Arial" w:cs="Arial"/>
          <w:sz w:val="20"/>
          <w:szCs w:val="20"/>
          <w:lang w:eastAsia="en-US"/>
        </w:rPr>
        <w:tab/>
        <w:t>19.6</w:t>
      </w:r>
      <w:r>
        <w:rPr>
          <w:rFonts w:ascii="Arial" w:hAnsi="Arial" w:cs="Arial"/>
          <w:sz w:val="20"/>
          <w:szCs w:val="20"/>
          <w:lang w:eastAsia="en-US"/>
        </w:rPr>
        <w:tab/>
        <w:t>20.4</w:t>
      </w:r>
    </w:p>
    <w:p w:rsidR="0028185E" w:rsidRDefault="0028185E" w:rsidP="0028185E">
      <w:pPr>
        <w:tabs>
          <w:tab w:val="left" w:pos="710"/>
          <w:tab w:val="left" w:pos="1704"/>
          <w:tab w:val="left" w:pos="2414"/>
          <w:tab w:val="left" w:pos="3124"/>
          <w:tab w:val="left" w:pos="3834"/>
          <w:tab w:val="left" w:pos="4544"/>
          <w:tab w:val="left" w:pos="5538"/>
          <w:tab w:val="left" w:pos="6248"/>
          <w:tab w:val="left" w:pos="6958"/>
          <w:tab w:val="left" w:pos="7668"/>
          <w:tab w:val="left" w:pos="8378"/>
          <w:tab w:val="left" w:pos="9088"/>
        </w:tabs>
        <w:autoSpaceDE w:val="0"/>
        <w:autoSpaceDN w:val="0"/>
        <w:adjustRightInd w:val="0"/>
        <w:rPr>
          <w:rFonts w:ascii="Arial" w:hAnsi="Arial" w:cs="Arial"/>
          <w:sz w:val="20"/>
          <w:szCs w:val="20"/>
          <w:lang w:eastAsia="en-US"/>
        </w:rPr>
      </w:pPr>
      <w:r>
        <w:rPr>
          <w:rFonts w:ascii="Arial" w:hAnsi="Arial" w:cs="Arial"/>
          <w:sz w:val="20"/>
          <w:szCs w:val="20"/>
          <w:lang w:eastAsia="en-US"/>
        </w:rPr>
        <w:t xml:space="preserve">   </w:t>
      </w:r>
      <w:r>
        <w:rPr>
          <w:rFonts w:ascii="Arial" w:hAnsi="Arial" w:cs="Arial"/>
          <w:sz w:val="20"/>
          <w:szCs w:val="20"/>
          <w:lang w:eastAsia="en-US"/>
        </w:rPr>
        <w:tab/>
        <w:t>3H</w:t>
      </w:r>
      <w:r>
        <w:rPr>
          <w:rFonts w:ascii="Arial" w:hAnsi="Arial" w:cs="Arial"/>
          <w:sz w:val="20"/>
          <w:szCs w:val="20"/>
          <w:lang w:eastAsia="en-US"/>
        </w:rPr>
        <w:tab/>
        <w:t>15.7</w:t>
      </w:r>
      <w:r>
        <w:rPr>
          <w:rFonts w:ascii="Arial" w:hAnsi="Arial" w:cs="Arial"/>
          <w:sz w:val="20"/>
          <w:szCs w:val="20"/>
          <w:lang w:eastAsia="en-US"/>
        </w:rPr>
        <w:tab/>
        <w:t>16.8</w:t>
      </w:r>
      <w:r>
        <w:rPr>
          <w:rFonts w:ascii="Arial" w:hAnsi="Arial" w:cs="Arial"/>
          <w:sz w:val="20"/>
          <w:szCs w:val="20"/>
          <w:lang w:eastAsia="en-US"/>
        </w:rPr>
        <w:tab/>
        <w:t>16.4</w:t>
      </w:r>
      <w:r>
        <w:rPr>
          <w:rFonts w:ascii="Arial" w:hAnsi="Arial" w:cs="Arial"/>
          <w:sz w:val="20"/>
          <w:szCs w:val="20"/>
          <w:lang w:eastAsia="en-US"/>
        </w:rPr>
        <w:tab/>
        <w:t>17.5</w:t>
      </w:r>
      <w:r>
        <w:rPr>
          <w:rFonts w:ascii="Arial" w:hAnsi="Arial" w:cs="Arial"/>
          <w:sz w:val="20"/>
          <w:szCs w:val="20"/>
          <w:lang w:eastAsia="en-US"/>
        </w:rPr>
        <w:tab/>
        <w:t>18.3</w:t>
      </w:r>
      <w:r>
        <w:rPr>
          <w:rFonts w:ascii="Arial" w:hAnsi="Arial" w:cs="Arial"/>
          <w:sz w:val="20"/>
          <w:szCs w:val="20"/>
          <w:lang w:eastAsia="en-US"/>
        </w:rPr>
        <w:tab/>
        <w:t>20.6</w:t>
      </w:r>
      <w:r>
        <w:rPr>
          <w:rFonts w:ascii="Arial" w:hAnsi="Arial" w:cs="Arial"/>
          <w:sz w:val="20"/>
          <w:szCs w:val="20"/>
          <w:lang w:eastAsia="en-US"/>
        </w:rPr>
        <w:tab/>
        <w:t>21.7</w:t>
      </w:r>
      <w:r>
        <w:rPr>
          <w:rFonts w:ascii="Arial" w:hAnsi="Arial" w:cs="Arial"/>
          <w:sz w:val="20"/>
          <w:szCs w:val="20"/>
          <w:lang w:eastAsia="en-US"/>
        </w:rPr>
        <w:tab/>
        <w:t>21.3</w:t>
      </w:r>
      <w:r>
        <w:rPr>
          <w:rFonts w:ascii="Arial" w:hAnsi="Arial" w:cs="Arial"/>
          <w:sz w:val="20"/>
          <w:szCs w:val="20"/>
          <w:lang w:eastAsia="en-US"/>
        </w:rPr>
        <w:tab/>
        <w:t>22.4</w:t>
      </w:r>
      <w:r>
        <w:rPr>
          <w:rFonts w:ascii="Arial" w:hAnsi="Arial" w:cs="Arial"/>
          <w:sz w:val="20"/>
          <w:szCs w:val="20"/>
          <w:lang w:eastAsia="en-US"/>
        </w:rPr>
        <w:tab/>
        <w:t>23.2</w:t>
      </w:r>
    </w:p>
    <w:p w:rsidR="0028185E" w:rsidRDefault="0028185E" w:rsidP="0028185E">
      <w:pPr>
        <w:tabs>
          <w:tab w:val="left" w:pos="710"/>
          <w:tab w:val="left" w:pos="1704"/>
          <w:tab w:val="left" w:pos="2414"/>
          <w:tab w:val="left" w:pos="3124"/>
          <w:tab w:val="left" w:pos="3834"/>
          <w:tab w:val="left" w:pos="4544"/>
          <w:tab w:val="left" w:pos="5538"/>
          <w:tab w:val="left" w:pos="6248"/>
          <w:tab w:val="left" w:pos="6958"/>
          <w:tab w:val="left" w:pos="7668"/>
          <w:tab w:val="left" w:pos="8378"/>
          <w:tab w:val="left" w:pos="9088"/>
        </w:tabs>
        <w:autoSpaceDE w:val="0"/>
        <w:autoSpaceDN w:val="0"/>
        <w:adjustRightInd w:val="0"/>
        <w:rPr>
          <w:rFonts w:ascii="Arial" w:hAnsi="Arial" w:cs="Arial"/>
          <w:sz w:val="20"/>
          <w:szCs w:val="20"/>
          <w:lang w:eastAsia="en-US"/>
        </w:rPr>
      </w:pPr>
      <w:r>
        <w:rPr>
          <w:rFonts w:ascii="Arial" w:hAnsi="Arial" w:cs="Arial"/>
          <w:sz w:val="20"/>
          <w:szCs w:val="20"/>
          <w:lang w:eastAsia="en-US"/>
        </w:rPr>
        <w:t xml:space="preserve">   </w:t>
      </w:r>
      <w:r>
        <w:rPr>
          <w:rFonts w:ascii="Arial" w:hAnsi="Arial" w:cs="Arial"/>
          <w:sz w:val="20"/>
          <w:szCs w:val="20"/>
          <w:lang w:eastAsia="en-US"/>
        </w:rPr>
        <w:tab/>
        <w:t>4H</w:t>
      </w:r>
      <w:r>
        <w:rPr>
          <w:rFonts w:ascii="Arial" w:hAnsi="Arial" w:cs="Arial"/>
          <w:sz w:val="20"/>
          <w:szCs w:val="20"/>
          <w:lang w:eastAsia="en-US"/>
        </w:rPr>
        <w:tab/>
        <w:t>16.3</w:t>
      </w:r>
      <w:r>
        <w:rPr>
          <w:rFonts w:ascii="Arial" w:hAnsi="Arial" w:cs="Arial"/>
          <w:sz w:val="20"/>
          <w:szCs w:val="20"/>
          <w:lang w:eastAsia="en-US"/>
        </w:rPr>
        <w:tab/>
        <w:t>17.2</w:t>
      </w:r>
      <w:r>
        <w:rPr>
          <w:rFonts w:ascii="Arial" w:hAnsi="Arial" w:cs="Arial"/>
          <w:sz w:val="20"/>
          <w:szCs w:val="20"/>
          <w:lang w:eastAsia="en-US"/>
        </w:rPr>
        <w:tab/>
        <w:t>17.0</w:t>
      </w:r>
      <w:r>
        <w:rPr>
          <w:rFonts w:ascii="Arial" w:hAnsi="Arial" w:cs="Arial"/>
          <w:sz w:val="20"/>
          <w:szCs w:val="20"/>
          <w:lang w:eastAsia="en-US"/>
        </w:rPr>
        <w:tab/>
        <w:t>17.9</w:t>
      </w:r>
      <w:r>
        <w:rPr>
          <w:rFonts w:ascii="Arial" w:hAnsi="Arial" w:cs="Arial"/>
          <w:sz w:val="20"/>
          <w:szCs w:val="20"/>
          <w:lang w:eastAsia="en-US"/>
        </w:rPr>
        <w:tab/>
        <w:t>18.8</w:t>
      </w:r>
      <w:r>
        <w:rPr>
          <w:rFonts w:ascii="Arial" w:hAnsi="Arial" w:cs="Arial"/>
          <w:sz w:val="20"/>
          <w:szCs w:val="20"/>
          <w:lang w:eastAsia="en-US"/>
        </w:rPr>
        <w:tab/>
        <w:t>22.3</w:t>
      </w:r>
      <w:r>
        <w:rPr>
          <w:rFonts w:ascii="Arial" w:hAnsi="Arial" w:cs="Arial"/>
          <w:sz w:val="20"/>
          <w:szCs w:val="20"/>
          <w:lang w:eastAsia="en-US"/>
        </w:rPr>
        <w:tab/>
        <w:t>23.2</w:t>
      </w:r>
      <w:r>
        <w:rPr>
          <w:rFonts w:ascii="Arial" w:hAnsi="Arial" w:cs="Arial"/>
          <w:sz w:val="20"/>
          <w:szCs w:val="20"/>
          <w:lang w:eastAsia="en-US"/>
        </w:rPr>
        <w:tab/>
        <w:t>23.0</w:t>
      </w:r>
      <w:r>
        <w:rPr>
          <w:rFonts w:ascii="Arial" w:hAnsi="Arial" w:cs="Arial"/>
          <w:sz w:val="20"/>
          <w:szCs w:val="20"/>
          <w:lang w:eastAsia="en-US"/>
        </w:rPr>
        <w:tab/>
        <w:t>24.0</w:t>
      </w:r>
      <w:r>
        <w:rPr>
          <w:rFonts w:ascii="Arial" w:hAnsi="Arial" w:cs="Arial"/>
          <w:sz w:val="20"/>
          <w:szCs w:val="20"/>
          <w:lang w:eastAsia="en-US"/>
        </w:rPr>
        <w:tab/>
        <w:t>24.8</w:t>
      </w:r>
    </w:p>
    <w:p w:rsidR="0028185E" w:rsidRDefault="0028185E" w:rsidP="0028185E">
      <w:pPr>
        <w:tabs>
          <w:tab w:val="left" w:pos="710"/>
          <w:tab w:val="left" w:pos="1704"/>
          <w:tab w:val="left" w:pos="2414"/>
          <w:tab w:val="left" w:pos="3124"/>
          <w:tab w:val="left" w:pos="3834"/>
          <w:tab w:val="left" w:pos="4544"/>
          <w:tab w:val="left" w:pos="5538"/>
          <w:tab w:val="left" w:pos="6248"/>
          <w:tab w:val="left" w:pos="6958"/>
          <w:tab w:val="left" w:pos="7668"/>
          <w:tab w:val="left" w:pos="8378"/>
          <w:tab w:val="left" w:pos="9088"/>
        </w:tabs>
        <w:autoSpaceDE w:val="0"/>
        <w:autoSpaceDN w:val="0"/>
        <w:adjustRightInd w:val="0"/>
        <w:rPr>
          <w:rFonts w:ascii="Arial" w:hAnsi="Arial" w:cs="Arial"/>
          <w:sz w:val="20"/>
          <w:szCs w:val="20"/>
          <w:lang w:eastAsia="en-US"/>
        </w:rPr>
      </w:pPr>
      <w:r>
        <w:rPr>
          <w:rFonts w:ascii="Arial" w:hAnsi="Arial" w:cs="Arial"/>
          <w:sz w:val="20"/>
          <w:szCs w:val="20"/>
          <w:lang w:eastAsia="en-US"/>
        </w:rPr>
        <w:t xml:space="preserve">   </w:t>
      </w:r>
      <w:r>
        <w:rPr>
          <w:rFonts w:ascii="Arial" w:hAnsi="Arial" w:cs="Arial"/>
          <w:sz w:val="20"/>
          <w:szCs w:val="20"/>
          <w:lang w:eastAsia="en-US"/>
        </w:rPr>
        <w:tab/>
        <w:t>6H</w:t>
      </w:r>
      <w:r>
        <w:rPr>
          <w:rFonts w:ascii="Arial" w:hAnsi="Arial" w:cs="Arial"/>
          <w:sz w:val="20"/>
          <w:szCs w:val="20"/>
          <w:lang w:eastAsia="en-US"/>
        </w:rPr>
        <w:tab/>
        <w:t>16.5</w:t>
      </w:r>
      <w:r>
        <w:rPr>
          <w:rFonts w:ascii="Arial" w:hAnsi="Arial" w:cs="Arial"/>
          <w:sz w:val="20"/>
          <w:szCs w:val="20"/>
          <w:lang w:eastAsia="en-US"/>
        </w:rPr>
        <w:tab/>
        <w:t>17.4</w:t>
      </w:r>
      <w:r>
        <w:rPr>
          <w:rFonts w:ascii="Arial" w:hAnsi="Arial" w:cs="Arial"/>
          <w:sz w:val="20"/>
          <w:szCs w:val="20"/>
          <w:lang w:eastAsia="en-US"/>
        </w:rPr>
        <w:tab/>
        <w:t>17.2</w:t>
      </w:r>
      <w:r>
        <w:rPr>
          <w:rFonts w:ascii="Arial" w:hAnsi="Arial" w:cs="Arial"/>
          <w:sz w:val="20"/>
          <w:szCs w:val="20"/>
          <w:lang w:eastAsia="en-US"/>
        </w:rPr>
        <w:tab/>
        <w:t>18.1</w:t>
      </w:r>
      <w:r>
        <w:rPr>
          <w:rFonts w:ascii="Arial" w:hAnsi="Arial" w:cs="Arial"/>
          <w:sz w:val="20"/>
          <w:szCs w:val="20"/>
          <w:lang w:eastAsia="en-US"/>
        </w:rPr>
        <w:tab/>
        <w:t>19.0</w:t>
      </w:r>
      <w:r>
        <w:rPr>
          <w:rFonts w:ascii="Arial" w:hAnsi="Arial" w:cs="Arial"/>
          <w:sz w:val="20"/>
          <w:szCs w:val="20"/>
          <w:lang w:eastAsia="en-US"/>
        </w:rPr>
        <w:tab/>
        <w:t>24.0</w:t>
      </w:r>
      <w:r>
        <w:rPr>
          <w:rFonts w:ascii="Arial" w:hAnsi="Arial" w:cs="Arial"/>
          <w:sz w:val="20"/>
          <w:szCs w:val="20"/>
          <w:lang w:eastAsia="en-US"/>
        </w:rPr>
        <w:tab/>
        <w:t>24.9</w:t>
      </w:r>
      <w:r>
        <w:rPr>
          <w:rFonts w:ascii="Arial" w:hAnsi="Arial" w:cs="Arial"/>
          <w:sz w:val="20"/>
          <w:szCs w:val="20"/>
          <w:lang w:eastAsia="en-US"/>
        </w:rPr>
        <w:tab/>
        <w:t>24.7</w:t>
      </w:r>
      <w:r>
        <w:rPr>
          <w:rFonts w:ascii="Arial" w:hAnsi="Arial" w:cs="Arial"/>
          <w:sz w:val="20"/>
          <w:szCs w:val="20"/>
          <w:lang w:eastAsia="en-US"/>
        </w:rPr>
        <w:tab/>
        <w:t>25.6</w:t>
      </w:r>
      <w:r>
        <w:rPr>
          <w:rFonts w:ascii="Arial" w:hAnsi="Arial" w:cs="Arial"/>
          <w:sz w:val="20"/>
          <w:szCs w:val="20"/>
          <w:lang w:eastAsia="en-US"/>
        </w:rPr>
        <w:tab/>
        <w:t>26.5</w:t>
      </w:r>
    </w:p>
    <w:p w:rsidR="0028185E" w:rsidRDefault="0028185E" w:rsidP="0028185E">
      <w:pPr>
        <w:tabs>
          <w:tab w:val="left" w:pos="710"/>
          <w:tab w:val="left" w:pos="1704"/>
          <w:tab w:val="left" w:pos="2414"/>
          <w:tab w:val="left" w:pos="3124"/>
          <w:tab w:val="left" w:pos="3834"/>
          <w:tab w:val="left" w:pos="4544"/>
          <w:tab w:val="left" w:pos="5538"/>
          <w:tab w:val="left" w:pos="6248"/>
          <w:tab w:val="left" w:pos="6958"/>
          <w:tab w:val="left" w:pos="7668"/>
          <w:tab w:val="left" w:pos="8378"/>
          <w:tab w:val="left" w:pos="9088"/>
        </w:tabs>
        <w:autoSpaceDE w:val="0"/>
        <w:autoSpaceDN w:val="0"/>
        <w:adjustRightInd w:val="0"/>
        <w:rPr>
          <w:rFonts w:ascii="Arial" w:hAnsi="Arial" w:cs="Arial"/>
          <w:sz w:val="20"/>
          <w:szCs w:val="20"/>
          <w:lang w:eastAsia="en-US"/>
        </w:rPr>
      </w:pPr>
      <w:r>
        <w:rPr>
          <w:rFonts w:ascii="Arial" w:hAnsi="Arial" w:cs="Arial"/>
          <w:sz w:val="20"/>
          <w:szCs w:val="20"/>
          <w:lang w:eastAsia="en-US"/>
        </w:rPr>
        <w:t xml:space="preserve">   </w:t>
      </w:r>
      <w:r>
        <w:rPr>
          <w:rFonts w:ascii="Arial" w:hAnsi="Arial" w:cs="Arial"/>
          <w:sz w:val="20"/>
          <w:szCs w:val="20"/>
          <w:lang w:eastAsia="en-US"/>
        </w:rPr>
        <w:tab/>
        <w:t>8H</w:t>
      </w:r>
      <w:r>
        <w:rPr>
          <w:rFonts w:ascii="Arial" w:hAnsi="Arial" w:cs="Arial"/>
          <w:sz w:val="20"/>
          <w:szCs w:val="20"/>
          <w:lang w:eastAsia="en-US"/>
        </w:rPr>
        <w:tab/>
        <w:t>16.6</w:t>
      </w:r>
      <w:r>
        <w:rPr>
          <w:rFonts w:ascii="Arial" w:hAnsi="Arial" w:cs="Arial"/>
          <w:sz w:val="20"/>
          <w:szCs w:val="20"/>
          <w:lang w:eastAsia="en-US"/>
        </w:rPr>
        <w:tab/>
        <w:t>17.4</w:t>
      </w:r>
      <w:r>
        <w:rPr>
          <w:rFonts w:ascii="Arial" w:hAnsi="Arial" w:cs="Arial"/>
          <w:sz w:val="20"/>
          <w:szCs w:val="20"/>
          <w:lang w:eastAsia="en-US"/>
        </w:rPr>
        <w:tab/>
        <w:t>17.3</w:t>
      </w:r>
      <w:r>
        <w:rPr>
          <w:rFonts w:ascii="Arial" w:hAnsi="Arial" w:cs="Arial"/>
          <w:sz w:val="20"/>
          <w:szCs w:val="20"/>
          <w:lang w:eastAsia="en-US"/>
        </w:rPr>
        <w:tab/>
        <w:t>18.1</w:t>
      </w:r>
      <w:r>
        <w:rPr>
          <w:rFonts w:ascii="Arial" w:hAnsi="Arial" w:cs="Arial"/>
          <w:sz w:val="20"/>
          <w:szCs w:val="20"/>
          <w:lang w:eastAsia="en-US"/>
        </w:rPr>
        <w:tab/>
        <w:t>19.0</w:t>
      </w:r>
      <w:r>
        <w:rPr>
          <w:rFonts w:ascii="Arial" w:hAnsi="Arial" w:cs="Arial"/>
          <w:sz w:val="20"/>
          <w:szCs w:val="20"/>
          <w:lang w:eastAsia="en-US"/>
        </w:rPr>
        <w:tab/>
        <w:t>24.9</w:t>
      </w:r>
      <w:r>
        <w:rPr>
          <w:rFonts w:ascii="Arial" w:hAnsi="Arial" w:cs="Arial"/>
          <w:sz w:val="20"/>
          <w:szCs w:val="20"/>
          <w:lang w:eastAsia="en-US"/>
        </w:rPr>
        <w:tab/>
        <w:t>25.7</w:t>
      </w:r>
      <w:r>
        <w:rPr>
          <w:rFonts w:ascii="Arial" w:hAnsi="Arial" w:cs="Arial"/>
          <w:sz w:val="20"/>
          <w:szCs w:val="20"/>
          <w:lang w:eastAsia="en-US"/>
        </w:rPr>
        <w:tab/>
        <w:t>25.7</w:t>
      </w:r>
      <w:r>
        <w:rPr>
          <w:rFonts w:ascii="Arial" w:hAnsi="Arial" w:cs="Arial"/>
          <w:sz w:val="20"/>
          <w:szCs w:val="20"/>
          <w:lang w:eastAsia="en-US"/>
        </w:rPr>
        <w:tab/>
        <w:t>26.5</w:t>
      </w:r>
      <w:r>
        <w:rPr>
          <w:rFonts w:ascii="Arial" w:hAnsi="Arial" w:cs="Arial"/>
          <w:sz w:val="20"/>
          <w:szCs w:val="20"/>
          <w:lang w:eastAsia="en-US"/>
        </w:rPr>
        <w:tab/>
        <w:t>27.4</w:t>
      </w:r>
    </w:p>
    <w:p w:rsidR="0028185E" w:rsidRDefault="0028185E" w:rsidP="0028185E">
      <w:pPr>
        <w:tabs>
          <w:tab w:val="left" w:pos="710"/>
          <w:tab w:val="left" w:pos="1704"/>
          <w:tab w:val="left" w:pos="2414"/>
          <w:tab w:val="left" w:pos="3124"/>
          <w:tab w:val="left" w:pos="3834"/>
          <w:tab w:val="left" w:pos="4544"/>
          <w:tab w:val="left" w:pos="5538"/>
          <w:tab w:val="left" w:pos="6248"/>
          <w:tab w:val="left" w:pos="6958"/>
          <w:tab w:val="left" w:pos="7668"/>
          <w:tab w:val="left" w:pos="8378"/>
          <w:tab w:val="left" w:pos="9088"/>
        </w:tabs>
        <w:autoSpaceDE w:val="0"/>
        <w:autoSpaceDN w:val="0"/>
        <w:adjustRightInd w:val="0"/>
        <w:rPr>
          <w:rFonts w:ascii="Arial" w:hAnsi="Arial" w:cs="Arial"/>
          <w:sz w:val="20"/>
          <w:szCs w:val="20"/>
          <w:lang w:eastAsia="en-US"/>
        </w:rPr>
      </w:pPr>
      <w:r>
        <w:rPr>
          <w:rFonts w:ascii="Arial" w:hAnsi="Arial" w:cs="Arial"/>
          <w:sz w:val="20"/>
          <w:szCs w:val="20"/>
          <w:lang w:eastAsia="en-US"/>
        </w:rPr>
        <w:t xml:space="preserve">   </w:t>
      </w:r>
      <w:r>
        <w:rPr>
          <w:rFonts w:ascii="Arial" w:hAnsi="Arial" w:cs="Arial"/>
          <w:sz w:val="20"/>
          <w:szCs w:val="20"/>
          <w:lang w:eastAsia="en-US"/>
        </w:rPr>
        <w:tab/>
        <w:t>12H</w:t>
      </w:r>
      <w:r>
        <w:rPr>
          <w:rFonts w:ascii="Arial" w:hAnsi="Arial" w:cs="Arial"/>
          <w:sz w:val="20"/>
          <w:szCs w:val="20"/>
          <w:lang w:eastAsia="en-US"/>
        </w:rPr>
        <w:tab/>
        <w:t>16.6</w:t>
      </w:r>
      <w:r>
        <w:rPr>
          <w:rFonts w:ascii="Arial" w:hAnsi="Arial" w:cs="Arial"/>
          <w:sz w:val="20"/>
          <w:szCs w:val="20"/>
          <w:lang w:eastAsia="en-US"/>
        </w:rPr>
        <w:tab/>
        <w:t>17.3</w:t>
      </w:r>
      <w:r>
        <w:rPr>
          <w:rFonts w:ascii="Arial" w:hAnsi="Arial" w:cs="Arial"/>
          <w:sz w:val="20"/>
          <w:szCs w:val="20"/>
          <w:lang w:eastAsia="en-US"/>
        </w:rPr>
        <w:tab/>
        <w:t>17.3</w:t>
      </w:r>
      <w:r>
        <w:rPr>
          <w:rFonts w:ascii="Arial" w:hAnsi="Arial" w:cs="Arial"/>
          <w:sz w:val="20"/>
          <w:szCs w:val="20"/>
          <w:lang w:eastAsia="en-US"/>
        </w:rPr>
        <w:tab/>
        <w:t>18.1</w:t>
      </w:r>
      <w:r>
        <w:rPr>
          <w:rFonts w:ascii="Arial" w:hAnsi="Arial" w:cs="Arial"/>
          <w:sz w:val="20"/>
          <w:szCs w:val="20"/>
          <w:lang w:eastAsia="en-US"/>
        </w:rPr>
        <w:tab/>
        <w:t>19.0</w:t>
      </w:r>
      <w:r>
        <w:rPr>
          <w:rFonts w:ascii="Arial" w:hAnsi="Arial" w:cs="Arial"/>
          <w:sz w:val="20"/>
          <w:szCs w:val="20"/>
          <w:lang w:eastAsia="en-US"/>
        </w:rPr>
        <w:tab/>
        <w:t>25.9</w:t>
      </w:r>
      <w:r>
        <w:rPr>
          <w:rFonts w:ascii="Arial" w:hAnsi="Arial" w:cs="Arial"/>
          <w:sz w:val="20"/>
          <w:szCs w:val="20"/>
          <w:lang w:eastAsia="en-US"/>
        </w:rPr>
        <w:tab/>
        <w:t>26.6</w:t>
      </w:r>
      <w:r>
        <w:rPr>
          <w:rFonts w:ascii="Arial" w:hAnsi="Arial" w:cs="Arial"/>
          <w:sz w:val="20"/>
          <w:szCs w:val="20"/>
          <w:lang w:eastAsia="en-US"/>
        </w:rPr>
        <w:tab/>
        <w:t>26.6</w:t>
      </w:r>
      <w:r>
        <w:rPr>
          <w:rFonts w:ascii="Arial" w:hAnsi="Arial" w:cs="Arial"/>
          <w:sz w:val="20"/>
          <w:szCs w:val="20"/>
          <w:lang w:eastAsia="en-US"/>
        </w:rPr>
        <w:tab/>
        <w:t>27.4</w:t>
      </w:r>
      <w:r>
        <w:rPr>
          <w:rFonts w:ascii="Arial" w:hAnsi="Arial" w:cs="Arial"/>
          <w:sz w:val="20"/>
          <w:szCs w:val="20"/>
          <w:lang w:eastAsia="en-US"/>
        </w:rPr>
        <w:tab/>
        <w:t>28.3</w:t>
      </w:r>
    </w:p>
    <w:p w:rsidR="0028185E" w:rsidRDefault="0028185E" w:rsidP="0028185E">
      <w:pPr>
        <w:tabs>
          <w:tab w:val="left" w:pos="710"/>
          <w:tab w:val="left" w:pos="1704"/>
          <w:tab w:val="left" w:pos="2414"/>
          <w:tab w:val="left" w:pos="3124"/>
          <w:tab w:val="left" w:pos="3834"/>
          <w:tab w:val="left" w:pos="4544"/>
          <w:tab w:val="left" w:pos="5538"/>
          <w:tab w:val="left" w:pos="6248"/>
          <w:tab w:val="left" w:pos="6958"/>
          <w:tab w:val="left" w:pos="7668"/>
          <w:tab w:val="left" w:pos="8378"/>
          <w:tab w:val="left" w:pos="9088"/>
        </w:tabs>
        <w:autoSpaceDE w:val="0"/>
        <w:autoSpaceDN w:val="0"/>
        <w:adjustRightInd w:val="0"/>
        <w:rPr>
          <w:rFonts w:ascii="Arial" w:hAnsi="Arial" w:cs="Arial"/>
          <w:sz w:val="20"/>
          <w:szCs w:val="20"/>
          <w:lang w:eastAsia="en-US"/>
        </w:rPr>
      </w:pPr>
    </w:p>
    <w:p w:rsidR="0028185E" w:rsidRDefault="0028185E" w:rsidP="0028185E">
      <w:pPr>
        <w:tabs>
          <w:tab w:val="left" w:pos="710"/>
          <w:tab w:val="left" w:pos="1704"/>
          <w:tab w:val="left" w:pos="2414"/>
          <w:tab w:val="left" w:pos="3124"/>
          <w:tab w:val="left" w:pos="3834"/>
          <w:tab w:val="left" w:pos="4544"/>
          <w:tab w:val="left" w:pos="5538"/>
          <w:tab w:val="left" w:pos="6248"/>
          <w:tab w:val="left" w:pos="6958"/>
          <w:tab w:val="left" w:pos="7668"/>
          <w:tab w:val="left" w:pos="8378"/>
          <w:tab w:val="left" w:pos="9088"/>
        </w:tabs>
        <w:autoSpaceDE w:val="0"/>
        <w:autoSpaceDN w:val="0"/>
        <w:adjustRightInd w:val="0"/>
        <w:rPr>
          <w:rFonts w:ascii="Arial" w:hAnsi="Arial" w:cs="Arial"/>
          <w:sz w:val="20"/>
          <w:szCs w:val="20"/>
          <w:lang w:eastAsia="en-US"/>
        </w:rPr>
      </w:pPr>
      <w:r>
        <w:rPr>
          <w:rFonts w:ascii="Arial" w:hAnsi="Arial" w:cs="Arial"/>
          <w:sz w:val="20"/>
          <w:szCs w:val="20"/>
          <w:lang w:eastAsia="en-US"/>
        </w:rPr>
        <w:t xml:space="preserve"> 8H</w:t>
      </w:r>
      <w:r>
        <w:rPr>
          <w:rFonts w:ascii="Arial" w:hAnsi="Arial" w:cs="Arial"/>
          <w:sz w:val="20"/>
          <w:szCs w:val="20"/>
          <w:lang w:eastAsia="en-US"/>
        </w:rPr>
        <w:tab/>
        <w:t>4H</w:t>
      </w:r>
      <w:r>
        <w:rPr>
          <w:rFonts w:ascii="Arial" w:hAnsi="Arial" w:cs="Arial"/>
          <w:sz w:val="20"/>
          <w:szCs w:val="20"/>
          <w:lang w:eastAsia="en-US"/>
        </w:rPr>
        <w:tab/>
        <w:t>17.4</w:t>
      </w:r>
      <w:r>
        <w:rPr>
          <w:rFonts w:ascii="Arial" w:hAnsi="Arial" w:cs="Arial"/>
          <w:sz w:val="20"/>
          <w:szCs w:val="20"/>
          <w:lang w:eastAsia="en-US"/>
        </w:rPr>
        <w:tab/>
        <w:t>18.2</w:t>
      </w:r>
      <w:r>
        <w:rPr>
          <w:rFonts w:ascii="Arial" w:hAnsi="Arial" w:cs="Arial"/>
          <w:sz w:val="20"/>
          <w:szCs w:val="20"/>
          <w:lang w:eastAsia="en-US"/>
        </w:rPr>
        <w:tab/>
        <w:t>18.1</w:t>
      </w:r>
      <w:r>
        <w:rPr>
          <w:rFonts w:ascii="Arial" w:hAnsi="Arial" w:cs="Arial"/>
          <w:sz w:val="20"/>
          <w:szCs w:val="20"/>
          <w:lang w:eastAsia="en-US"/>
        </w:rPr>
        <w:tab/>
        <w:t>19.0</w:t>
      </w:r>
      <w:r>
        <w:rPr>
          <w:rFonts w:ascii="Arial" w:hAnsi="Arial" w:cs="Arial"/>
          <w:sz w:val="20"/>
          <w:szCs w:val="20"/>
          <w:lang w:eastAsia="en-US"/>
        </w:rPr>
        <w:tab/>
        <w:t>19.8</w:t>
      </w:r>
      <w:r>
        <w:rPr>
          <w:rFonts w:ascii="Arial" w:hAnsi="Arial" w:cs="Arial"/>
          <w:sz w:val="20"/>
          <w:szCs w:val="20"/>
          <w:lang w:eastAsia="en-US"/>
        </w:rPr>
        <w:tab/>
        <w:t>22.4</w:t>
      </w:r>
      <w:r>
        <w:rPr>
          <w:rFonts w:ascii="Arial" w:hAnsi="Arial" w:cs="Arial"/>
          <w:sz w:val="20"/>
          <w:szCs w:val="20"/>
          <w:lang w:eastAsia="en-US"/>
        </w:rPr>
        <w:tab/>
        <w:t>23.2</w:t>
      </w:r>
      <w:r>
        <w:rPr>
          <w:rFonts w:ascii="Arial" w:hAnsi="Arial" w:cs="Arial"/>
          <w:sz w:val="20"/>
          <w:szCs w:val="20"/>
          <w:lang w:eastAsia="en-US"/>
        </w:rPr>
        <w:tab/>
        <w:t>23.2</w:t>
      </w:r>
      <w:r>
        <w:rPr>
          <w:rFonts w:ascii="Arial" w:hAnsi="Arial" w:cs="Arial"/>
          <w:sz w:val="20"/>
          <w:szCs w:val="20"/>
          <w:lang w:eastAsia="en-US"/>
        </w:rPr>
        <w:tab/>
        <w:t>24.0</w:t>
      </w:r>
      <w:r>
        <w:rPr>
          <w:rFonts w:ascii="Arial" w:hAnsi="Arial" w:cs="Arial"/>
          <w:sz w:val="20"/>
          <w:szCs w:val="20"/>
          <w:lang w:eastAsia="en-US"/>
        </w:rPr>
        <w:tab/>
        <w:t>24.9</w:t>
      </w:r>
    </w:p>
    <w:p w:rsidR="0028185E" w:rsidRDefault="0028185E" w:rsidP="0028185E">
      <w:pPr>
        <w:tabs>
          <w:tab w:val="left" w:pos="710"/>
          <w:tab w:val="left" w:pos="1704"/>
          <w:tab w:val="left" w:pos="2414"/>
          <w:tab w:val="left" w:pos="3124"/>
          <w:tab w:val="left" w:pos="3834"/>
          <w:tab w:val="left" w:pos="4544"/>
          <w:tab w:val="left" w:pos="5538"/>
          <w:tab w:val="left" w:pos="6248"/>
          <w:tab w:val="left" w:pos="6958"/>
          <w:tab w:val="left" w:pos="7668"/>
          <w:tab w:val="left" w:pos="8378"/>
          <w:tab w:val="left" w:pos="9088"/>
        </w:tabs>
        <w:autoSpaceDE w:val="0"/>
        <w:autoSpaceDN w:val="0"/>
        <w:adjustRightInd w:val="0"/>
        <w:rPr>
          <w:rFonts w:ascii="Arial" w:hAnsi="Arial" w:cs="Arial"/>
          <w:sz w:val="20"/>
          <w:szCs w:val="20"/>
          <w:lang w:eastAsia="en-US"/>
        </w:rPr>
      </w:pPr>
      <w:r>
        <w:rPr>
          <w:rFonts w:ascii="Arial" w:hAnsi="Arial" w:cs="Arial"/>
          <w:sz w:val="20"/>
          <w:szCs w:val="20"/>
          <w:lang w:eastAsia="en-US"/>
        </w:rPr>
        <w:t xml:space="preserve">   </w:t>
      </w:r>
      <w:r>
        <w:rPr>
          <w:rFonts w:ascii="Arial" w:hAnsi="Arial" w:cs="Arial"/>
          <w:sz w:val="20"/>
          <w:szCs w:val="20"/>
          <w:lang w:eastAsia="en-US"/>
        </w:rPr>
        <w:tab/>
        <w:t>6H</w:t>
      </w:r>
      <w:r>
        <w:rPr>
          <w:rFonts w:ascii="Arial" w:hAnsi="Arial" w:cs="Arial"/>
          <w:sz w:val="20"/>
          <w:szCs w:val="20"/>
          <w:lang w:eastAsia="en-US"/>
        </w:rPr>
        <w:tab/>
        <w:t>18.0</w:t>
      </w:r>
      <w:r>
        <w:rPr>
          <w:rFonts w:ascii="Arial" w:hAnsi="Arial" w:cs="Arial"/>
          <w:sz w:val="20"/>
          <w:szCs w:val="20"/>
          <w:lang w:eastAsia="en-US"/>
        </w:rPr>
        <w:tab/>
        <w:t>18.6</w:t>
      </w:r>
      <w:r>
        <w:rPr>
          <w:rFonts w:ascii="Arial" w:hAnsi="Arial" w:cs="Arial"/>
          <w:sz w:val="20"/>
          <w:szCs w:val="20"/>
          <w:lang w:eastAsia="en-US"/>
        </w:rPr>
        <w:tab/>
        <w:t>18.7</w:t>
      </w:r>
      <w:r>
        <w:rPr>
          <w:rFonts w:ascii="Arial" w:hAnsi="Arial" w:cs="Arial"/>
          <w:sz w:val="20"/>
          <w:szCs w:val="20"/>
          <w:lang w:eastAsia="en-US"/>
        </w:rPr>
        <w:tab/>
        <w:t>19.4</w:t>
      </w:r>
      <w:r>
        <w:rPr>
          <w:rFonts w:ascii="Arial" w:hAnsi="Arial" w:cs="Arial"/>
          <w:sz w:val="20"/>
          <w:szCs w:val="20"/>
          <w:lang w:eastAsia="en-US"/>
        </w:rPr>
        <w:tab/>
        <w:t>20.3</w:t>
      </w:r>
      <w:r>
        <w:rPr>
          <w:rFonts w:ascii="Arial" w:hAnsi="Arial" w:cs="Arial"/>
          <w:sz w:val="20"/>
          <w:szCs w:val="20"/>
          <w:lang w:eastAsia="en-US"/>
        </w:rPr>
        <w:tab/>
        <w:t>24.3</w:t>
      </w:r>
      <w:r>
        <w:rPr>
          <w:rFonts w:ascii="Arial" w:hAnsi="Arial" w:cs="Arial"/>
          <w:sz w:val="20"/>
          <w:szCs w:val="20"/>
          <w:lang w:eastAsia="en-US"/>
        </w:rPr>
        <w:tab/>
        <w:t>25.0</w:t>
      </w:r>
      <w:r>
        <w:rPr>
          <w:rFonts w:ascii="Arial" w:hAnsi="Arial" w:cs="Arial"/>
          <w:sz w:val="20"/>
          <w:szCs w:val="20"/>
          <w:lang w:eastAsia="en-US"/>
        </w:rPr>
        <w:tab/>
        <w:t>25.0</w:t>
      </w:r>
      <w:r>
        <w:rPr>
          <w:rFonts w:ascii="Arial" w:hAnsi="Arial" w:cs="Arial"/>
          <w:sz w:val="20"/>
          <w:szCs w:val="20"/>
          <w:lang w:eastAsia="en-US"/>
        </w:rPr>
        <w:tab/>
        <w:t>25.8</w:t>
      </w:r>
      <w:r>
        <w:rPr>
          <w:rFonts w:ascii="Arial" w:hAnsi="Arial" w:cs="Arial"/>
          <w:sz w:val="20"/>
          <w:szCs w:val="20"/>
          <w:lang w:eastAsia="en-US"/>
        </w:rPr>
        <w:tab/>
        <w:t>26.7</w:t>
      </w:r>
    </w:p>
    <w:p w:rsidR="0028185E" w:rsidRDefault="0028185E" w:rsidP="0028185E">
      <w:pPr>
        <w:tabs>
          <w:tab w:val="left" w:pos="710"/>
          <w:tab w:val="left" w:pos="1704"/>
          <w:tab w:val="left" w:pos="2414"/>
          <w:tab w:val="left" w:pos="3124"/>
          <w:tab w:val="left" w:pos="3834"/>
          <w:tab w:val="left" w:pos="4544"/>
          <w:tab w:val="left" w:pos="5538"/>
          <w:tab w:val="left" w:pos="6248"/>
          <w:tab w:val="left" w:pos="6958"/>
          <w:tab w:val="left" w:pos="7668"/>
          <w:tab w:val="left" w:pos="8378"/>
          <w:tab w:val="left" w:pos="9088"/>
        </w:tabs>
        <w:autoSpaceDE w:val="0"/>
        <w:autoSpaceDN w:val="0"/>
        <w:adjustRightInd w:val="0"/>
        <w:rPr>
          <w:rFonts w:ascii="Arial" w:hAnsi="Arial" w:cs="Arial"/>
          <w:sz w:val="20"/>
          <w:szCs w:val="20"/>
          <w:lang w:eastAsia="en-US"/>
        </w:rPr>
      </w:pPr>
      <w:r>
        <w:rPr>
          <w:rFonts w:ascii="Arial" w:hAnsi="Arial" w:cs="Arial"/>
          <w:sz w:val="20"/>
          <w:szCs w:val="20"/>
          <w:lang w:eastAsia="en-US"/>
        </w:rPr>
        <w:t xml:space="preserve">   </w:t>
      </w:r>
      <w:r>
        <w:rPr>
          <w:rFonts w:ascii="Arial" w:hAnsi="Arial" w:cs="Arial"/>
          <w:sz w:val="20"/>
          <w:szCs w:val="20"/>
          <w:lang w:eastAsia="en-US"/>
        </w:rPr>
        <w:tab/>
        <w:t>8H</w:t>
      </w:r>
      <w:r>
        <w:rPr>
          <w:rFonts w:ascii="Arial" w:hAnsi="Arial" w:cs="Arial"/>
          <w:sz w:val="20"/>
          <w:szCs w:val="20"/>
          <w:lang w:eastAsia="en-US"/>
        </w:rPr>
        <w:tab/>
        <w:t>18.2</w:t>
      </w:r>
      <w:r>
        <w:rPr>
          <w:rFonts w:ascii="Arial" w:hAnsi="Arial" w:cs="Arial"/>
          <w:sz w:val="20"/>
          <w:szCs w:val="20"/>
          <w:lang w:eastAsia="en-US"/>
        </w:rPr>
        <w:tab/>
        <w:t>18.8</w:t>
      </w:r>
      <w:r>
        <w:rPr>
          <w:rFonts w:ascii="Arial" w:hAnsi="Arial" w:cs="Arial"/>
          <w:sz w:val="20"/>
          <w:szCs w:val="20"/>
          <w:lang w:eastAsia="en-US"/>
        </w:rPr>
        <w:tab/>
        <w:t>19.0</w:t>
      </w:r>
      <w:r>
        <w:rPr>
          <w:rFonts w:ascii="Arial" w:hAnsi="Arial" w:cs="Arial"/>
          <w:sz w:val="20"/>
          <w:szCs w:val="20"/>
          <w:lang w:eastAsia="en-US"/>
        </w:rPr>
        <w:tab/>
        <w:t>19.6</w:t>
      </w:r>
      <w:r>
        <w:rPr>
          <w:rFonts w:ascii="Arial" w:hAnsi="Arial" w:cs="Arial"/>
          <w:sz w:val="20"/>
          <w:szCs w:val="20"/>
          <w:lang w:eastAsia="en-US"/>
        </w:rPr>
        <w:tab/>
        <w:t>20.5</w:t>
      </w:r>
      <w:r>
        <w:rPr>
          <w:rFonts w:ascii="Arial" w:hAnsi="Arial" w:cs="Arial"/>
          <w:sz w:val="20"/>
          <w:szCs w:val="20"/>
          <w:lang w:eastAsia="en-US"/>
        </w:rPr>
        <w:tab/>
        <w:t>25.4</w:t>
      </w:r>
      <w:r>
        <w:rPr>
          <w:rFonts w:ascii="Arial" w:hAnsi="Arial" w:cs="Arial"/>
          <w:sz w:val="20"/>
          <w:szCs w:val="20"/>
          <w:lang w:eastAsia="en-US"/>
        </w:rPr>
        <w:tab/>
        <w:t>26.0</w:t>
      </w:r>
      <w:r>
        <w:rPr>
          <w:rFonts w:ascii="Arial" w:hAnsi="Arial" w:cs="Arial"/>
          <w:sz w:val="20"/>
          <w:szCs w:val="20"/>
          <w:lang w:eastAsia="en-US"/>
        </w:rPr>
        <w:tab/>
        <w:t>26.2</w:t>
      </w:r>
      <w:r>
        <w:rPr>
          <w:rFonts w:ascii="Arial" w:hAnsi="Arial" w:cs="Arial"/>
          <w:sz w:val="20"/>
          <w:szCs w:val="20"/>
          <w:lang w:eastAsia="en-US"/>
        </w:rPr>
        <w:tab/>
        <w:t>26.8</w:t>
      </w:r>
      <w:r>
        <w:rPr>
          <w:rFonts w:ascii="Arial" w:hAnsi="Arial" w:cs="Arial"/>
          <w:sz w:val="20"/>
          <w:szCs w:val="20"/>
          <w:lang w:eastAsia="en-US"/>
        </w:rPr>
        <w:tab/>
        <w:t>27.7</w:t>
      </w:r>
    </w:p>
    <w:p w:rsidR="0028185E" w:rsidRDefault="0028185E" w:rsidP="0028185E">
      <w:pPr>
        <w:tabs>
          <w:tab w:val="left" w:pos="710"/>
          <w:tab w:val="left" w:pos="1704"/>
          <w:tab w:val="left" w:pos="2414"/>
          <w:tab w:val="left" w:pos="3124"/>
          <w:tab w:val="left" w:pos="3834"/>
          <w:tab w:val="left" w:pos="4544"/>
          <w:tab w:val="left" w:pos="5538"/>
          <w:tab w:val="left" w:pos="6248"/>
          <w:tab w:val="left" w:pos="6958"/>
          <w:tab w:val="left" w:pos="7668"/>
          <w:tab w:val="left" w:pos="8378"/>
          <w:tab w:val="left" w:pos="9088"/>
        </w:tabs>
        <w:autoSpaceDE w:val="0"/>
        <w:autoSpaceDN w:val="0"/>
        <w:adjustRightInd w:val="0"/>
        <w:rPr>
          <w:rFonts w:ascii="Arial" w:hAnsi="Arial" w:cs="Arial"/>
          <w:sz w:val="20"/>
          <w:szCs w:val="20"/>
          <w:lang w:eastAsia="en-US"/>
        </w:rPr>
      </w:pPr>
      <w:r>
        <w:rPr>
          <w:rFonts w:ascii="Arial" w:hAnsi="Arial" w:cs="Arial"/>
          <w:sz w:val="20"/>
          <w:szCs w:val="20"/>
          <w:lang w:eastAsia="en-US"/>
        </w:rPr>
        <w:t xml:space="preserve">   </w:t>
      </w:r>
      <w:r>
        <w:rPr>
          <w:rFonts w:ascii="Arial" w:hAnsi="Arial" w:cs="Arial"/>
          <w:sz w:val="20"/>
          <w:szCs w:val="20"/>
          <w:lang w:eastAsia="en-US"/>
        </w:rPr>
        <w:tab/>
        <w:t>12H</w:t>
      </w:r>
      <w:r>
        <w:rPr>
          <w:rFonts w:ascii="Arial" w:hAnsi="Arial" w:cs="Arial"/>
          <w:sz w:val="20"/>
          <w:szCs w:val="20"/>
          <w:lang w:eastAsia="en-US"/>
        </w:rPr>
        <w:tab/>
        <w:t>18.3</w:t>
      </w:r>
      <w:r>
        <w:rPr>
          <w:rFonts w:ascii="Arial" w:hAnsi="Arial" w:cs="Arial"/>
          <w:sz w:val="20"/>
          <w:szCs w:val="20"/>
          <w:lang w:eastAsia="en-US"/>
        </w:rPr>
        <w:tab/>
        <w:t>18.9</w:t>
      </w:r>
      <w:r>
        <w:rPr>
          <w:rFonts w:ascii="Arial" w:hAnsi="Arial" w:cs="Arial"/>
          <w:sz w:val="20"/>
          <w:szCs w:val="20"/>
          <w:lang w:eastAsia="en-US"/>
        </w:rPr>
        <w:tab/>
        <w:t>19.1</w:t>
      </w:r>
      <w:r>
        <w:rPr>
          <w:rFonts w:ascii="Arial" w:hAnsi="Arial" w:cs="Arial"/>
          <w:sz w:val="20"/>
          <w:szCs w:val="20"/>
          <w:lang w:eastAsia="en-US"/>
        </w:rPr>
        <w:tab/>
        <w:t>19.7</w:t>
      </w:r>
      <w:r>
        <w:rPr>
          <w:rFonts w:ascii="Arial" w:hAnsi="Arial" w:cs="Arial"/>
          <w:sz w:val="20"/>
          <w:szCs w:val="20"/>
          <w:lang w:eastAsia="en-US"/>
        </w:rPr>
        <w:tab/>
        <w:t>20.6</w:t>
      </w:r>
      <w:r>
        <w:rPr>
          <w:rFonts w:ascii="Arial" w:hAnsi="Arial" w:cs="Arial"/>
          <w:sz w:val="20"/>
          <w:szCs w:val="20"/>
          <w:lang w:eastAsia="en-US"/>
        </w:rPr>
        <w:tab/>
        <w:t>26.5</w:t>
      </w:r>
      <w:r>
        <w:rPr>
          <w:rFonts w:ascii="Arial" w:hAnsi="Arial" w:cs="Arial"/>
          <w:sz w:val="20"/>
          <w:szCs w:val="20"/>
          <w:lang w:eastAsia="en-US"/>
        </w:rPr>
        <w:tab/>
        <w:t>27.1</w:t>
      </w:r>
      <w:r>
        <w:rPr>
          <w:rFonts w:ascii="Arial" w:hAnsi="Arial" w:cs="Arial"/>
          <w:sz w:val="20"/>
          <w:szCs w:val="20"/>
          <w:lang w:eastAsia="en-US"/>
        </w:rPr>
        <w:tab/>
        <w:t>27.3</w:t>
      </w:r>
      <w:r>
        <w:rPr>
          <w:rFonts w:ascii="Arial" w:hAnsi="Arial" w:cs="Arial"/>
          <w:sz w:val="20"/>
          <w:szCs w:val="20"/>
          <w:lang w:eastAsia="en-US"/>
        </w:rPr>
        <w:tab/>
        <w:t>27.9</w:t>
      </w:r>
      <w:r>
        <w:rPr>
          <w:rFonts w:ascii="Arial" w:hAnsi="Arial" w:cs="Arial"/>
          <w:sz w:val="20"/>
          <w:szCs w:val="20"/>
          <w:lang w:eastAsia="en-US"/>
        </w:rPr>
        <w:tab/>
        <w:t>28.8</w:t>
      </w:r>
    </w:p>
    <w:p w:rsidR="0028185E" w:rsidRDefault="0028185E" w:rsidP="0028185E">
      <w:pPr>
        <w:tabs>
          <w:tab w:val="left" w:pos="710"/>
          <w:tab w:val="left" w:pos="1704"/>
          <w:tab w:val="left" w:pos="2414"/>
          <w:tab w:val="left" w:pos="3124"/>
          <w:tab w:val="left" w:pos="3834"/>
          <w:tab w:val="left" w:pos="4544"/>
          <w:tab w:val="left" w:pos="5538"/>
          <w:tab w:val="left" w:pos="6248"/>
          <w:tab w:val="left" w:pos="6958"/>
          <w:tab w:val="left" w:pos="7668"/>
          <w:tab w:val="left" w:pos="8378"/>
          <w:tab w:val="left" w:pos="9088"/>
        </w:tabs>
        <w:autoSpaceDE w:val="0"/>
        <w:autoSpaceDN w:val="0"/>
        <w:adjustRightInd w:val="0"/>
        <w:rPr>
          <w:rFonts w:ascii="Arial" w:hAnsi="Arial" w:cs="Arial"/>
          <w:sz w:val="20"/>
          <w:szCs w:val="20"/>
          <w:lang w:eastAsia="en-US"/>
        </w:rPr>
      </w:pPr>
    </w:p>
    <w:p w:rsidR="0028185E" w:rsidRDefault="0028185E" w:rsidP="0028185E">
      <w:pPr>
        <w:tabs>
          <w:tab w:val="left" w:pos="710"/>
          <w:tab w:val="left" w:pos="1704"/>
          <w:tab w:val="left" w:pos="2414"/>
          <w:tab w:val="left" w:pos="3124"/>
          <w:tab w:val="left" w:pos="3834"/>
          <w:tab w:val="left" w:pos="4544"/>
          <w:tab w:val="left" w:pos="5538"/>
          <w:tab w:val="left" w:pos="6248"/>
          <w:tab w:val="left" w:pos="6958"/>
          <w:tab w:val="left" w:pos="7668"/>
          <w:tab w:val="left" w:pos="8378"/>
          <w:tab w:val="left" w:pos="9088"/>
        </w:tabs>
        <w:autoSpaceDE w:val="0"/>
        <w:autoSpaceDN w:val="0"/>
        <w:adjustRightInd w:val="0"/>
        <w:rPr>
          <w:rFonts w:ascii="Arial" w:hAnsi="Arial" w:cs="Arial"/>
          <w:sz w:val="20"/>
          <w:szCs w:val="20"/>
          <w:lang w:eastAsia="en-US"/>
        </w:rPr>
      </w:pPr>
      <w:r>
        <w:rPr>
          <w:rFonts w:ascii="Arial" w:hAnsi="Arial" w:cs="Arial"/>
          <w:sz w:val="20"/>
          <w:szCs w:val="20"/>
          <w:lang w:eastAsia="en-US"/>
        </w:rPr>
        <w:t>12H</w:t>
      </w:r>
      <w:r>
        <w:rPr>
          <w:rFonts w:ascii="Arial" w:hAnsi="Arial" w:cs="Arial"/>
          <w:sz w:val="20"/>
          <w:szCs w:val="20"/>
          <w:lang w:eastAsia="en-US"/>
        </w:rPr>
        <w:tab/>
        <w:t>4H</w:t>
      </w:r>
      <w:r>
        <w:rPr>
          <w:rFonts w:ascii="Arial" w:hAnsi="Arial" w:cs="Arial"/>
          <w:sz w:val="20"/>
          <w:szCs w:val="20"/>
          <w:lang w:eastAsia="en-US"/>
        </w:rPr>
        <w:tab/>
        <w:t>17.8</w:t>
      </w:r>
      <w:r>
        <w:rPr>
          <w:rFonts w:ascii="Arial" w:hAnsi="Arial" w:cs="Arial"/>
          <w:sz w:val="20"/>
          <w:szCs w:val="20"/>
          <w:lang w:eastAsia="en-US"/>
        </w:rPr>
        <w:tab/>
        <w:t>18.5</w:t>
      </w:r>
      <w:r>
        <w:rPr>
          <w:rFonts w:ascii="Arial" w:hAnsi="Arial" w:cs="Arial"/>
          <w:sz w:val="20"/>
          <w:szCs w:val="20"/>
          <w:lang w:eastAsia="en-US"/>
        </w:rPr>
        <w:tab/>
        <w:t>18.5</w:t>
      </w:r>
      <w:r>
        <w:rPr>
          <w:rFonts w:ascii="Arial" w:hAnsi="Arial" w:cs="Arial"/>
          <w:sz w:val="20"/>
          <w:szCs w:val="20"/>
          <w:lang w:eastAsia="en-US"/>
        </w:rPr>
        <w:tab/>
        <w:t>19.3</w:t>
      </w:r>
      <w:r>
        <w:rPr>
          <w:rFonts w:ascii="Arial" w:hAnsi="Arial" w:cs="Arial"/>
          <w:sz w:val="20"/>
          <w:szCs w:val="20"/>
          <w:lang w:eastAsia="en-US"/>
        </w:rPr>
        <w:tab/>
        <w:t>20.2</w:t>
      </w:r>
      <w:r>
        <w:rPr>
          <w:rFonts w:ascii="Arial" w:hAnsi="Arial" w:cs="Arial"/>
          <w:sz w:val="20"/>
          <w:szCs w:val="20"/>
          <w:lang w:eastAsia="en-US"/>
        </w:rPr>
        <w:tab/>
        <w:t>22.4</w:t>
      </w:r>
      <w:r>
        <w:rPr>
          <w:rFonts w:ascii="Arial" w:hAnsi="Arial" w:cs="Arial"/>
          <w:sz w:val="20"/>
          <w:szCs w:val="20"/>
          <w:lang w:eastAsia="en-US"/>
        </w:rPr>
        <w:tab/>
        <w:t>23.2</w:t>
      </w:r>
      <w:r>
        <w:rPr>
          <w:rFonts w:ascii="Arial" w:hAnsi="Arial" w:cs="Arial"/>
          <w:sz w:val="20"/>
          <w:szCs w:val="20"/>
          <w:lang w:eastAsia="en-US"/>
        </w:rPr>
        <w:tab/>
        <w:t>23.2</w:t>
      </w:r>
      <w:r>
        <w:rPr>
          <w:rFonts w:ascii="Arial" w:hAnsi="Arial" w:cs="Arial"/>
          <w:sz w:val="20"/>
          <w:szCs w:val="20"/>
          <w:lang w:eastAsia="en-US"/>
        </w:rPr>
        <w:tab/>
        <w:t>23.9</w:t>
      </w:r>
      <w:r>
        <w:rPr>
          <w:rFonts w:ascii="Arial" w:hAnsi="Arial" w:cs="Arial"/>
          <w:sz w:val="20"/>
          <w:szCs w:val="20"/>
          <w:lang w:eastAsia="en-US"/>
        </w:rPr>
        <w:tab/>
        <w:t>24.8</w:t>
      </w:r>
    </w:p>
    <w:p w:rsidR="0028185E" w:rsidRDefault="0028185E" w:rsidP="0028185E">
      <w:pPr>
        <w:tabs>
          <w:tab w:val="left" w:pos="710"/>
          <w:tab w:val="left" w:pos="1704"/>
          <w:tab w:val="left" w:pos="2414"/>
          <w:tab w:val="left" w:pos="3124"/>
          <w:tab w:val="left" w:pos="3834"/>
          <w:tab w:val="left" w:pos="4544"/>
          <w:tab w:val="left" w:pos="5538"/>
          <w:tab w:val="left" w:pos="6248"/>
          <w:tab w:val="left" w:pos="6958"/>
          <w:tab w:val="left" w:pos="7668"/>
          <w:tab w:val="left" w:pos="8378"/>
          <w:tab w:val="left" w:pos="9088"/>
        </w:tabs>
        <w:autoSpaceDE w:val="0"/>
        <w:autoSpaceDN w:val="0"/>
        <w:adjustRightInd w:val="0"/>
        <w:rPr>
          <w:rFonts w:ascii="Arial" w:hAnsi="Arial" w:cs="Arial"/>
          <w:sz w:val="20"/>
          <w:szCs w:val="20"/>
          <w:lang w:eastAsia="en-US"/>
        </w:rPr>
      </w:pPr>
      <w:r>
        <w:rPr>
          <w:rFonts w:ascii="Arial" w:hAnsi="Arial" w:cs="Arial"/>
          <w:sz w:val="20"/>
          <w:szCs w:val="20"/>
          <w:lang w:eastAsia="en-US"/>
        </w:rPr>
        <w:t xml:space="preserve">   </w:t>
      </w:r>
      <w:r>
        <w:rPr>
          <w:rFonts w:ascii="Arial" w:hAnsi="Arial" w:cs="Arial"/>
          <w:sz w:val="20"/>
          <w:szCs w:val="20"/>
          <w:lang w:eastAsia="en-US"/>
        </w:rPr>
        <w:tab/>
        <w:t>6H</w:t>
      </w:r>
      <w:r>
        <w:rPr>
          <w:rFonts w:ascii="Arial" w:hAnsi="Arial" w:cs="Arial"/>
          <w:sz w:val="20"/>
          <w:szCs w:val="20"/>
          <w:lang w:eastAsia="en-US"/>
        </w:rPr>
        <w:tab/>
        <w:t>18.6</w:t>
      </w:r>
      <w:r>
        <w:rPr>
          <w:rFonts w:ascii="Arial" w:hAnsi="Arial" w:cs="Arial"/>
          <w:sz w:val="20"/>
          <w:szCs w:val="20"/>
          <w:lang w:eastAsia="en-US"/>
        </w:rPr>
        <w:tab/>
        <w:t>19.2</w:t>
      </w:r>
      <w:r>
        <w:rPr>
          <w:rFonts w:ascii="Arial" w:hAnsi="Arial" w:cs="Arial"/>
          <w:sz w:val="20"/>
          <w:szCs w:val="20"/>
          <w:lang w:eastAsia="en-US"/>
        </w:rPr>
        <w:tab/>
        <w:t>19.3</w:t>
      </w:r>
      <w:r>
        <w:rPr>
          <w:rFonts w:ascii="Arial" w:hAnsi="Arial" w:cs="Arial"/>
          <w:sz w:val="20"/>
          <w:szCs w:val="20"/>
          <w:lang w:eastAsia="en-US"/>
        </w:rPr>
        <w:tab/>
        <w:t>20.0</w:t>
      </w:r>
      <w:r>
        <w:rPr>
          <w:rFonts w:ascii="Arial" w:hAnsi="Arial" w:cs="Arial"/>
          <w:sz w:val="20"/>
          <w:szCs w:val="20"/>
          <w:lang w:eastAsia="en-US"/>
        </w:rPr>
        <w:tab/>
        <w:t>20.9</w:t>
      </w:r>
      <w:r>
        <w:rPr>
          <w:rFonts w:ascii="Arial" w:hAnsi="Arial" w:cs="Arial"/>
          <w:sz w:val="20"/>
          <w:szCs w:val="20"/>
          <w:lang w:eastAsia="en-US"/>
        </w:rPr>
        <w:tab/>
        <w:t>24.4</w:t>
      </w:r>
      <w:r>
        <w:rPr>
          <w:rFonts w:ascii="Arial" w:hAnsi="Arial" w:cs="Arial"/>
          <w:sz w:val="20"/>
          <w:szCs w:val="20"/>
          <w:lang w:eastAsia="en-US"/>
        </w:rPr>
        <w:tab/>
        <w:t>25.0</w:t>
      </w:r>
      <w:r>
        <w:rPr>
          <w:rFonts w:ascii="Arial" w:hAnsi="Arial" w:cs="Arial"/>
          <w:sz w:val="20"/>
          <w:szCs w:val="20"/>
          <w:lang w:eastAsia="en-US"/>
        </w:rPr>
        <w:tab/>
        <w:t>25.2</w:t>
      </w:r>
      <w:r>
        <w:rPr>
          <w:rFonts w:ascii="Arial" w:hAnsi="Arial" w:cs="Arial"/>
          <w:sz w:val="20"/>
          <w:szCs w:val="20"/>
          <w:lang w:eastAsia="en-US"/>
        </w:rPr>
        <w:tab/>
        <w:t>25.8</w:t>
      </w:r>
      <w:r>
        <w:rPr>
          <w:rFonts w:ascii="Arial" w:hAnsi="Arial" w:cs="Arial"/>
          <w:sz w:val="20"/>
          <w:szCs w:val="20"/>
          <w:lang w:eastAsia="en-US"/>
        </w:rPr>
        <w:tab/>
        <w:t>26.7</w:t>
      </w:r>
    </w:p>
    <w:p w:rsidR="0028185E" w:rsidRDefault="0028185E" w:rsidP="0028185E">
      <w:pPr>
        <w:tabs>
          <w:tab w:val="left" w:pos="710"/>
          <w:tab w:val="left" w:pos="1704"/>
          <w:tab w:val="left" w:pos="2414"/>
          <w:tab w:val="left" w:pos="3124"/>
          <w:tab w:val="left" w:pos="3834"/>
          <w:tab w:val="left" w:pos="4544"/>
          <w:tab w:val="left" w:pos="5538"/>
          <w:tab w:val="left" w:pos="6248"/>
          <w:tab w:val="left" w:pos="6958"/>
          <w:tab w:val="left" w:pos="7668"/>
          <w:tab w:val="left" w:pos="8378"/>
          <w:tab w:val="left" w:pos="9088"/>
        </w:tabs>
        <w:autoSpaceDE w:val="0"/>
        <w:autoSpaceDN w:val="0"/>
        <w:adjustRightInd w:val="0"/>
        <w:rPr>
          <w:rFonts w:ascii="Arial" w:hAnsi="Arial" w:cs="Arial"/>
          <w:sz w:val="20"/>
          <w:szCs w:val="20"/>
          <w:lang w:eastAsia="en-US"/>
        </w:rPr>
      </w:pPr>
      <w:r>
        <w:rPr>
          <w:rFonts w:ascii="Arial" w:hAnsi="Arial" w:cs="Arial"/>
          <w:sz w:val="20"/>
          <w:szCs w:val="20"/>
          <w:lang w:eastAsia="en-US"/>
        </w:rPr>
        <w:t xml:space="preserve">   </w:t>
      </w:r>
      <w:r>
        <w:rPr>
          <w:rFonts w:ascii="Arial" w:hAnsi="Arial" w:cs="Arial"/>
          <w:sz w:val="20"/>
          <w:szCs w:val="20"/>
          <w:lang w:eastAsia="en-US"/>
        </w:rPr>
        <w:tab/>
        <w:t>8H</w:t>
      </w:r>
      <w:r>
        <w:rPr>
          <w:rFonts w:ascii="Arial" w:hAnsi="Arial" w:cs="Arial"/>
          <w:sz w:val="20"/>
          <w:szCs w:val="20"/>
          <w:lang w:eastAsia="en-US"/>
        </w:rPr>
        <w:tab/>
        <w:t>18.9</w:t>
      </w:r>
      <w:r>
        <w:rPr>
          <w:rFonts w:ascii="Arial" w:hAnsi="Arial" w:cs="Arial"/>
          <w:sz w:val="20"/>
          <w:szCs w:val="20"/>
          <w:lang w:eastAsia="en-US"/>
        </w:rPr>
        <w:tab/>
        <w:t>19.4</w:t>
      </w:r>
      <w:r>
        <w:rPr>
          <w:rFonts w:ascii="Arial" w:hAnsi="Arial" w:cs="Arial"/>
          <w:sz w:val="20"/>
          <w:szCs w:val="20"/>
          <w:lang w:eastAsia="en-US"/>
        </w:rPr>
        <w:tab/>
        <w:t>19.7</w:t>
      </w:r>
      <w:r>
        <w:rPr>
          <w:rFonts w:ascii="Arial" w:hAnsi="Arial" w:cs="Arial"/>
          <w:sz w:val="20"/>
          <w:szCs w:val="20"/>
          <w:lang w:eastAsia="en-US"/>
        </w:rPr>
        <w:tab/>
        <w:t>20.2</w:t>
      </w:r>
      <w:r>
        <w:rPr>
          <w:rFonts w:ascii="Arial" w:hAnsi="Arial" w:cs="Arial"/>
          <w:sz w:val="20"/>
          <w:szCs w:val="20"/>
          <w:lang w:eastAsia="en-US"/>
        </w:rPr>
        <w:tab/>
        <w:t>21.1</w:t>
      </w:r>
      <w:r>
        <w:rPr>
          <w:rFonts w:ascii="Arial" w:hAnsi="Arial" w:cs="Arial"/>
          <w:sz w:val="20"/>
          <w:szCs w:val="20"/>
          <w:lang w:eastAsia="en-US"/>
        </w:rPr>
        <w:tab/>
        <w:t>25.5</w:t>
      </w:r>
      <w:r>
        <w:rPr>
          <w:rFonts w:ascii="Arial" w:hAnsi="Arial" w:cs="Arial"/>
          <w:sz w:val="20"/>
          <w:szCs w:val="20"/>
          <w:lang w:eastAsia="en-US"/>
        </w:rPr>
        <w:tab/>
        <w:t>26.0</w:t>
      </w:r>
      <w:r>
        <w:rPr>
          <w:rFonts w:ascii="Arial" w:hAnsi="Arial" w:cs="Arial"/>
          <w:sz w:val="20"/>
          <w:szCs w:val="20"/>
          <w:lang w:eastAsia="en-US"/>
        </w:rPr>
        <w:tab/>
        <w:t>26.2</w:t>
      </w:r>
      <w:r>
        <w:rPr>
          <w:rFonts w:ascii="Arial" w:hAnsi="Arial" w:cs="Arial"/>
          <w:sz w:val="20"/>
          <w:szCs w:val="20"/>
          <w:lang w:eastAsia="en-US"/>
        </w:rPr>
        <w:tab/>
        <w:t>26.8</w:t>
      </w:r>
      <w:r>
        <w:rPr>
          <w:rFonts w:ascii="Arial" w:hAnsi="Arial" w:cs="Arial"/>
          <w:sz w:val="20"/>
          <w:szCs w:val="20"/>
          <w:lang w:eastAsia="en-US"/>
        </w:rPr>
        <w:tab/>
        <w:t>27.7</w:t>
      </w:r>
    </w:p>
    <w:p w:rsidR="0028185E" w:rsidRDefault="0028185E" w:rsidP="0028185E">
      <w:pPr>
        <w:tabs>
          <w:tab w:val="left" w:pos="710"/>
          <w:tab w:val="left" w:pos="1704"/>
          <w:tab w:val="left" w:pos="2414"/>
          <w:tab w:val="left" w:pos="3124"/>
          <w:tab w:val="left" w:pos="3834"/>
          <w:tab w:val="left" w:pos="4544"/>
          <w:tab w:val="left" w:pos="5538"/>
          <w:tab w:val="left" w:pos="6248"/>
          <w:tab w:val="left" w:pos="6958"/>
          <w:tab w:val="left" w:pos="7668"/>
          <w:tab w:val="left" w:pos="8378"/>
          <w:tab w:val="left" w:pos="9088"/>
        </w:tabs>
        <w:autoSpaceDE w:val="0"/>
        <w:autoSpaceDN w:val="0"/>
        <w:adjustRightInd w:val="0"/>
        <w:rPr>
          <w:rFonts w:ascii="Arial" w:hAnsi="Arial" w:cs="Arial"/>
          <w:sz w:val="20"/>
          <w:szCs w:val="20"/>
          <w:lang w:eastAsia="en-US"/>
        </w:rPr>
      </w:pPr>
    </w:p>
    <w:p w:rsidR="0028185E" w:rsidRDefault="0028185E" w:rsidP="0028185E">
      <w:pPr>
        <w:tabs>
          <w:tab w:val="left" w:pos="710"/>
          <w:tab w:val="left" w:pos="1704"/>
          <w:tab w:val="left" w:pos="2414"/>
          <w:tab w:val="left" w:pos="3124"/>
          <w:tab w:val="left" w:pos="3834"/>
          <w:tab w:val="left" w:pos="4544"/>
          <w:tab w:val="left" w:pos="5538"/>
          <w:tab w:val="left" w:pos="6248"/>
          <w:tab w:val="left" w:pos="6958"/>
          <w:tab w:val="left" w:pos="7668"/>
          <w:tab w:val="left" w:pos="8378"/>
          <w:tab w:val="left" w:pos="9088"/>
        </w:tabs>
        <w:autoSpaceDE w:val="0"/>
        <w:autoSpaceDN w:val="0"/>
        <w:adjustRightInd w:val="0"/>
        <w:rPr>
          <w:rFonts w:ascii="Arial" w:hAnsi="Arial" w:cs="Arial"/>
          <w:sz w:val="20"/>
          <w:szCs w:val="20"/>
          <w:lang w:eastAsia="en-US"/>
        </w:rPr>
      </w:pPr>
    </w:p>
    <w:p w:rsidR="00862F5F" w:rsidRPr="00CD05C3" w:rsidRDefault="00ED31FA" w:rsidP="00442FBE">
      <w:pPr>
        <w:spacing w:after="200" w:line="276" w:lineRule="auto"/>
        <w:jc w:val="center"/>
        <w:rPr>
          <w:sz w:val="8"/>
        </w:rPr>
        <w:sectPr w:rsidR="00862F5F" w:rsidRPr="00CD05C3" w:rsidSect="00B87F78">
          <w:headerReference w:type="default" r:id="rId14"/>
          <w:footerReference w:type="default" r:id="rId15"/>
          <w:pgSz w:w="11906" w:h="16838" w:code="274"/>
          <w:pgMar w:top="993" w:right="849" w:bottom="426" w:left="1440" w:header="708" w:footer="708" w:gutter="0"/>
          <w:cols w:space="708"/>
          <w:titlePg/>
          <w:docGrid w:linePitch="360"/>
        </w:sectPr>
      </w:pPr>
      <w:proofErr w:type="gramStart"/>
      <w:r>
        <w:t>Table 1.</w:t>
      </w:r>
      <w:proofErr w:type="gramEnd"/>
      <w:r>
        <w:t xml:space="preserve"> UGR values</w:t>
      </w:r>
      <w:r w:rsidR="0091017F" w:rsidRPr="00CD05C3">
        <w:rPr>
          <w:sz w:val="8"/>
        </w:rPr>
        <w:br w:type="page"/>
      </w:r>
    </w:p>
    <w:tbl>
      <w:tblPr>
        <w:tblW w:w="15275" w:type="dxa"/>
        <w:tblInd w:w="93" w:type="dxa"/>
        <w:tblLook w:val="04A0" w:firstRow="1" w:lastRow="0" w:firstColumn="1" w:lastColumn="0" w:noHBand="0" w:noVBand="1"/>
      </w:tblPr>
      <w:tblGrid>
        <w:gridCol w:w="723"/>
        <w:gridCol w:w="766"/>
        <w:gridCol w:w="766"/>
        <w:gridCol w:w="766"/>
        <w:gridCol w:w="766"/>
        <w:gridCol w:w="766"/>
        <w:gridCol w:w="766"/>
        <w:gridCol w:w="764"/>
        <w:gridCol w:w="766"/>
        <w:gridCol w:w="766"/>
        <w:gridCol w:w="766"/>
        <w:gridCol w:w="766"/>
        <w:gridCol w:w="766"/>
        <w:gridCol w:w="766"/>
        <w:gridCol w:w="766"/>
        <w:gridCol w:w="766"/>
        <w:gridCol w:w="766"/>
        <w:gridCol w:w="766"/>
        <w:gridCol w:w="766"/>
        <w:gridCol w:w="766"/>
      </w:tblGrid>
      <w:tr w:rsidR="003745B5" w:rsidRPr="00CF4DF2" w:rsidTr="00166B53">
        <w:trPr>
          <w:trHeight w:val="225"/>
        </w:trPr>
        <w:tc>
          <w:tcPr>
            <w:tcW w:w="7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lastRenderedPageBreak/>
              <w:t> </w:t>
            </w:r>
          </w:p>
        </w:tc>
        <w:tc>
          <w:tcPr>
            <w:tcW w:w="76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0</w:t>
            </w:r>
          </w:p>
        </w:tc>
        <w:tc>
          <w:tcPr>
            <w:tcW w:w="76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10</w:t>
            </w:r>
          </w:p>
        </w:tc>
        <w:tc>
          <w:tcPr>
            <w:tcW w:w="76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20</w:t>
            </w:r>
          </w:p>
        </w:tc>
        <w:tc>
          <w:tcPr>
            <w:tcW w:w="76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30</w:t>
            </w:r>
          </w:p>
        </w:tc>
        <w:tc>
          <w:tcPr>
            <w:tcW w:w="76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40</w:t>
            </w:r>
          </w:p>
        </w:tc>
        <w:tc>
          <w:tcPr>
            <w:tcW w:w="76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50</w:t>
            </w:r>
          </w:p>
        </w:tc>
        <w:tc>
          <w:tcPr>
            <w:tcW w:w="76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60</w:t>
            </w:r>
          </w:p>
        </w:tc>
        <w:tc>
          <w:tcPr>
            <w:tcW w:w="76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70</w:t>
            </w:r>
          </w:p>
        </w:tc>
        <w:tc>
          <w:tcPr>
            <w:tcW w:w="76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80</w:t>
            </w:r>
          </w:p>
        </w:tc>
        <w:tc>
          <w:tcPr>
            <w:tcW w:w="76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90</w:t>
            </w:r>
          </w:p>
        </w:tc>
        <w:tc>
          <w:tcPr>
            <w:tcW w:w="76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100</w:t>
            </w:r>
          </w:p>
        </w:tc>
        <w:tc>
          <w:tcPr>
            <w:tcW w:w="76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110</w:t>
            </w:r>
          </w:p>
        </w:tc>
        <w:tc>
          <w:tcPr>
            <w:tcW w:w="76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120</w:t>
            </w:r>
          </w:p>
        </w:tc>
        <w:tc>
          <w:tcPr>
            <w:tcW w:w="76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130</w:t>
            </w:r>
          </w:p>
        </w:tc>
        <w:tc>
          <w:tcPr>
            <w:tcW w:w="76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140</w:t>
            </w:r>
          </w:p>
        </w:tc>
        <w:tc>
          <w:tcPr>
            <w:tcW w:w="76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150</w:t>
            </w:r>
          </w:p>
        </w:tc>
        <w:tc>
          <w:tcPr>
            <w:tcW w:w="76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160</w:t>
            </w:r>
          </w:p>
        </w:tc>
        <w:tc>
          <w:tcPr>
            <w:tcW w:w="76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170</w:t>
            </w:r>
          </w:p>
        </w:tc>
        <w:tc>
          <w:tcPr>
            <w:tcW w:w="76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180</w:t>
            </w:r>
          </w:p>
        </w:tc>
      </w:tr>
      <w:tr w:rsidR="0091682F" w:rsidRPr="00CF4DF2" w:rsidTr="00166B53">
        <w:trPr>
          <w:trHeight w:val="48"/>
        </w:trPr>
        <w:tc>
          <w:tcPr>
            <w:tcW w:w="7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682F" w:rsidRPr="00166B53" w:rsidRDefault="0091682F">
            <w:pPr>
              <w:jc w:val="right"/>
              <w:rPr>
                <w:rFonts w:ascii="Tahoma" w:hAnsi="Tahoma" w:cs="Tahoma"/>
                <w:b/>
                <w:sz w:val="16"/>
                <w:szCs w:val="16"/>
              </w:rPr>
            </w:pPr>
            <w:r w:rsidRPr="00166B53">
              <w:rPr>
                <w:rFonts w:ascii="Tahoma" w:hAnsi="Tahoma" w:cs="Tahoma"/>
                <w:b/>
                <w:sz w:val="16"/>
                <w:szCs w:val="16"/>
              </w:rPr>
              <w:t>0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157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157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157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157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157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157</w:t>
            </w:r>
          </w:p>
        </w:tc>
        <w:tc>
          <w:tcPr>
            <w:tcW w:w="7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157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157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157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157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157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157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157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157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157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157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157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157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157</w:t>
            </w:r>
          </w:p>
        </w:tc>
      </w:tr>
      <w:tr w:rsidR="0091682F" w:rsidRPr="00CF4DF2" w:rsidTr="00166B53">
        <w:trPr>
          <w:trHeight w:val="225"/>
        </w:trPr>
        <w:tc>
          <w:tcPr>
            <w:tcW w:w="7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682F" w:rsidRPr="00166B53" w:rsidRDefault="0091682F">
            <w:pPr>
              <w:jc w:val="right"/>
              <w:rPr>
                <w:rFonts w:ascii="Tahoma" w:hAnsi="Tahoma" w:cs="Tahoma"/>
                <w:b/>
                <w:sz w:val="16"/>
                <w:szCs w:val="16"/>
              </w:rPr>
            </w:pPr>
            <w:r w:rsidRPr="00166B53">
              <w:rPr>
                <w:rFonts w:ascii="Tahoma" w:hAnsi="Tahoma" w:cs="Tahoma"/>
                <w:b/>
                <w:sz w:val="16"/>
                <w:szCs w:val="16"/>
              </w:rPr>
              <w:t>5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153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155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158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161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162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163</w:t>
            </w:r>
          </w:p>
        </w:tc>
        <w:tc>
          <w:tcPr>
            <w:tcW w:w="7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164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164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164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164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164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163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163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162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162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161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159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158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157</w:t>
            </w:r>
          </w:p>
        </w:tc>
      </w:tr>
      <w:tr w:rsidR="0091682F" w:rsidRPr="00CF4DF2" w:rsidTr="00166B53">
        <w:trPr>
          <w:trHeight w:val="225"/>
        </w:trPr>
        <w:tc>
          <w:tcPr>
            <w:tcW w:w="7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682F" w:rsidRPr="00166B53" w:rsidRDefault="0091682F">
            <w:pPr>
              <w:jc w:val="right"/>
              <w:rPr>
                <w:rFonts w:ascii="Tahoma" w:hAnsi="Tahoma" w:cs="Tahoma"/>
                <w:b/>
                <w:sz w:val="16"/>
                <w:szCs w:val="16"/>
              </w:rPr>
            </w:pPr>
            <w:r w:rsidRPr="00166B53">
              <w:rPr>
                <w:rFonts w:ascii="Tahoma" w:hAnsi="Tahoma" w:cs="Tahoma"/>
                <w:b/>
                <w:sz w:val="16"/>
                <w:szCs w:val="16"/>
              </w:rPr>
              <w:t>10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148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157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163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164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165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166</w:t>
            </w:r>
          </w:p>
        </w:tc>
        <w:tc>
          <w:tcPr>
            <w:tcW w:w="7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166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166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166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166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165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165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164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163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162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161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161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159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156</w:t>
            </w:r>
          </w:p>
        </w:tc>
      </w:tr>
      <w:tr w:rsidR="0091682F" w:rsidRPr="00CF4DF2" w:rsidTr="00166B53">
        <w:trPr>
          <w:trHeight w:val="225"/>
        </w:trPr>
        <w:tc>
          <w:tcPr>
            <w:tcW w:w="7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682F" w:rsidRPr="00166B53" w:rsidRDefault="0091682F">
            <w:pPr>
              <w:jc w:val="right"/>
              <w:rPr>
                <w:rFonts w:ascii="Tahoma" w:hAnsi="Tahoma" w:cs="Tahoma"/>
                <w:b/>
                <w:sz w:val="16"/>
                <w:szCs w:val="16"/>
              </w:rPr>
            </w:pPr>
            <w:r w:rsidRPr="00166B53">
              <w:rPr>
                <w:rFonts w:ascii="Tahoma" w:hAnsi="Tahoma" w:cs="Tahoma"/>
                <w:b/>
                <w:sz w:val="16"/>
                <w:szCs w:val="16"/>
              </w:rPr>
              <w:t>15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145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156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159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161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163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164</w:t>
            </w:r>
          </w:p>
        </w:tc>
        <w:tc>
          <w:tcPr>
            <w:tcW w:w="7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164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164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166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168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167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166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163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161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160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158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157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155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149</w:t>
            </w:r>
          </w:p>
        </w:tc>
      </w:tr>
      <w:tr w:rsidR="0091682F" w:rsidRPr="00CF4DF2" w:rsidTr="00166B53">
        <w:trPr>
          <w:trHeight w:val="225"/>
        </w:trPr>
        <w:tc>
          <w:tcPr>
            <w:tcW w:w="7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682F" w:rsidRPr="00166B53" w:rsidRDefault="0091682F">
            <w:pPr>
              <w:jc w:val="right"/>
              <w:rPr>
                <w:rFonts w:ascii="Tahoma" w:hAnsi="Tahoma" w:cs="Tahoma"/>
                <w:b/>
                <w:sz w:val="16"/>
                <w:szCs w:val="16"/>
              </w:rPr>
            </w:pPr>
            <w:r w:rsidRPr="00166B53">
              <w:rPr>
                <w:rFonts w:ascii="Tahoma" w:hAnsi="Tahoma" w:cs="Tahoma"/>
                <w:b/>
                <w:sz w:val="16"/>
                <w:szCs w:val="16"/>
              </w:rPr>
              <w:t>20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141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152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153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157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158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158</w:t>
            </w:r>
          </w:p>
        </w:tc>
        <w:tc>
          <w:tcPr>
            <w:tcW w:w="7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162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164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166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168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165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163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163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161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159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156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154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151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142</w:t>
            </w:r>
          </w:p>
        </w:tc>
      </w:tr>
      <w:tr w:rsidR="0091682F" w:rsidRPr="00CF4DF2" w:rsidTr="00166B53">
        <w:trPr>
          <w:trHeight w:val="225"/>
        </w:trPr>
        <w:tc>
          <w:tcPr>
            <w:tcW w:w="7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682F" w:rsidRPr="00166B53" w:rsidRDefault="0091682F">
            <w:pPr>
              <w:jc w:val="right"/>
              <w:rPr>
                <w:rFonts w:ascii="Tahoma" w:hAnsi="Tahoma" w:cs="Tahoma"/>
                <w:b/>
                <w:sz w:val="16"/>
                <w:szCs w:val="16"/>
              </w:rPr>
            </w:pPr>
            <w:r w:rsidRPr="00166B53">
              <w:rPr>
                <w:rFonts w:ascii="Tahoma" w:hAnsi="Tahoma" w:cs="Tahoma"/>
                <w:b/>
                <w:sz w:val="16"/>
                <w:szCs w:val="16"/>
              </w:rPr>
              <w:t>25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134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145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146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150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154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157</w:t>
            </w:r>
          </w:p>
        </w:tc>
        <w:tc>
          <w:tcPr>
            <w:tcW w:w="7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159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160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162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164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162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161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159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156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152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154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147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144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134</w:t>
            </w:r>
          </w:p>
        </w:tc>
      </w:tr>
      <w:tr w:rsidR="0091682F" w:rsidRPr="00CF4DF2" w:rsidTr="00166B53">
        <w:trPr>
          <w:trHeight w:val="225"/>
        </w:trPr>
        <w:tc>
          <w:tcPr>
            <w:tcW w:w="7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682F" w:rsidRPr="00166B53" w:rsidRDefault="0091682F">
            <w:pPr>
              <w:jc w:val="right"/>
              <w:rPr>
                <w:rFonts w:ascii="Tahoma" w:hAnsi="Tahoma" w:cs="Tahoma"/>
                <w:b/>
                <w:sz w:val="16"/>
                <w:szCs w:val="16"/>
              </w:rPr>
            </w:pPr>
            <w:r w:rsidRPr="00166B53">
              <w:rPr>
                <w:rFonts w:ascii="Tahoma" w:hAnsi="Tahoma" w:cs="Tahoma"/>
                <w:b/>
                <w:sz w:val="16"/>
                <w:szCs w:val="16"/>
              </w:rPr>
              <w:t>30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126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137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138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144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147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151</w:t>
            </w:r>
          </w:p>
        </w:tc>
        <w:tc>
          <w:tcPr>
            <w:tcW w:w="7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157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160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160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160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159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159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156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152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148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143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139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137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127</w:t>
            </w:r>
          </w:p>
        </w:tc>
      </w:tr>
      <w:tr w:rsidR="0091682F" w:rsidRPr="00CF4DF2" w:rsidTr="00166B53">
        <w:trPr>
          <w:trHeight w:val="225"/>
        </w:trPr>
        <w:tc>
          <w:tcPr>
            <w:tcW w:w="7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682F" w:rsidRPr="00166B53" w:rsidRDefault="0091682F">
            <w:pPr>
              <w:jc w:val="right"/>
              <w:rPr>
                <w:rFonts w:ascii="Tahoma" w:hAnsi="Tahoma" w:cs="Tahoma"/>
                <w:b/>
                <w:sz w:val="16"/>
                <w:szCs w:val="16"/>
              </w:rPr>
            </w:pPr>
            <w:r w:rsidRPr="00166B53">
              <w:rPr>
                <w:rFonts w:ascii="Tahoma" w:hAnsi="Tahoma" w:cs="Tahoma"/>
                <w:b/>
                <w:sz w:val="16"/>
                <w:szCs w:val="16"/>
              </w:rPr>
              <w:t>35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117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128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133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136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143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149</w:t>
            </w:r>
          </w:p>
        </w:tc>
        <w:tc>
          <w:tcPr>
            <w:tcW w:w="7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153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155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157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159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157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154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152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146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142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136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130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128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123</w:t>
            </w:r>
          </w:p>
        </w:tc>
      </w:tr>
      <w:tr w:rsidR="0091682F" w:rsidRPr="00CF4DF2" w:rsidTr="00166B53">
        <w:trPr>
          <w:trHeight w:val="225"/>
        </w:trPr>
        <w:tc>
          <w:tcPr>
            <w:tcW w:w="7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682F" w:rsidRPr="00166B53" w:rsidRDefault="0091682F">
            <w:pPr>
              <w:jc w:val="right"/>
              <w:rPr>
                <w:rFonts w:ascii="Tahoma" w:hAnsi="Tahoma" w:cs="Tahoma"/>
                <w:b/>
                <w:sz w:val="16"/>
                <w:szCs w:val="16"/>
              </w:rPr>
            </w:pPr>
            <w:r w:rsidRPr="00166B53">
              <w:rPr>
                <w:rFonts w:ascii="Tahoma" w:hAnsi="Tahoma" w:cs="Tahoma"/>
                <w:b/>
                <w:sz w:val="16"/>
                <w:szCs w:val="16"/>
              </w:rPr>
              <w:t>40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108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120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125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126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137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141</w:t>
            </w:r>
          </w:p>
        </w:tc>
        <w:tc>
          <w:tcPr>
            <w:tcW w:w="7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148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151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152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155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153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149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145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139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131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127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120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117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119</w:t>
            </w:r>
          </w:p>
        </w:tc>
      </w:tr>
      <w:tr w:rsidR="0091682F" w:rsidRPr="00CF4DF2" w:rsidTr="00166B53">
        <w:trPr>
          <w:trHeight w:val="225"/>
        </w:trPr>
        <w:tc>
          <w:tcPr>
            <w:tcW w:w="7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682F" w:rsidRPr="00166B53" w:rsidRDefault="0091682F">
            <w:pPr>
              <w:jc w:val="right"/>
              <w:rPr>
                <w:rFonts w:ascii="Tahoma" w:hAnsi="Tahoma" w:cs="Tahoma"/>
                <w:b/>
                <w:sz w:val="16"/>
                <w:szCs w:val="16"/>
              </w:rPr>
            </w:pPr>
            <w:r w:rsidRPr="00166B53">
              <w:rPr>
                <w:rFonts w:ascii="Tahoma" w:hAnsi="Tahoma" w:cs="Tahoma"/>
                <w:b/>
                <w:sz w:val="16"/>
                <w:szCs w:val="16"/>
              </w:rPr>
              <w:t>45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96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109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115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120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126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137</w:t>
            </w:r>
          </w:p>
        </w:tc>
        <w:tc>
          <w:tcPr>
            <w:tcW w:w="7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143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148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151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153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148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144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141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132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124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117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111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106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105</w:t>
            </w:r>
          </w:p>
        </w:tc>
      </w:tr>
      <w:tr w:rsidR="0091682F" w:rsidRPr="00CF4DF2" w:rsidTr="00166B53">
        <w:trPr>
          <w:trHeight w:val="225"/>
        </w:trPr>
        <w:tc>
          <w:tcPr>
            <w:tcW w:w="7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682F" w:rsidRPr="00166B53" w:rsidRDefault="0091682F">
            <w:pPr>
              <w:jc w:val="right"/>
              <w:rPr>
                <w:rFonts w:ascii="Tahoma" w:hAnsi="Tahoma" w:cs="Tahoma"/>
                <w:b/>
                <w:sz w:val="16"/>
                <w:szCs w:val="16"/>
              </w:rPr>
            </w:pPr>
            <w:r w:rsidRPr="00166B53">
              <w:rPr>
                <w:rFonts w:ascii="Tahoma" w:hAnsi="Tahoma" w:cs="Tahoma"/>
                <w:b/>
                <w:sz w:val="16"/>
                <w:szCs w:val="16"/>
              </w:rPr>
              <w:t>50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85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98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104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110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118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129</w:t>
            </w:r>
          </w:p>
        </w:tc>
        <w:tc>
          <w:tcPr>
            <w:tcW w:w="7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138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143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146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146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144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144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136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128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114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107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101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95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92</w:t>
            </w:r>
          </w:p>
        </w:tc>
      </w:tr>
      <w:tr w:rsidR="0091682F" w:rsidRPr="00CF4DF2" w:rsidTr="00166B53">
        <w:trPr>
          <w:trHeight w:val="225"/>
        </w:trPr>
        <w:tc>
          <w:tcPr>
            <w:tcW w:w="7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682F" w:rsidRPr="00166B53" w:rsidRDefault="0091682F">
            <w:pPr>
              <w:jc w:val="right"/>
              <w:rPr>
                <w:rFonts w:ascii="Tahoma" w:hAnsi="Tahoma" w:cs="Tahoma"/>
                <w:b/>
                <w:sz w:val="16"/>
                <w:szCs w:val="16"/>
              </w:rPr>
            </w:pPr>
            <w:r w:rsidRPr="00166B53">
              <w:rPr>
                <w:rFonts w:ascii="Tahoma" w:hAnsi="Tahoma" w:cs="Tahoma"/>
                <w:b/>
                <w:sz w:val="16"/>
                <w:szCs w:val="16"/>
              </w:rPr>
              <w:t>55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73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87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93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100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110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122</w:t>
            </w:r>
          </w:p>
        </w:tc>
        <w:tc>
          <w:tcPr>
            <w:tcW w:w="7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131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136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140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141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138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136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128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119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107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98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90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82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79</w:t>
            </w:r>
          </w:p>
        </w:tc>
      </w:tr>
      <w:tr w:rsidR="0091682F" w:rsidRPr="00CF4DF2" w:rsidTr="00166B53">
        <w:trPr>
          <w:trHeight w:val="225"/>
        </w:trPr>
        <w:tc>
          <w:tcPr>
            <w:tcW w:w="7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682F" w:rsidRPr="00166B53" w:rsidRDefault="0091682F">
            <w:pPr>
              <w:jc w:val="right"/>
              <w:rPr>
                <w:rFonts w:ascii="Tahoma" w:hAnsi="Tahoma" w:cs="Tahoma"/>
                <w:b/>
                <w:sz w:val="16"/>
                <w:szCs w:val="16"/>
              </w:rPr>
            </w:pPr>
            <w:r w:rsidRPr="00166B53">
              <w:rPr>
                <w:rFonts w:ascii="Tahoma" w:hAnsi="Tahoma" w:cs="Tahoma"/>
                <w:b/>
                <w:sz w:val="16"/>
                <w:szCs w:val="16"/>
              </w:rPr>
              <w:t>60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62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75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81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89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101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114</w:t>
            </w:r>
          </w:p>
        </w:tc>
        <w:tc>
          <w:tcPr>
            <w:tcW w:w="7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123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132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132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132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134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128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120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111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100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87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80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69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66</w:t>
            </w:r>
          </w:p>
        </w:tc>
      </w:tr>
      <w:tr w:rsidR="0091682F" w:rsidRPr="00CF4DF2" w:rsidTr="00166B53">
        <w:trPr>
          <w:trHeight w:val="225"/>
        </w:trPr>
        <w:tc>
          <w:tcPr>
            <w:tcW w:w="7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682F" w:rsidRPr="00166B53" w:rsidRDefault="0091682F">
            <w:pPr>
              <w:jc w:val="right"/>
              <w:rPr>
                <w:rFonts w:ascii="Tahoma" w:hAnsi="Tahoma" w:cs="Tahoma"/>
                <w:b/>
                <w:sz w:val="16"/>
                <w:szCs w:val="16"/>
              </w:rPr>
            </w:pPr>
            <w:r w:rsidRPr="00166B53">
              <w:rPr>
                <w:rFonts w:ascii="Tahoma" w:hAnsi="Tahoma" w:cs="Tahoma"/>
                <w:b/>
                <w:sz w:val="16"/>
                <w:szCs w:val="16"/>
              </w:rPr>
              <w:t>65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49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62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70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80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93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106</w:t>
            </w:r>
          </w:p>
        </w:tc>
        <w:tc>
          <w:tcPr>
            <w:tcW w:w="7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118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124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127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127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127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122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113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103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93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78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68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56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53</w:t>
            </w:r>
          </w:p>
        </w:tc>
      </w:tr>
      <w:tr w:rsidR="0091682F" w:rsidRPr="00CF4DF2" w:rsidTr="00166B53">
        <w:trPr>
          <w:trHeight w:val="225"/>
        </w:trPr>
        <w:tc>
          <w:tcPr>
            <w:tcW w:w="7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682F" w:rsidRPr="00166B53" w:rsidRDefault="0091682F">
            <w:pPr>
              <w:jc w:val="right"/>
              <w:rPr>
                <w:rFonts w:ascii="Tahoma" w:hAnsi="Tahoma" w:cs="Tahoma"/>
                <w:b/>
                <w:sz w:val="16"/>
                <w:szCs w:val="16"/>
              </w:rPr>
            </w:pPr>
            <w:r w:rsidRPr="00166B53">
              <w:rPr>
                <w:rFonts w:ascii="Tahoma" w:hAnsi="Tahoma" w:cs="Tahoma"/>
                <w:b/>
                <w:sz w:val="16"/>
                <w:szCs w:val="16"/>
              </w:rPr>
              <w:t>70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36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49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61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72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84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97</w:t>
            </w:r>
          </w:p>
        </w:tc>
        <w:tc>
          <w:tcPr>
            <w:tcW w:w="7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111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117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120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121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119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116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106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95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82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70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55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43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40</w:t>
            </w:r>
          </w:p>
        </w:tc>
      </w:tr>
      <w:tr w:rsidR="0091682F" w:rsidRPr="00CF4DF2" w:rsidTr="00166B53">
        <w:trPr>
          <w:trHeight w:val="225"/>
        </w:trPr>
        <w:tc>
          <w:tcPr>
            <w:tcW w:w="7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682F" w:rsidRPr="00166B53" w:rsidRDefault="0091682F">
            <w:pPr>
              <w:jc w:val="right"/>
              <w:rPr>
                <w:rFonts w:ascii="Tahoma" w:hAnsi="Tahoma" w:cs="Tahoma"/>
                <w:b/>
                <w:sz w:val="16"/>
                <w:szCs w:val="16"/>
              </w:rPr>
            </w:pPr>
            <w:r w:rsidRPr="00166B53">
              <w:rPr>
                <w:rFonts w:ascii="Tahoma" w:hAnsi="Tahoma" w:cs="Tahoma"/>
                <w:b/>
                <w:sz w:val="16"/>
                <w:szCs w:val="16"/>
              </w:rPr>
              <w:t>75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24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36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51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63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75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86</w:t>
            </w:r>
          </w:p>
        </w:tc>
        <w:tc>
          <w:tcPr>
            <w:tcW w:w="7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103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111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116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116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112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108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99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88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72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61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45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32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27</w:t>
            </w:r>
          </w:p>
        </w:tc>
      </w:tr>
      <w:tr w:rsidR="0091682F" w:rsidRPr="00CF4DF2" w:rsidTr="00166B53">
        <w:trPr>
          <w:trHeight w:val="225"/>
        </w:trPr>
        <w:tc>
          <w:tcPr>
            <w:tcW w:w="7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682F" w:rsidRPr="00166B53" w:rsidRDefault="0091682F">
            <w:pPr>
              <w:jc w:val="right"/>
              <w:rPr>
                <w:rFonts w:ascii="Tahoma" w:hAnsi="Tahoma" w:cs="Tahoma"/>
                <w:b/>
                <w:sz w:val="16"/>
                <w:szCs w:val="16"/>
              </w:rPr>
            </w:pPr>
            <w:r w:rsidRPr="00166B53">
              <w:rPr>
                <w:rFonts w:ascii="Tahoma" w:hAnsi="Tahoma" w:cs="Tahoma"/>
                <w:b/>
                <w:sz w:val="16"/>
                <w:szCs w:val="16"/>
              </w:rPr>
              <w:t>80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11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24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41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55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69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80</w:t>
            </w:r>
          </w:p>
        </w:tc>
        <w:tc>
          <w:tcPr>
            <w:tcW w:w="7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92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105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108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110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107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99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93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80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66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52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34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20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14</w:t>
            </w:r>
          </w:p>
        </w:tc>
      </w:tr>
      <w:tr w:rsidR="0091682F" w:rsidRPr="00CF4DF2" w:rsidTr="00166B53">
        <w:trPr>
          <w:trHeight w:val="225"/>
        </w:trPr>
        <w:tc>
          <w:tcPr>
            <w:tcW w:w="7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682F" w:rsidRPr="00166B53" w:rsidRDefault="0091682F">
            <w:pPr>
              <w:jc w:val="right"/>
              <w:rPr>
                <w:rFonts w:ascii="Tahoma" w:hAnsi="Tahoma" w:cs="Tahoma"/>
                <w:b/>
                <w:sz w:val="16"/>
                <w:szCs w:val="16"/>
              </w:rPr>
            </w:pPr>
            <w:r w:rsidRPr="00166B53">
              <w:rPr>
                <w:rFonts w:ascii="Tahoma" w:hAnsi="Tahoma" w:cs="Tahoma"/>
                <w:b/>
                <w:sz w:val="16"/>
                <w:szCs w:val="16"/>
              </w:rPr>
              <w:t>85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17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33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48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63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75</w:t>
            </w:r>
          </w:p>
        </w:tc>
        <w:tc>
          <w:tcPr>
            <w:tcW w:w="7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86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95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101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103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100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94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84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73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61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46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29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14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</w:t>
            </w:r>
          </w:p>
        </w:tc>
      </w:tr>
      <w:tr w:rsidR="0091682F" w:rsidRPr="00CF4DF2" w:rsidTr="00166B53">
        <w:trPr>
          <w:trHeight w:val="225"/>
        </w:trPr>
        <w:tc>
          <w:tcPr>
            <w:tcW w:w="7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682F" w:rsidRPr="00166B53" w:rsidRDefault="0091682F">
            <w:pPr>
              <w:jc w:val="right"/>
              <w:rPr>
                <w:rFonts w:ascii="Tahoma" w:hAnsi="Tahoma" w:cs="Tahoma"/>
                <w:b/>
                <w:sz w:val="16"/>
                <w:szCs w:val="16"/>
              </w:rPr>
            </w:pPr>
            <w:r w:rsidRPr="00166B53">
              <w:rPr>
                <w:rFonts w:ascii="Tahoma" w:hAnsi="Tahoma" w:cs="Tahoma"/>
                <w:b/>
                <w:sz w:val="16"/>
                <w:szCs w:val="16"/>
              </w:rPr>
              <w:t>90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10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26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42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57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70</w:t>
            </w:r>
          </w:p>
        </w:tc>
        <w:tc>
          <w:tcPr>
            <w:tcW w:w="7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84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90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93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95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91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88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77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69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56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42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25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</w:tr>
      <w:tr w:rsidR="0091682F" w:rsidRPr="00CF4DF2" w:rsidTr="00166B53">
        <w:trPr>
          <w:trHeight w:val="225"/>
        </w:trPr>
        <w:tc>
          <w:tcPr>
            <w:tcW w:w="7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682F" w:rsidRPr="00166B53" w:rsidRDefault="0091682F">
            <w:pPr>
              <w:jc w:val="right"/>
              <w:rPr>
                <w:rFonts w:ascii="Tahoma" w:hAnsi="Tahoma" w:cs="Tahoma"/>
                <w:b/>
                <w:sz w:val="16"/>
                <w:szCs w:val="16"/>
              </w:rPr>
            </w:pPr>
            <w:r w:rsidRPr="00166B53">
              <w:rPr>
                <w:rFonts w:ascii="Tahoma" w:hAnsi="Tahoma" w:cs="Tahoma"/>
                <w:b/>
                <w:sz w:val="16"/>
                <w:szCs w:val="16"/>
              </w:rPr>
              <w:t>95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22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37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50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63</w:t>
            </w:r>
          </w:p>
        </w:tc>
        <w:tc>
          <w:tcPr>
            <w:tcW w:w="7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72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80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86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87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84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80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71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59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48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35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20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</w:tr>
      <w:tr w:rsidR="0091682F" w:rsidRPr="00CF4DF2" w:rsidTr="00166B53">
        <w:trPr>
          <w:trHeight w:val="225"/>
        </w:trPr>
        <w:tc>
          <w:tcPr>
            <w:tcW w:w="7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682F" w:rsidRPr="00166B53" w:rsidRDefault="0091682F">
            <w:pPr>
              <w:jc w:val="right"/>
              <w:rPr>
                <w:rFonts w:ascii="Tahoma" w:hAnsi="Tahoma" w:cs="Tahoma"/>
                <w:b/>
                <w:sz w:val="16"/>
                <w:szCs w:val="16"/>
              </w:rPr>
            </w:pPr>
            <w:r w:rsidRPr="00166B53">
              <w:rPr>
                <w:rFonts w:ascii="Tahoma" w:hAnsi="Tahoma" w:cs="Tahoma"/>
                <w:b/>
                <w:sz w:val="16"/>
                <w:szCs w:val="16"/>
              </w:rPr>
              <w:t>100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17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32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44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55</w:t>
            </w:r>
          </w:p>
        </w:tc>
        <w:tc>
          <w:tcPr>
            <w:tcW w:w="7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63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73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80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78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76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72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63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52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42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29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15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</w:tr>
      <w:tr w:rsidR="0091682F" w:rsidRPr="00CF4DF2" w:rsidTr="00166B53">
        <w:trPr>
          <w:trHeight w:val="225"/>
        </w:trPr>
        <w:tc>
          <w:tcPr>
            <w:tcW w:w="7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682F" w:rsidRPr="00166B53" w:rsidRDefault="0091682F">
            <w:pPr>
              <w:jc w:val="right"/>
              <w:rPr>
                <w:rFonts w:ascii="Tahoma" w:hAnsi="Tahoma" w:cs="Tahoma"/>
                <w:b/>
                <w:sz w:val="16"/>
                <w:szCs w:val="16"/>
              </w:rPr>
            </w:pPr>
            <w:r w:rsidRPr="00166B53">
              <w:rPr>
                <w:rFonts w:ascii="Tahoma" w:hAnsi="Tahoma" w:cs="Tahoma"/>
                <w:b/>
                <w:sz w:val="16"/>
                <w:szCs w:val="16"/>
              </w:rPr>
              <w:t>105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15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28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38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48</w:t>
            </w:r>
          </w:p>
        </w:tc>
        <w:tc>
          <w:tcPr>
            <w:tcW w:w="7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60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65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70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70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71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66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59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47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37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26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14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</w:tr>
      <w:tr w:rsidR="0091682F" w:rsidRPr="00CF4DF2" w:rsidTr="00166B53">
        <w:trPr>
          <w:trHeight w:val="225"/>
        </w:trPr>
        <w:tc>
          <w:tcPr>
            <w:tcW w:w="7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682F" w:rsidRPr="00166B53" w:rsidRDefault="0091682F">
            <w:pPr>
              <w:jc w:val="right"/>
              <w:rPr>
                <w:rFonts w:ascii="Tahoma" w:hAnsi="Tahoma" w:cs="Tahoma"/>
                <w:b/>
                <w:sz w:val="16"/>
                <w:szCs w:val="16"/>
              </w:rPr>
            </w:pPr>
            <w:r w:rsidRPr="00166B53">
              <w:rPr>
                <w:rFonts w:ascii="Tahoma" w:hAnsi="Tahoma" w:cs="Tahoma"/>
                <w:b/>
                <w:sz w:val="16"/>
                <w:szCs w:val="16"/>
              </w:rPr>
              <w:t>110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12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24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33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43</w:t>
            </w:r>
          </w:p>
        </w:tc>
        <w:tc>
          <w:tcPr>
            <w:tcW w:w="7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53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59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62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64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63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58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51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43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34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23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12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</w:tr>
      <w:tr w:rsidR="0091682F" w:rsidRPr="00CF4DF2" w:rsidTr="00166B53">
        <w:trPr>
          <w:trHeight w:val="225"/>
        </w:trPr>
        <w:tc>
          <w:tcPr>
            <w:tcW w:w="7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682F" w:rsidRPr="00166B53" w:rsidRDefault="0091682F">
            <w:pPr>
              <w:jc w:val="right"/>
              <w:rPr>
                <w:rFonts w:ascii="Tahoma" w:hAnsi="Tahoma" w:cs="Tahoma"/>
                <w:b/>
                <w:sz w:val="16"/>
                <w:szCs w:val="16"/>
              </w:rPr>
            </w:pPr>
            <w:r w:rsidRPr="00166B53">
              <w:rPr>
                <w:rFonts w:ascii="Tahoma" w:hAnsi="Tahoma" w:cs="Tahoma"/>
                <w:b/>
                <w:sz w:val="16"/>
                <w:szCs w:val="16"/>
              </w:rPr>
              <w:t>115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10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21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28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39</w:t>
            </w:r>
          </w:p>
        </w:tc>
        <w:tc>
          <w:tcPr>
            <w:tcW w:w="7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48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53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54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56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55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52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45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38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31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20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10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</w:tr>
      <w:tr w:rsidR="0091682F" w:rsidRPr="00CF4DF2" w:rsidTr="00166B53">
        <w:trPr>
          <w:trHeight w:val="225"/>
        </w:trPr>
        <w:tc>
          <w:tcPr>
            <w:tcW w:w="7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682F" w:rsidRPr="00166B53" w:rsidRDefault="0091682F">
            <w:pPr>
              <w:jc w:val="right"/>
              <w:rPr>
                <w:rFonts w:ascii="Tahoma" w:hAnsi="Tahoma" w:cs="Tahoma"/>
                <w:b/>
                <w:sz w:val="16"/>
                <w:szCs w:val="16"/>
              </w:rPr>
            </w:pPr>
            <w:r w:rsidRPr="00166B53">
              <w:rPr>
                <w:rFonts w:ascii="Tahoma" w:hAnsi="Tahoma" w:cs="Tahoma"/>
                <w:b/>
                <w:sz w:val="16"/>
                <w:szCs w:val="16"/>
              </w:rPr>
              <w:t>120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9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18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26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33</w:t>
            </w:r>
          </w:p>
        </w:tc>
        <w:tc>
          <w:tcPr>
            <w:tcW w:w="7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41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47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49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51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49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45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41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34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26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17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9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</w:tr>
      <w:tr w:rsidR="0091682F" w:rsidRPr="00CF4DF2" w:rsidTr="00166B53">
        <w:trPr>
          <w:trHeight w:val="225"/>
        </w:trPr>
        <w:tc>
          <w:tcPr>
            <w:tcW w:w="7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682F" w:rsidRPr="00166B53" w:rsidRDefault="0091682F">
            <w:pPr>
              <w:jc w:val="right"/>
              <w:rPr>
                <w:rFonts w:ascii="Tahoma" w:hAnsi="Tahoma" w:cs="Tahoma"/>
                <w:b/>
                <w:sz w:val="16"/>
                <w:szCs w:val="16"/>
              </w:rPr>
            </w:pPr>
            <w:r w:rsidRPr="00166B53">
              <w:rPr>
                <w:rFonts w:ascii="Tahoma" w:hAnsi="Tahoma" w:cs="Tahoma"/>
                <w:b/>
                <w:sz w:val="16"/>
                <w:szCs w:val="16"/>
              </w:rPr>
              <w:t>125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15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22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29</w:t>
            </w:r>
          </w:p>
        </w:tc>
        <w:tc>
          <w:tcPr>
            <w:tcW w:w="7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36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40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44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43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44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40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35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29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22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14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</w:tr>
      <w:tr w:rsidR="0091682F" w:rsidRPr="00CF4DF2" w:rsidTr="00166B53">
        <w:trPr>
          <w:trHeight w:val="225"/>
        </w:trPr>
        <w:tc>
          <w:tcPr>
            <w:tcW w:w="7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682F" w:rsidRPr="00166B53" w:rsidRDefault="0091682F">
            <w:pPr>
              <w:jc w:val="right"/>
              <w:rPr>
                <w:rFonts w:ascii="Tahoma" w:hAnsi="Tahoma" w:cs="Tahoma"/>
                <w:b/>
                <w:sz w:val="16"/>
                <w:szCs w:val="16"/>
              </w:rPr>
            </w:pPr>
            <w:r w:rsidRPr="00166B53">
              <w:rPr>
                <w:rFonts w:ascii="Tahoma" w:hAnsi="Tahoma" w:cs="Tahoma"/>
                <w:b/>
                <w:sz w:val="16"/>
                <w:szCs w:val="16"/>
              </w:rPr>
              <w:t>130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13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19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26</w:t>
            </w:r>
          </w:p>
        </w:tc>
        <w:tc>
          <w:tcPr>
            <w:tcW w:w="7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31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35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38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38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36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35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30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25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20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13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</w:tr>
      <w:tr w:rsidR="0091682F" w:rsidRPr="00CF4DF2" w:rsidTr="00166B53">
        <w:trPr>
          <w:trHeight w:val="225"/>
        </w:trPr>
        <w:tc>
          <w:tcPr>
            <w:tcW w:w="7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682F" w:rsidRPr="00166B53" w:rsidRDefault="0091682F">
            <w:pPr>
              <w:jc w:val="right"/>
              <w:rPr>
                <w:rFonts w:ascii="Tahoma" w:hAnsi="Tahoma" w:cs="Tahoma"/>
                <w:b/>
                <w:sz w:val="16"/>
                <w:szCs w:val="16"/>
              </w:rPr>
            </w:pPr>
            <w:r w:rsidRPr="00166B53">
              <w:rPr>
                <w:rFonts w:ascii="Tahoma" w:hAnsi="Tahoma" w:cs="Tahoma"/>
                <w:b/>
                <w:sz w:val="16"/>
                <w:szCs w:val="16"/>
              </w:rPr>
              <w:t>135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11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17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21</w:t>
            </w:r>
          </w:p>
        </w:tc>
        <w:tc>
          <w:tcPr>
            <w:tcW w:w="7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26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30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31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31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32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29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26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22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16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11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</w:tr>
      <w:tr w:rsidR="0091682F" w:rsidRPr="00CF4DF2" w:rsidTr="00166B53">
        <w:trPr>
          <w:trHeight w:val="225"/>
        </w:trPr>
        <w:tc>
          <w:tcPr>
            <w:tcW w:w="7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682F" w:rsidRPr="00166B53" w:rsidRDefault="0091682F">
            <w:pPr>
              <w:jc w:val="right"/>
              <w:rPr>
                <w:rFonts w:ascii="Tahoma" w:hAnsi="Tahoma" w:cs="Tahoma"/>
                <w:b/>
                <w:sz w:val="16"/>
                <w:szCs w:val="16"/>
              </w:rPr>
            </w:pPr>
            <w:r w:rsidRPr="00166B53">
              <w:rPr>
                <w:rFonts w:ascii="Tahoma" w:hAnsi="Tahoma" w:cs="Tahoma"/>
                <w:b/>
                <w:sz w:val="16"/>
                <w:szCs w:val="16"/>
              </w:rPr>
              <w:t>140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9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13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18</w:t>
            </w:r>
          </w:p>
        </w:tc>
        <w:tc>
          <w:tcPr>
            <w:tcW w:w="7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22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25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26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27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27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25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22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19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13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9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</w:tr>
      <w:tr w:rsidR="0091682F" w:rsidRPr="00CF4DF2" w:rsidTr="00166B53">
        <w:trPr>
          <w:trHeight w:val="225"/>
        </w:trPr>
        <w:tc>
          <w:tcPr>
            <w:tcW w:w="7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682F" w:rsidRPr="00166B53" w:rsidRDefault="0091682F">
            <w:pPr>
              <w:jc w:val="right"/>
              <w:rPr>
                <w:rFonts w:ascii="Tahoma" w:hAnsi="Tahoma" w:cs="Tahoma"/>
                <w:b/>
                <w:sz w:val="16"/>
                <w:szCs w:val="16"/>
              </w:rPr>
            </w:pPr>
            <w:r w:rsidRPr="00166B53">
              <w:rPr>
                <w:rFonts w:ascii="Tahoma" w:hAnsi="Tahoma" w:cs="Tahoma"/>
                <w:b/>
                <w:sz w:val="16"/>
                <w:szCs w:val="16"/>
              </w:rPr>
              <w:t>145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11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15</w:t>
            </w:r>
          </w:p>
        </w:tc>
        <w:tc>
          <w:tcPr>
            <w:tcW w:w="7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18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20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22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23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22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20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18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15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11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</w:tr>
      <w:tr w:rsidR="0091682F" w:rsidRPr="00CF4DF2" w:rsidTr="00166B53">
        <w:trPr>
          <w:trHeight w:val="225"/>
        </w:trPr>
        <w:tc>
          <w:tcPr>
            <w:tcW w:w="7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Pr="00166B53" w:rsidRDefault="0091682F">
            <w:pPr>
              <w:jc w:val="right"/>
              <w:rPr>
                <w:rFonts w:ascii="Tahoma" w:hAnsi="Tahoma" w:cs="Tahoma"/>
                <w:b/>
                <w:sz w:val="16"/>
                <w:szCs w:val="16"/>
              </w:rPr>
            </w:pPr>
            <w:r w:rsidRPr="00166B53">
              <w:rPr>
                <w:rFonts w:ascii="Tahoma" w:hAnsi="Tahoma" w:cs="Tahoma"/>
                <w:b/>
                <w:sz w:val="16"/>
                <w:szCs w:val="16"/>
              </w:rPr>
              <w:t>150</w:t>
            </w:r>
          </w:p>
        </w:tc>
        <w:tc>
          <w:tcPr>
            <w:tcW w:w="76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76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</w:t>
            </w:r>
          </w:p>
        </w:tc>
        <w:tc>
          <w:tcPr>
            <w:tcW w:w="76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</w:t>
            </w:r>
          </w:p>
        </w:tc>
        <w:tc>
          <w:tcPr>
            <w:tcW w:w="76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9</w:t>
            </w:r>
          </w:p>
        </w:tc>
        <w:tc>
          <w:tcPr>
            <w:tcW w:w="76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13</w:t>
            </w:r>
          </w:p>
        </w:tc>
        <w:tc>
          <w:tcPr>
            <w:tcW w:w="76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15</w:t>
            </w:r>
          </w:p>
        </w:tc>
        <w:tc>
          <w:tcPr>
            <w:tcW w:w="76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16</w:t>
            </w:r>
          </w:p>
        </w:tc>
        <w:tc>
          <w:tcPr>
            <w:tcW w:w="76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17</w:t>
            </w:r>
          </w:p>
        </w:tc>
        <w:tc>
          <w:tcPr>
            <w:tcW w:w="76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18</w:t>
            </w:r>
          </w:p>
        </w:tc>
        <w:tc>
          <w:tcPr>
            <w:tcW w:w="76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18</w:t>
            </w:r>
          </w:p>
        </w:tc>
        <w:tc>
          <w:tcPr>
            <w:tcW w:w="76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17</w:t>
            </w:r>
          </w:p>
        </w:tc>
        <w:tc>
          <w:tcPr>
            <w:tcW w:w="76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15</w:t>
            </w:r>
          </w:p>
        </w:tc>
        <w:tc>
          <w:tcPr>
            <w:tcW w:w="76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12</w:t>
            </w:r>
          </w:p>
        </w:tc>
        <w:tc>
          <w:tcPr>
            <w:tcW w:w="76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9</w:t>
            </w:r>
          </w:p>
        </w:tc>
        <w:tc>
          <w:tcPr>
            <w:tcW w:w="76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</w:t>
            </w:r>
          </w:p>
        </w:tc>
        <w:tc>
          <w:tcPr>
            <w:tcW w:w="76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</w:t>
            </w:r>
          </w:p>
        </w:tc>
        <w:tc>
          <w:tcPr>
            <w:tcW w:w="76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76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</w:tr>
      <w:tr w:rsidR="0091682F" w:rsidRPr="00CF4DF2" w:rsidTr="00166B53">
        <w:trPr>
          <w:trHeight w:val="225"/>
        </w:trPr>
        <w:tc>
          <w:tcPr>
            <w:tcW w:w="7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Pr="00166B53" w:rsidRDefault="0091682F">
            <w:pPr>
              <w:jc w:val="right"/>
              <w:rPr>
                <w:rFonts w:ascii="Tahoma" w:hAnsi="Tahoma" w:cs="Tahoma"/>
                <w:b/>
                <w:sz w:val="16"/>
                <w:szCs w:val="16"/>
              </w:rPr>
            </w:pPr>
            <w:r w:rsidRPr="00166B53">
              <w:rPr>
                <w:rFonts w:ascii="Tahoma" w:hAnsi="Tahoma" w:cs="Tahoma"/>
                <w:b/>
                <w:sz w:val="16"/>
                <w:szCs w:val="16"/>
              </w:rPr>
              <w:t>155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10</w:t>
            </w:r>
          </w:p>
        </w:tc>
        <w:tc>
          <w:tcPr>
            <w:tcW w:w="7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11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12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14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14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14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12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11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9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</w:tr>
      <w:tr w:rsidR="0091682F" w:rsidRPr="00CF4DF2" w:rsidTr="00166B53">
        <w:trPr>
          <w:trHeight w:val="225"/>
        </w:trPr>
        <w:tc>
          <w:tcPr>
            <w:tcW w:w="7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Pr="00166B53" w:rsidRDefault="0091682F">
            <w:pPr>
              <w:jc w:val="right"/>
              <w:rPr>
                <w:rFonts w:ascii="Tahoma" w:hAnsi="Tahoma" w:cs="Tahoma"/>
                <w:b/>
                <w:sz w:val="16"/>
                <w:szCs w:val="16"/>
              </w:rPr>
            </w:pPr>
            <w:r w:rsidRPr="00166B53">
              <w:rPr>
                <w:rFonts w:ascii="Tahoma" w:hAnsi="Tahoma" w:cs="Tahoma"/>
                <w:b/>
                <w:sz w:val="16"/>
                <w:szCs w:val="16"/>
              </w:rPr>
              <w:t>160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</w:t>
            </w:r>
          </w:p>
        </w:tc>
        <w:tc>
          <w:tcPr>
            <w:tcW w:w="7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9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10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10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10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9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</w:tr>
      <w:tr w:rsidR="0091682F" w:rsidRPr="00CF4DF2" w:rsidTr="00166B53">
        <w:trPr>
          <w:trHeight w:val="225"/>
        </w:trPr>
        <w:tc>
          <w:tcPr>
            <w:tcW w:w="7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Pr="00166B53" w:rsidRDefault="0091682F">
            <w:pPr>
              <w:jc w:val="right"/>
              <w:rPr>
                <w:rFonts w:ascii="Tahoma" w:hAnsi="Tahoma" w:cs="Tahoma"/>
                <w:b/>
                <w:sz w:val="16"/>
                <w:szCs w:val="16"/>
              </w:rPr>
            </w:pPr>
            <w:r w:rsidRPr="00166B53">
              <w:rPr>
                <w:rFonts w:ascii="Tahoma" w:hAnsi="Tahoma" w:cs="Tahoma"/>
                <w:b/>
                <w:sz w:val="16"/>
                <w:szCs w:val="16"/>
              </w:rPr>
              <w:t>165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</w:t>
            </w:r>
          </w:p>
        </w:tc>
        <w:tc>
          <w:tcPr>
            <w:tcW w:w="7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</w:tr>
      <w:tr w:rsidR="0091682F" w:rsidRPr="00CF4DF2" w:rsidTr="00166B53">
        <w:trPr>
          <w:trHeight w:val="225"/>
        </w:trPr>
        <w:tc>
          <w:tcPr>
            <w:tcW w:w="7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Pr="00166B53" w:rsidRDefault="0091682F">
            <w:pPr>
              <w:jc w:val="right"/>
              <w:rPr>
                <w:rFonts w:ascii="Tahoma" w:hAnsi="Tahoma" w:cs="Tahoma"/>
                <w:b/>
                <w:sz w:val="16"/>
                <w:szCs w:val="16"/>
              </w:rPr>
            </w:pPr>
            <w:r w:rsidRPr="00166B53">
              <w:rPr>
                <w:rFonts w:ascii="Tahoma" w:hAnsi="Tahoma" w:cs="Tahoma"/>
                <w:b/>
                <w:sz w:val="16"/>
                <w:szCs w:val="16"/>
              </w:rPr>
              <w:t>170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7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</w:tr>
      <w:tr w:rsidR="0091682F" w:rsidRPr="00CF4DF2" w:rsidTr="00166B53">
        <w:trPr>
          <w:trHeight w:val="225"/>
        </w:trPr>
        <w:tc>
          <w:tcPr>
            <w:tcW w:w="7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Pr="00166B53" w:rsidRDefault="0091682F">
            <w:pPr>
              <w:jc w:val="right"/>
              <w:rPr>
                <w:rFonts w:ascii="Tahoma" w:hAnsi="Tahoma" w:cs="Tahoma"/>
                <w:b/>
                <w:sz w:val="16"/>
                <w:szCs w:val="16"/>
              </w:rPr>
            </w:pPr>
            <w:r w:rsidRPr="00166B53">
              <w:rPr>
                <w:rFonts w:ascii="Tahoma" w:hAnsi="Tahoma" w:cs="Tahoma"/>
                <w:b/>
                <w:sz w:val="16"/>
                <w:szCs w:val="16"/>
              </w:rPr>
              <w:t>175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7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</w:tr>
      <w:tr w:rsidR="0091682F" w:rsidRPr="00CF4DF2" w:rsidTr="00166B53">
        <w:trPr>
          <w:trHeight w:val="225"/>
        </w:trPr>
        <w:tc>
          <w:tcPr>
            <w:tcW w:w="7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Pr="00166B53" w:rsidRDefault="0091682F">
            <w:pPr>
              <w:jc w:val="right"/>
              <w:rPr>
                <w:rFonts w:ascii="Tahoma" w:hAnsi="Tahoma" w:cs="Tahoma"/>
                <w:b/>
                <w:sz w:val="16"/>
                <w:szCs w:val="16"/>
              </w:rPr>
            </w:pPr>
            <w:r w:rsidRPr="00166B53">
              <w:rPr>
                <w:rFonts w:ascii="Tahoma" w:hAnsi="Tahoma" w:cs="Tahoma"/>
                <w:b/>
                <w:sz w:val="16"/>
                <w:szCs w:val="16"/>
              </w:rPr>
              <w:t>180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</w:tr>
    </w:tbl>
    <w:p w:rsidR="00A36666" w:rsidRDefault="00ED31FA" w:rsidP="00B87F78">
      <w:pPr>
        <w:jc w:val="center"/>
      </w:pPr>
      <w:proofErr w:type="gramStart"/>
      <w:r>
        <w:t>Table 2a</w:t>
      </w:r>
      <w:r w:rsidR="00862F5F">
        <w:t>.</w:t>
      </w:r>
      <w:proofErr w:type="gramEnd"/>
      <w:r w:rsidR="00862F5F">
        <w:t xml:space="preserve"> Luminous intensity </w:t>
      </w:r>
      <w:r w:rsidR="00EC5432">
        <w:t>values, azimuth 0-</w:t>
      </w:r>
      <w:r w:rsidR="00836949">
        <w:t>18</w:t>
      </w:r>
      <w:r w:rsidR="00EC5432">
        <w:t>0°</w:t>
      </w:r>
    </w:p>
    <w:p w:rsidR="003745B5" w:rsidRDefault="003745B5" w:rsidP="00B87F78">
      <w:pPr>
        <w:jc w:val="center"/>
      </w:pPr>
    </w:p>
    <w:tbl>
      <w:tblPr>
        <w:tblW w:w="15196" w:type="dxa"/>
        <w:tblInd w:w="93" w:type="dxa"/>
        <w:tblLook w:val="04A0" w:firstRow="1" w:lastRow="0" w:firstColumn="1" w:lastColumn="0" w:noHBand="0" w:noVBand="1"/>
      </w:tblPr>
      <w:tblGrid>
        <w:gridCol w:w="799"/>
        <w:gridCol w:w="847"/>
        <w:gridCol w:w="847"/>
        <w:gridCol w:w="847"/>
        <w:gridCol w:w="847"/>
        <w:gridCol w:w="847"/>
        <w:gridCol w:w="847"/>
        <w:gridCol w:w="845"/>
        <w:gridCol w:w="847"/>
        <w:gridCol w:w="847"/>
        <w:gridCol w:w="847"/>
        <w:gridCol w:w="847"/>
        <w:gridCol w:w="847"/>
        <w:gridCol w:w="847"/>
        <w:gridCol w:w="847"/>
        <w:gridCol w:w="847"/>
        <w:gridCol w:w="847"/>
        <w:gridCol w:w="847"/>
      </w:tblGrid>
      <w:tr w:rsidR="003745B5" w:rsidRPr="00CD05C3" w:rsidTr="00166B53">
        <w:trPr>
          <w:trHeight w:val="209"/>
        </w:trPr>
        <w:tc>
          <w:tcPr>
            <w:tcW w:w="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745B5" w:rsidRPr="00F27970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745B5" w:rsidRPr="00F27970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190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745B5" w:rsidRPr="00F27970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200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745B5" w:rsidRPr="00F27970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210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745B5" w:rsidRPr="00F27970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220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745B5" w:rsidRPr="00F27970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230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745B5" w:rsidRPr="00F27970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240</w:t>
            </w:r>
          </w:p>
        </w:tc>
        <w:tc>
          <w:tcPr>
            <w:tcW w:w="84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745B5" w:rsidRPr="00F27970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250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745B5" w:rsidRPr="00F27970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260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745B5" w:rsidRPr="00F27970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270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745B5" w:rsidRPr="00F27970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280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745B5" w:rsidRPr="00F27970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290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745B5" w:rsidRPr="00F27970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300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745B5" w:rsidRPr="00F27970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310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745B5" w:rsidRPr="00F27970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320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745B5" w:rsidRPr="00F27970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330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745B5" w:rsidRPr="00F27970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340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745B5" w:rsidRPr="00F27970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350</w:t>
            </w:r>
          </w:p>
        </w:tc>
      </w:tr>
      <w:tr w:rsidR="0091682F" w:rsidRPr="00CD05C3" w:rsidTr="00166B53">
        <w:trPr>
          <w:trHeight w:val="209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682F" w:rsidRPr="00166B53" w:rsidRDefault="0091682F" w:rsidP="0091682F">
            <w:pPr>
              <w:jc w:val="right"/>
              <w:rPr>
                <w:rFonts w:ascii="Tahoma" w:hAnsi="Tahoma" w:cs="Tahoma"/>
                <w:b/>
                <w:sz w:val="16"/>
                <w:szCs w:val="16"/>
              </w:rPr>
            </w:pPr>
            <w:r w:rsidRPr="00166B53">
              <w:rPr>
                <w:rFonts w:ascii="Tahoma" w:hAnsi="Tahoma" w:cs="Tahoma"/>
                <w:b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157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157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157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157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157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157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157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157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157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157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157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157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157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157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157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157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157</w:t>
            </w:r>
          </w:p>
        </w:tc>
      </w:tr>
      <w:tr w:rsidR="0091682F" w:rsidRPr="00CD05C3" w:rsidTr="00166B53">
        <w:trPr>
          <w:trHeight w:val="209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682F" w:rsidRPr="00166B53" w:rsidRDefault="0091682F" w:rsidP="0091682F">
            <w:pPr>
              <w:jc w:val="right"/>
              <w:rPr>
                <w:rFonts w:ascii="Tahoma" w:hAnsi="Tahoma" w:cs="Tahoma"/>
                <w:b/>
                <w:sz w:val="16"/>
                <w:szCs w:val="16"/>
              </w:rPr>
            </w:pPr>
            <w:r w:rsidRPr="00166B53">
              <w:rPr>
                <w:rFonts w:ascii="Tahoma" w:hAnsi="Tahoma" w:cs="Tahoma"/>
                <w:b/>
                <w:sz w:val="16"/>
                <w:szCs w:val="16"/>
              </w:rPr>
              <w:t>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158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160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161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162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163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164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164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164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164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164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163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163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162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162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160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158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155</w:t>
            </w:r>
          </w:p>
        </w:tc>
      </w:tr>
      <w:tr w:rsidR="0091682F" w:rsidRPr="00CD05C3" w:rsidTr="00166B53">
        <w:trPr>
          <w:trHeight w:val="209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682F" w:rsidRPr="00166B53" w:rsidRDefault="0091682F" w:rsidP="0091682F">
            <w:pPr>
              <w:jc w:val="right"/>
              <w:rPr>
                <w:rFonts w:ascii="Tahoma" w:hAnsi="Tahoma" w:cs="Tahoma"/>
                <w:b/>
                <w:sz w:val="16"/>
                <w:szCs w:val="16"/>
              </w:rPr>
            </w:pPr>
            <w:r w:rsidRPr="00166B53">
              <w:rPr>
                <w:rFonts w:ascii="Tahoma" w:hAnsi="Tahoma" w:cs="Tahoma"/>
                <w:b/>
                <w:sz w:val="16"/>
                <w:szCs w:val="16"/>
              </w:rPr>
              <w:t>10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160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163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164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165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166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166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166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166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166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165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165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164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163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162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161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161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156</w:t>
            </w:r>
          </w:p>
        </w:tc>
      </w:tr>
      <w:tr w:rsidR="0091682F" w:rsidRPr="00CD05C3" w:rsidTr="00166B53">
        <w:trPr>
          <w:trHeight w:val="209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682F" w:rsidRPr="00166B53" w:rsidRDefault="0091682F" w:rsidP="0091682F">
            <w:pPr>
              <w:jc w:val="right"/>
              <w:rPr>
                <w:rFonts w:ascii="Tahoma" w:hAnsi="Tahoma" w:cs="Tahoma"/>
                <w:b/>
                <w:sz w:val="16"/>
                <w:szCs w:val="16"/>
              </w:rPr>
            </w:pPr>
            <w:r w:rsidRPr="00166B53">
              <w:rPr>
                <w:rFonts w:ascii="Tahoma" w:hAnsi="Tahoma" w:cs="Tahoma"/>
                <w:b/>
                <w:sz w:val="16"/>
                <w:szCs w:val="16"/>
              </w:rPr>
              <w:t>15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157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159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161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163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164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164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164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166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168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167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166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163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161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160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158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157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154</w:t>
            </w:r>
          </w:p>
        </w:tc>
      </w:tr>
      <w:tr w:rsidR="0091682F" w:rsidRPr="00CD05C3" w:rsidTr="00166B53">
        <w:trPr>
          <w:trHeight w:val="209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682F" w:rsidRPr="00166B53" w:rsidRDefault="0091682F" w:rsidP="0091682F">
            <w:pPr>
              <w:jc w:val="right"/>
              <w:rPr>
                <w:rFonts w:ascii="Tahoma" w:hAnsi="Tahoma" w:cs="Tahoma"/>
                <w:b/>
                <w:sz w:val="16"/>
                <w:szCs w:val="16"/>
              </w:rPr>
            </w:pPr>
            <w:r w:rsidRPr="00166B53">
              <w:rPr>
                <w:rFonts w:ascii="Tahoma" w:hAnsi="Tahoma" w:cs="Tahoma"/>
                <w:b/>
                <w:sz w:val="16"/>
                <w:szCs w:val="16"/>
              </w:rPr>
              <w:t>20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152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153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157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158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158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162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164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166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168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165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163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163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161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159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156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154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151</w:t>
            </w:r>
          </w:p>
        </w:tc>
      </w:tr>
      <w:tr w:rsidR="0091682F" w:rsidRPr="00CD05C3" w:rsidTr="00166B53">
        <w:trPr>
          <w:trHeight w:val="209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682F" w:rsidRPr="00166B53" w:rsidRDefault="0091682F" w:rsidP="0091682F">
            <w:pPr>
              <w:jc w:val="right"/>
              <w:rPr>
                <w:rFonts w:ascii="Tahoma" w:hAnsi="Tahoma" w:cs="Tahoma"/>
                <w:b/>
                <w:sz w:val="16"/>
                <w:szCs w:val="16"/>
              </w:rPr>
            </w:pPr>
            <w:r w:rsidRPr="00166B53">
              <w:rPr>
                <w:rFonts w:ascii="Tahoma" w:hAnsi="Tahoma" w:cs="Tahoma"/>
                <w:b/>
                <w:sz w:val="16"/>
                <w:szCs w:val="16"/>
              </w:rPr>
              <w:t>25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145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146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150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154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157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159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160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162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164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162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161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159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156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152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154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147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144</w:t>
            </w:r>
          </w:p>
        </w:tc>
      </w:tr>
      <w:tr w:rsidR="0091682F" w:rsidRPr="00CD05C3" w:rsidTr="00166B53">
        <w:trPr>
          <w:trHeight w:val="209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682F" w:rsidRPr="00166B53" w:rsidRDefault="0091682F" w:rsidP="0091682F">
            <w:pPr>
              <w:jc w:val="right"/>
              <w:rPr>
                <w:rFonts w:ascii="Tahoma" w:hAnsi="Tahoma" w:cs="Tahoma"/>
                <w:b/>
                <w:sz w:val="16"/>
                <w:szCs w:val="16"/>
              </w:rPr>
            </w:pPr>
            <w:r w:rsidRPr="00166B53">
              <w:rPr>
                <w:rFonts w:ascii="Tahoma" w:hAnsi="Tahoma" w:cs="Tahoma"/>
                <w:b/>
                <w:sz w:val="16"/>
                <w:szCs w:val="16"/>
              </w:rPr>
              <w:t>30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137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138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144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147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151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157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160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160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160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159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159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156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152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148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143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139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137</w:t>
            </w:r>
          </w:p>
        </w:tc>
      </w:tr>
      <w:tr w:rsidR="0091682F" w:rsidRPr="00CD05C3" w:rsidTr="00166B53">
        <w:trPr>
          <w:trHeight w:val="209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682F" w:rsidRPr="00166B53" w:rsidRDefault="0091682F" w:rsidP="0091682F">
            <w:pPr>
              <w:jc w:val="right"/>
              <w:rPr>
                <w:rFonts w:ascii="Tahoma" w:hAnsi="Tahoma" w:cs="Tahoma"/>
                <w:b/>
                <w:sz w:val="16"/>
                <w:szCs w:val="16"/>
              </w:rPr>
            </w:pPr>
            <w:r w:rsidRPr="00166B53">
              <w:rPr>
                <w:rFonts w:ascii="Tahoma" w:hAnsi="Tahoma" w:cs="Tahoma"/>
                <w:b/>
                <w:sz w:val="16"/>
                <w:szCs w:val="16"/>
              </w:rPr>
              <w:t>35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128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133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136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143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149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153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155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157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159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157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154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152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146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142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136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130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128</w:t>
            </w:r>
          </w:p>
        </w:tc>
      </w:tr>
      <w:tr w:rsidR="0091682F" w:rsidRPr="00CD05C3" w:rsidTr="00166B53">
        <w:trPr>
          <w:trHeight w:val="209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682F" w:rsidRPr="00166B53" w:rsidRDefault="0091682F" w:rsidP="0091682F">
            <w:pPr>
              <w:jc w:val="right"/>
              <w:rPr>
                <w:rFonts w:ascii="Tahoma" w:hAnsi="Tahoma" w:cs="Tahoma"/>
                <w:b/>
                <w:sz w:val="16"/>
                <w:szCs w:val="16"/>
              </w:rPr>
            </w:pPr>
            <w:r w:rsidRPr="00166B53">
              <w:rPr>
                <w:rFonts w:ascii="Tahoma" w:hAnsi="Tahoma" w:cs="Tahoma"/>
                <w:b/>
                <w:sz w:val="16"/>
                <w:szCs w:val="16"/>
              </w:rPr>
              <w:t>40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120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125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126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137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141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148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151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152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155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153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149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145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139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131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127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120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117</w:t>
            </w:r>
          </w:p>
        </w:tc>
      </w:tr>
      <w:tr w:rsidR="0091682F" w:rsidRPr="00CD05C3" w:rsidTr="00166B53">
        <w:trPr>
          <w:trHeight w:val="209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682F" w:rsidRPr="00166B53" w:rsidRDefault="0091682F" w:rsidP="0091682F">
            <w:pPr>
              <w:jc w:val="right"/>
              <w:rPr>
                <w:rFonts w:ascii="Tahoma" w:hAnsi="Tahoma" w:cs="Tahoma"/>
                <w:b/>
                <w:sz w:val="16"/>
                <w:szCs w:val="16"/>
              </w:rPr>
            </w:pPr>
            <w:r w:rsidRPr="00166B53">
              <w:rPr>
                <w:rFonts w:ascii="Tahoma" w:hAnsi="Tahoma" w:cs="Tahoma"/>
                <w:b/>
                <w:sz w:val="16"/>
                <w:szCs w:val="16"/>
              </w:rPr>
              <w:t>45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109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115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120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126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137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143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148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151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153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148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144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141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132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124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117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111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106</w:t>
            </w:r>
          </w:p>
        </w:tc>
      </w:tr>
      <w:tr w:rsidR="0091682F" w:rsidRPr="00CD05C3" w:rsidTr="00166B53">
        <w:trPr>
          <w:trHeight w:val="209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682F" w:rsidRPr="00166B53" w:rsidRDefault="0091682F" w:rsidP="0091682F">
            <w:pPr>
              <w:jc w:val="right"/>
              <w:rPr>
                <w:rFonts w:ascii="Tahoma" w:hAnsi="Tahoma" w:cs="Tahoma"/>
                <w:b/>
                <w:sz w:val="16"/>
                <w:szCs w:val="16"/>
              </w:rPr>
            </w:pPr>
            <w:r w:rsidRPr="00166B53">
              <w:rPr>
                <w:rFonts w:ascii="Tahoma" w:hAnsi="Tahoma" w:cs="Tahoma"/>
                <w:b/>
                <w:sz w:val="16"/>
                <w:szCs w:val="16"/>
              </w:rPr>
              <w:t>50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98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104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110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118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129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138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143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146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146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144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144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136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128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114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107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101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95</w:t>
            </w:r>
          </w:p>
        </w:tc>
      </w:tr>
      <w:tr w:rsidR="0091682F" w:rsidRPr="00CD05C3" w:rsidTr="00166B53">
        <w:trPr>
          <w:trHeight w:val="209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682F" w:rsidRPr="00166B53" w:rsidRDefault="0091682F" w:rsidP="0091682F">
            <w:pPr>
              <w:jc w:val="right"/>
              <w:rPr>
                <w:rFonts w:ascii="Tahoma" w:hAnsi="Tahoma" w:cs="Tahoma"/>
                <w:b/>
                <w:sz w:val="16"/>
                <w:szCs w:val="16"/>
              </w:rPr>
            </w:pPr>
            <w:r w:rsidRPr="00166B53">
              <w:rPr>
                <w:rFonts w:ascii="Tahoma" w:hAnsi="Tahoma" w:cs="Tahoma"/>
                <w:b/>
                <w:sz w:val="16"/>
                <w:szCs w:val="16"/>
              </w:rPr>
              <w:t>55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93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100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110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122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131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136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140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141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138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136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128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119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107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98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90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82</w:t>
            </w:r>
          </w:p>
        </w:tc>
      </w:tr>
      <w:tr w:rsidR="0091682F" w:rsidRPr="00CD05C3" w:rsidTr="00166B53">
        <w:trPr>
          <w:trHeight w:val="209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682F" w:rsidRPr="00166B53" w:rsidRDefault="0091682F" w:rsidP="0091682F">
            <w:pPr>
              <w:jc w:val="right"/>
              <w:rPr>
                <w:rFonts w:ascii="Tahoma" w:hAnsi="Tahoma" w:cs="Tahoma"/>
                <w:b/>
                <w:sz w:val="16"/>
                <w:szCs w:val="16"/>
              </w:rPr>
            </w:pPr>
            <w:r w:rsidRPr="00166B53">
              <w:rPr>
                <w:rFonts w:ascii="Tahoma" w:hAnsi="Tahoma" w:cs="Tahoma"/>
                <w:b/>
                <w:sz w:val="16"/>
                <w:szCs w:val="16"/>
              </w:rPr>
              <w:t>60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101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114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123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132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132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132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134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128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120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111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100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69</w:t>
            </w:r>
          </w:p>
        </w:tc>
      </w:tr>
      <w:tr w:rsidR="0091682F" w:rsidRPr="00CD05C3" w:rsidTr="00166B53">
        <w:trPr>
          <w:trHeight w:val="209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682F" w:rsidRPr="00166B53" w:rsidRDefault="0091682F" w:rsidP="0091682F">
            <w:pPr>
              <w:jc w:val="right"/>
              <w:rPr>
                <w:rFonts w:ascii="Tahoma" w:hAnsi="Tahoma" w:cs="Tahoma"/>
                <w:b/>
                <w:sz w:val="16"/>
                <w:szCs w:val="16"/>
              </w:rPr>
            </w:pPr>
            <w:r w:rsidRPr="00166B53">
              <w:rPr>
                <w:rFonts w:ascii="Tahoma" w:hAnsi="Tahoma" w:cs="Tahoma"/>
                <w:b/>
                <w:sz w:val="16"/>
                <w:szCs w:val="16"/>
              </w:rPr>
              <w:t>65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93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106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118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124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127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127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127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122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113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103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93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56</w:t>
            </w:r>
          </w:p>
        </w:tc>
      </w:tr>
      <w:tr w:rsidR="0091682F" w:rsidRPr="00CD05C3" w:rsidTr="00166B53">
        <w:trPr>
          <w:trHeight w:val="209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682F" w:rsidRPr="00166B53" w:rsidRDefault="0091682F" w:rsidP="0091682F">
            <w:pPr>
              <w:jc w:val="right"/>
              <w:rPr>
                <w:rFonts w:ascii="Tahoma" w:hAnsi="Tahoma" w:cs="Tahoma"/>
                <w:b/>
                <w:sz w:val="16"/>
                <w:szCs w:val="16"/>
              </w:rPr>
            </w:pPr>
            <w:r w:rsidRPr="00166B53">
              <w:rPr>
                <w:rFonts w:ascii="Tahoma" w:hAnsi="Tahoma" w:cs="Tahoma"/>
                <w:b/>
                <w:sz w:val="16"/>
                <w:szCs w:val="16"/>
              </w:rPr>
              <w:t>70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97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111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117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120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121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119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116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106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95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43</w:t>
            </w:r>
          </w:p>
        </w:tc>
      </w:tr>
      <w:tr w:rsidR="0091682F" w:rsidRPr="00CD05C3" w:rsidTr="00166B53">
        <w:trPr>
          <w:trHeight w:val="209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682F" w:rsidRPr="00166B53" w:rsidRDefault="0091682F" w:rsidP="0091682F">
            <w:pPr>
              <w:jc w:val="right"/>
              <w:rPr>
                <w:rFonts w:ascii="Tahoma" w:hAnsi="Tahoma" w:cs="Tahoma"/>
                <w:b/>
                <w:sz w:val="16"/>
                <w:szCs w:val="16"/>
              </w:rPr>
            </w:pPr>
            <w:r w:rsidRPr="00166B53">
              <w:rPr>
                <w:rFonts w:ascii="Tahoma" w:hAnsi="Tahoma" w:cs="Tahoma"/>
                <w:b/>
                <w:sz w:val="16"/>
                <w:szCs w:val="16"/>
              </w:rPr>
              <w:t>75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103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111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116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116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112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108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99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32</w:t>
            </w:r>
          </w:p>
        </w:tc>
      </w:tr>
      <w:tr w:rsidR="0091682F" w:rsidRPr="00CD05C3" w:rsidTr="00166B53">
        <w:trPr>
          <w:trHeight w:val="209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682F" w:rsidRPr="00166B53" w:rsidRDefault="0091682F" w:rsidP="0091682F">
            <w:pPr>
              <w:jc w:val="right"/>
              <w:rPr>
                <w:rFonts w:ascii="Tahoma" w:hAnsi="Tahoma" w:cs="Tahoma"/>
                <w:b/>
                <w:sz w:val="16"/>
                <w:szCs w:val="16"/>
              </w:rPr>
            </w:pPr>
            <w:r w:rsidRPr="00166B53">
              <w:rPr>
                <w:rFonts w:ascii="Tahoma" w:hAnsi="Tahoma" w:cs="Tahoma"/>
                <w:b/>
                <w:sz w:val="16"/>
                <w:szCs w:val="16"/>
              </w:rPr>
              <w:t>80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92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105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108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110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107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99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93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20</w:t>
            </w:r>
          </w:p>
        </w:tc>
      </w:tr>
      <w:tr w:rsidR="0091682F" w:rsidRPr="00CD05C3" w:rsidTr="00166B53">
        <w:trPr>
          <w:trHeight w:val="209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682F" w:rsidRPr="00166B53" w:rsidRDefault="0091682F" w:rsidP="0091682F">
            <w:pPr>
              <w:jc w:val="right"/>
              <w:rPr>
                <w:rFonts w:ascii="Tahoma" w:hAnsi="Tahoma" w:cs="Tahoma"/>
                <w:b/>
                <w:sz w:val="16"/>
                <w:szCs w:val="16"/>
              </w:rPr>
            </w:pPr>
            <w:r w:rsidRPr="00166B53">
              <w:rPr>
                <w:rFonts w:ascii="Tahoma" w:hAnsi="Tahoma" w:cs="Tahoma"/>
                <w:b/>
                <w:sz w:val="16"/>
                <w:szCs w:val="16"/>
              </w:rPr>
              <w:t>85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86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95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101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103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100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94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14</w:t>
            </w:r>
          </w:p>
        </w:tc>
      </w:tr>
      <w:tr w:rsidR="0091682F" w:rsidRPr="00CD05C3" w:rsidTr="00166B53">
        <w:trPr>
          <w:trHeight w:val="209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682F" w:rsidRPr="00166B53" w:rsidRDefault="0091682F" w:rsidP="0091682F">
            <w:pPr>
              <w:jc w:val="right"/>
              <w:rPr>
                <w:rFonts w:ascii="Tahoma" w:hAnsi="Tahoma" w:cs="Tahoma"/>
                <w:b/>
                <w:sz w:val="16"/>
                <w:szCs w:val="16"/>
              </w:rPr>
            </w:pPr>
            <w:r w:rsidRPr="00166B53">
              <w:rPr>
                <w:rFonts w:ascii="Tahoma" w:hAnsi="Tahoma" w:cs="Tahoma"/>
                <w:b/>
                <w:sz w:val="16"/>
                <w:szCs w:val="16"/>
              </w:rPr>
              <w:t>90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84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90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93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95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91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</w:t>
            </w:r>
          </w:p>
        </w:tc>
      </w:tr>
      <w:tr w:rsidR="0091682F" w:rsidRPr="00CD05C3" w:rsidTr="00166B53">
        <w:trPr>
          <w:trHeight w:val="209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682F" w:rsidRPr="00166B53" w:rsidRDefault="0091682F" w:rsidP="0091682F">
            <w:pPr>
              <w:jc w:val="right"/>
              <w:rPr>
                <w:rFonts w:ascii="Tahoma" w:hAnsi="Tahoma" w:cs="Tahoma"/>
                <w:b/>
                <w:sz w:val="16"/>
                <w:szCs w:val="16"/>
              </w:rPr>
            </w:pPr>
            <w:r w:rsidRPr="00166B53">
              <w:rPr>
                <w:rFonts w:ascii="Tahoma" w:hAnsi="Tahoma" w:cs="Tahoma"/>
                <w:b/>
                <w:sz w:val="16"/>
                <w:szCs w:val="16"/>
              </w:rPr>
              <w:t>95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72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</w:t>
            </w:r>
          </w:p>
        </w:tc>
      </w:tr>
      <w:tr w:rsidR="0091682F" w:rsidRPr="00CD05C3" w:rsidTr="00166B53">
        <w:trPr>
          <w:trHeight w:val="209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682F" w:rsidRPr="00166B53" w:rsidRDefault="0091682F" w:rsidP="0091682F">
            <w:pPr>
              <w:jc w:val="right"/>
              <w:rPr>
                <w:rFonts w:ascii="Tahoma" w:hAnsi="Tahoma" w:cs="Tahoma"/>
                <w:b/>
                <w:sz w:val="16"/>
                <w:szCs w:val="16"/>
              </w:rPr>
            </w:pPr>
            <w:r w:rsidRPr="00166B53">
              <w:rPr>
                <w:rFonts w:ascii="Tahoma" w:hAnsi="Tahoma" w:cs="Tahoma"/>
                <w:b/>
                <w:sz w:val="16"/>
                <w:szCs w:val="16"/>
              </w:rPr>
              <w:t>100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63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</w:t>
            </w:r>
          </w:p>
        </w:tc>
      </w:tr>
      <w:tr w:rsidR="0091682F" w:rsidRPr="00CD05C3" w:rsidTr="00166B53">
        <w:trPr>
          <w:trHeight w:val="209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682F" w:rsidRPr="00166B53" w:rsidRDefault="0091682F" w:rsidP="0091682F">
            <w:pPr>
              <w:jc w:val="right"/>
              <w:rPr>
                <w:rFonts w:ascii="Tahoma" w:hAnsi="Tahoma" w:cs="Tahoma"/>
                <w:b/>
                <w:sz w:val="16"/>
                <w:szCs w:val="16"/>
              </w:rPr>
            </w:pPr>
            <w:r w:rsidRPr="00166B53">
              <w:rPr>
                <w:rFonts w:ascii="Tahoma" w:hAnsi="Tahoma" w:cs="Tahoma"/>
                <w:b/>
                <w:sz w:val="16"/>
                <w:szCs w:val="16"/>
              </w:rPr>
              <w:t>105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60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</w:t>
            </w:r>
          </w:p>
        </w:tc>
      </w:tr>
      <w:tr w:rsidR="0091682F" w:rsidRPr="00CD05C3" w:rsidTr="00166B53">
        <w:trPr>
          <w:trHeight w:val="209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682F" w:rsidRPr="00166B53" w:rsidRDefault="0091682F" w:rsidP="0091682F">
            <w:pPr>
              <w:jc w:val="right"/>
              <w:rPr>
                <w:rFonts w:ascii="Tahoma" w:hAnsi="Tahoma" w:cs="Tahoma"/>
                <w:b/>
                <w:sz w:val="16"/>
                <w:szCs w:val="16"/>
              </w:rPr>
            </w:pPr>
            <w:r w:rsidRPr="00166B53">
              <w:rPr>
                <w:rFonts w:ascii="Tahoma" w:hAnsi="Tahoma" w:cs="Tahoma"/>
                <w:b/>
                <w:sz w:val="16"/>
                <w:szCs w:val="16"/>
              </w:rPr>
              <w:t>110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53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</w:tr>
      <w:tr w:rsidR="0091682F" w:rsidRPr="00CD05C3" w:rsidTr="00166B53">
        <w:trPr>
          <w:trHeight w:val="209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682F" w:rsidRPr="00166B53" w:rsidRDefault="0091682F" w:rsidP="0091682F">
            <w:pPr>
              <w:jc w:val="right"/>
              <w:rPr>
                <w:rFonts w:ascii="Tahoma" w:hAnsi="Tahoma" w:cs="Tahoma"/>
                <w:b/>
                <w:sz w:val="16"/>
                <w:szCs w:val="16"/>
              </w:rPr>
            </w:pPr>
            <w:r w:rsidRPr="00166B53">
              <w:rPr>
                <w:rFonts w:ascii="Tahoma" w:hAnsi="Tahoma" w:cs="Tahoma"/>
                <w:b/>
                <w:sz w:val="16"/>
                <w:szCs w:val="16"/>
              </w:rPr>
              <w:t>115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48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</w:tr>
      <w:tr w:rsidR="0091682F" w:rsidRPr="00CD05C3" w:rsidTr="00166B53">
        <w:trPr>
          <w:trHeight w:val="209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682F" w:rsidRPr="00166B53" w:rsidRDefault="0091682F" w:rsidP="0091682F">
            <w:pPr>
              <w:jc w:val="right"/>
              <w:rPr>
                <w:rFonts w:ascii="Tahoma" w:hAnsi="Tahoma" w:cs="Tahoma"/>
                <w:b/>
                <w:sz w:val="16"/>
                <w:szCs w:val="16"/>
              </w:rPr>
            </w:pPr>
            <w:r w:rsidRPr="00166B53">
              <w:rPr>
                <w:rFonts w:ascii="Tahoma" w:hAnsi="Tahoma" w:cs="Tahoma"/>
                <w:b/>
                <w:sz w:val="16"/>
                <w:szCs w:val="16"/>
              </w:rPr>
              <w:t>120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41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</w:tr>
      <w:tr w:rsidR="0091682F" w:rsidRPr="00CD05C3" w:rsidTr="00166B53">
        <w:trPr>
          <w:trHeight w:val="209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682F" w:rsidRPr="00166B53" w:rsidRDefault="0091682F" w:rsidP="0091682F">
            <w:pPr>
              <w:jc w:val="right"/>
              <w:rPr>
                <w:rFonts w:ascii="Tahoma" w:hAnsi="Tahoma" w:cs="Tahoma"/>
                <w:b/>
                <w:sz w:val="16"/>
                <w:szCs w:val="16"/>
              </w:rPr>
            </w:pPr>
            <w:r w:rsidRPr="00166B53">
              <w:rPr>
                <w:rFonts w:ascii="Tahoma" w:hAnsi="Tahoma" w:cs="Tahoma"/>
                <w:b/>
                <w:sz w:val="16"/>
                <w:szCs w:val="16"/>
              </w:rPr>
              <w:t>125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36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</w:tr>
      <w:tr w:rsidR="0091682F" w:rsidRPr="00CD05C3" w:rsidTr="00166B53">
        <w:trPr>
          <w:trHeight w:val="209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682F" w:rsidRPr="00166B53" w:rsidRDefault="0091682F" w:rsidP="0091682F">
            <w:pPr>
              <w:jc w:val="right"/>
              <w:rPr>
                <w:rFonts w:ascii="Tahoma" w:hAnsi="Tahoma" w:cs="Tahoma"/>
                <w:b/>
                <w:sz w:val="16"/>
                <w:szCs w:val="16"/>
              </w:rPr>
            </w:pPr>
            <w:r w:rsidRPr="00166B53">
              <w:rPr>
                <w:rFonts w:ascii="Tahoma" w:hAnsi="Tahoma" w:cs="Tahoma"/>
                <w:b/>
                <w:sz w:val="16"/>
                <w:szCs w:val="16"/>
              </w:rPr>
              <w:t>130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31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</w:tr>
      <w:tr w:rsidR="0091682F" w:rsidRPr="00CD05C3" w:rsidTr="00166B53">
        <w:trPr>
          <w:trHeight w:val="209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682F" w:rsidRPr="00166B53" w:rsidRDefault="0091682F" w:rsidP="0091682F">
            <w:pPr>
              <w:jc w:val="right"/>
              <w:rPr>
                <w:rFonts w:ascii="Tahoma" w:hAnsi="Tahoma" w:cs="Tahoma"/>
                <w:b/>
                <w:sz w:val="16"/>
                <w:szCs w:val="16"/>
              </w:rPr>
            </w:pPr>
            <w:r w:rsidRPr="00166B53">
              <w:rPr>
                <w:rFonts w:ascii="Tahoma" w:hAnsi="Tahoma" w:cs="Tahoma"/>
                <w:b/>
                <w:sz w:val="16"/>
                <w:szCs w:val="16"/>
              </w:rPr>
              <w:t>135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26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</w:tr>
      <w:tr w:rsidR="0091682F" w:rsidRPr="00CD05C3" w:rsidTr="00166B53">
        <w:trPr>
          <w:trHeight w:val="209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682F" w:rsidRPr="00166B53" w:rsidRDefault="0091682F" w:rsidP="0091682F">
            <w:pPr>
              <w:jc w:val="right"/>
              <w:rPr>
                <w:rFonts w:ascii="Tahoma" w:hAnsi="Tahoma" w:cs="Tahoma"/>
                <w:b/>
                <w:sz w:val="16"/>
                <w:szCs w:val="16"/>
              </w:rPr>
            </w:pPr>
            <w:r w:rsidRPr="00166B53">
              <w:rPr>
                <w:rFonts w:ascii="Tahoma" w:hAnsi="Tahoma" w:cs="Tahoma"/>
                <w:b/>
                <w:sz w:val="16"/>
                <w:szCs w:val="16"/>
              </w:rPr>
              <w:t>140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22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</w:tr>
      <w:tr w:rsidR="0091682F" w:rsidRPr="00CD05C3" w:rsidTr="00166B53">
        <w:trPr>
          <w:trHeight w:val="209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682F" w:rsidRPr="00166B53" w:rsidRDefault="0091682F" w:rsidP="0091682F">
            <w:pPr>
              <w:jc w:val="right"/>
              <w:rPr>
                <w:rFonts w:ascii="Tahoma" w:hAnsi="Tahoma" w:cs="Tahoma"/>
                <w:b/>
                <w:sz w:val="16"/>
                <w:szCs w:val="16"/>
              </w:rPr>
            </w:pPr>
            <w:r w:rsidRPr="00166B53">
              <w:rPr>
                <w:rFonts w:ascii="Tahoma" w:hAnsi="Tahoma" w:cs="Tahoma"/>
                <w:b/>
                <w:sz w:val="16"/>
                <w:szCs w:val="16"/>
              </w:rPr>
              <w:t>145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18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</w:tr>
      <w:tr w:rsidR="0091682F" w:rsidRPr="00CD05C3" w:rsidTr="00166B53">
        <w:trPr>
          <w:trHeight w:val="209"/>
        </w:trPr>
        <w:tc>
          <w:tcPr>
            <w:tcW w:w="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Pr="00166B53" w:rsidRDefault="0091682F" w:rsidP="0091682F">
            <w:pPr>
              <w:jc w:val="right"/>
              <w:rPr>
                <w:rFonts w:ascii="Tahoma" w:hAnsi="Tahoma" w:cs="Tahoma"/>
                <w:b/>
                <w:sz w:val="16"/>
                <w:szCs w:val="16"/>
              </w:rPr>
            </w:pPr>
            <w:r w:rsidRPr="00166B53">
              <w:rPr>
                <w:rFonts w:ascii="Tahoma" w:hAnsi="Tahoma" w:cs="Tahoma"/>
                <w:b/>
                <w:sz w:val="16"/>
                <w:szCs w:val="16"/>
              </w:rPr>
              <w:t>150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9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13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15</w:t>
            </w:r>
          </w:p>
        </w:tc>
        <w:tc>
          <w:tcPr>
            <w:tcW w:w="84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16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17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18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18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17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15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12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9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</w:tr>
      <w:tr w:rsidR="0091682F" w:rsidRPr="00CD05C3" w:rsidTr="00166B53">
        <w:trPr>
          <w:trHeight w:val="209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Pr="00166B53" w:rsidRDefault="0091682F" w:rsidP="0091682F">
            <w:pPr>
              <w:jc w:val="right"/>
              <w:rPr>
                <w:rFonts w:ascii="Tahoma" w:hAnsi="Tahoma" w:cs="Tahoma"/>
                <w:b/>
                <w:sz w:val="16"/>
                <w:szCs w:val="16"/>
              </w:rPr>
            </w:pPr>
            <w:r w:rsidRPr="00166B53">
              <w:rPr>
                <w:rFonts w:ascii="Tahoma" w:hAnsi="Tahoma" w:cs="Tahoma"/>
                <w:b/>
                <w:sz w:val="16"/>
                <w:szCs w:val="16"/>
              </w:rPr>
              <w:t>155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11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</w:tr>
      <w:tr w:rsidR="0091682F" w:rsidRPr="00CD05C3" w:rsidTr="00166B53">
        <w:trPr>
          <w:trHeight w:val="209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Pr="00166B53" w:rsidRDefault="0091682F" w:rsidP="0091682F">
            <w:pPr>
              <w:jc w:val="right"/>
              <w:rPr>
                <w:rFonts w:ascii="Tahoma" w:hAnsi="Tahoma" w:cs="Tahoma"/>
                <w:b/>
                <w:sz w:val="16"/>
                <w:szCs w:val="16"/>
              </w:rPr>
            </w:pPr>
            <w:r w:rsidRPr="00166B53">
              <w:rPr>
                <w:rFonts w:ascii="Tahoma" w:hAnsi="Tahoma" w:cs="Tahoma"/>
                <w:b/>
                <w:sz w:val="16"/>
                <w:szCs w:val="16"/>
              </w:rPr>
              <w:t>160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</w:tr>
      <w:tr w:rsidR="0091682F" w:rsidRPr="00CD05C3" w:rsidTr="00166B53">
        <w:trPr>
          <w:trHeight w:val="209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Pr="00166B53" w:rsidRDefault="0091682F" w:rsidP="0091682F">
            <w:pPr>
              <w:jc w:val="right"/>
              <w:rPr>
                <w:rFonts w:ascii="Tahoma" w:hAnsi="Tahoma" w:cs="Tahoma"/>
                <w:b/>
                <w:sz w:val="16"/>
                <w:szCs w:val="16"/>
              </w:rPr>
            </w:pPr>
            <w:r w:rsidRPr="00166B53">
              <w:rPr>
                <w:rFonts w:ascii="Tahoma" w:hAnsi="Tahoma" w:cs="Tahoma"/>
                <w:b/>
                <w:sz w:val="16"/>
                <w:szCs w:val="16"/>
              </w:rPr>
              <w:t>165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</w:tr>
      <w:tr w:rsidR="0091682F" w:rsidRPr="00CD05C3" w:rsidTr="00166B53">
        <w:trPr>
          <w:trHeight w:val="209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Pr="00166B53" w:rsidRDefault="0091682F" w:rsidP="0091682F">
            <w:pPr>
              <w:jc w:val="right"/>
              <w:rPr>
                <w:rFonts w:ascii="Tahoma" w:hAnsi="Tahoma" w:cs="Tahoma"/>
                <w:b/>
                <w:sz w:val="16"/>
                <w:szCs w:val="16"/>
              </w:rPr>
            </w:pPr>
            <w:r w:rsidRPr="00166B53">
              <w:rPr>
                <w:rFonts w:ascii="Tahoma" w:hAnsi="Tahoma" w:cs="Tahoma"/>
                <w:b/>
                <w:sz w:val="16"/>
                <w:szCs w:val="16"/>
              </w:rPr>
              <w:t>170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</w:tr>
      <w:tr w:rsidR="0091682F" w:rsidRPr="00CD05C3" w:rsidTr="00166B53">
        <w:trPr>
          <w:trHeight w:val="209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Pr="00166B53" w:rsidRDefault="0091682F" w:rsidP="0091682F">
            <w:pPr>
              <w:jc w:val="right"/>
              <w:rPr>
                <w:rFonts w:ascii="Tahoma" w:hAnsi="Tahoma" w:cs="Tahoma"/>
                <w:b/>
                <w:sz w:val="16"/>
                <w:szCs w:val="16"/>
              </w:rPr>
            </w:pPr>
            <w:r w:rsidRPr="00166B53">
              <w:rPr>
                <w:rFonts w:ascii="Tahoma" w:hAnsi="Tahoma" w:cs="Tahoma"/>
                <w:b/>
                <w:sz w:val="16"/>
                <w:szCs w:val="16"/>
              </w:rPr>
              <w:t>175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</w:tr>
      <w:tr w:rsidR="0091682F" w:rsidRPr="00CD05C3" w:rsidTr="00166B53">
        <w:trPr>
          <w:trHeight w:val="209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Pr="00166B53" w:rsidRDefault="0091682F" w:rsidP="0091682F">
            <w:pPr>
              <w:jc w:val="right"/>
              <w:rPr>
                <w:rFonts w:ascii="Tahoma" w:hAnsi="Tahoma" w:cs="Tahoma"/>
                <w:b/>
                <w:sz w:val="16"/>
                <w:szCs w:val="16"/>
              </w:rPr>
            </w:pPr>
            <w:r w:rsidRPr="00166B53">
              <w:rPr>
                <w:rFonts w:ascii="Tahoma" w:hAnsi="Tahoma" w:cs="Tahoma"/>
                <w:b/>
                <w:sz w:val="16"/>
                <w:szCs w:val="16"/>
              </w:rPr>
              <w:t>180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682F" w:rsidRDefault="0091682F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</w:tr>
    </w:tbl>
    <w:p w:rsidR="003745B5" w:rsidRDefault="003745B5" w:rsidP="003745B5">
      <w:pPr>
        <w:jc w:val="center"/>
      </w:pPr>
    </w:p>
    <w:p w:rsidR="00ED31FA" w:rsidRDefault="00ED31FA" w:rsidP="00B87F78">
      <w:pPr>
        <w:jc w:val="center"/>
        <w:sectPr w:rsidR="00ED31FA" w:rsidSect="00862F5F">
          <w:pgSz w:w="16838" w:h="11906" w:orient="landscape" w:code="274"/>
          <w:pgMar w:top="851" w:right="425" w:bottom="1440" w:left="992" w:header="709" w:footer="709" w:gutter="0"/>
          <w:cols w:space="708"/>
          <w:titlePg/>
          <w:docGrid w:linePitch="360"/>
        </w:sectPr>
      </w:pPr>
      <w:proofErr w:type="gramStart"/>
      <w:r>
        <w:t>Table 2b</w:t>
      </w:r>
      <w:r w:rsidRPr="00ED31FA">
        <w:t>.</w:t>
      </w:r>
      <w:proofErr w:type="gramEnd"/>
      <w:r w:rsidRPr="00ED31FA">
        <w:t xml:space="preserve"> Luminous intensity values, azimuth </w:t>
      </w:r>
      <w:r>
        <w:t>190-350</w:t>
      </w:r>
      <w:r w:rsidRPr="00ED31FA">
        <w:t>°</w:t>
      </w:r>
    </w:p>
    <w:p w:rsidR="0091017F" w:rsidRDefault="0091017F" w:rsidP="00B87F78">
      <w:pPr>
        <w:jc w:val="center"/>
      </w:pPr>
    </w:p>
    <w:p w:rsidR="00B87F78" w:rsidRDefault="00B87F78" w:rsidP="00B87F78"/>
    <w:p w:rsidR="00B87F78" w:rsidRDefault="00B87F78" w:rsidP="00B87F78"/>
    <w:p w:rsidR="00B87F78" w:rsidRDefault="00B87F78" w:rsidP="00B87F78">
      <w:r>
        <w:t>Signature:</w:t>
      </w:r>
      <w:r>
        <w:tab/>
      </w:r>
      <w:r>
        <w:tab/>
      </w:r>
      <w:r>
        <w:tab/>
      </w:r>
      <w:r>
        <w:tab/>
      </w:r>
    </w:p>
    <w:p w:rsidR="00B87F78" w:rsidRDefault="00B87F78" w:rsidP="00B87F78"/>
    <w:p w:rsidR="00B87F78" w:rsidRDefault="004C12F6" w:rsidP="00B87F78">
      <w:r>
        <w:rPr>
          <w:noProof/>
        </w:rPr>
        <w:drawing>
          <wp:inline distT="0" distB="0" distL="0" distR="0">
            <wp:extent cx="1530099" cy="701041"/>
            <wp:effectExtent l="0" t="0" r="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igniture.bmp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30099" cy="7010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87F78" w:rsidRDefault="00B87F78" w:rsidP="00B87F78">
      <w:r>
        <w:t>_________________________________</w:t>
      </w:r>
    </w:p>
    <w:p w:rsidR="00B87F78" w:rsidRDefault="00B87F78" w:rsidP="00B87F78"/>
    <w:p w:rsidR="00B87F78" w:rsidRDefault="00B87F78" w:rsidP="00B87F78">
      <w:r>
        <w:t>Print Name:</w:t>
      </w:r>
    </w:p>
    <w:p w:rsidR="00B87F78" w:rsidRDefault="00B87F78" w:rsidP="00B87F78"/>
    <w:p w:rsidR="00B87F78" w:rsidRDefault="00DC6AEF" w:rsidP="00B87F78">
      <w:r>
        <w:t>GH JOHN</w:t>
      </w:r>
    </w:p>
    <w:p w:rsidR="00B87F78" w:rsidRDefault="00B87F78" w:rsidP="00B87F78">
      <w:r>
        <w:t>_________________________________</w:t>
      </w:r>
    </w:p>
    <w:p w:rsidR="00B87F78" w:rsidRDefault="00B87F78" w:rsidP="00B87F78">
      <w:r>
        <w:t>Date:</w:t>
      </w:r>
    </w:p>
    <w:p w:rsidR="00B87F78" w:rsidRDefault="00B87F78" w:rsidP="00B87F78"/>
    <w:p w:rsidR="00B87F78" w:rsidRDefault="00B87F78" w:rsidP="00B87F78">
      <w:r>
        <w:t>__</w:t>
      </w:r>
      <w:r w:rsidR="00166B53">
        <w:t>25-07-2013</w:t>
      </w:r>
      <w:r>
        <w:t>_______________________________</w:t>
      </w:r>
    </w:p>
    <w:p w:rsidR="00B87F78" w:rsidRDefault="00B87F78" w:rsidP="00B87F78"/>
    <w:p w:rsidR="00B87F78" w:rsidRPr="00614B21" w:rsidRDefault="00B87F78" w:rsidP="00B87F78">
      <w:pPr>
        <w:rPr>
          <w:i/>
        </w:rPr>
      </w:pPr>
      <w:r>
        <w:t>Partner / Director</w:t>
      </w:r>
      <w:r>
        <w:br/>
      </w:r>
      <w:r w:rsidRPr="00614B21">
        <w:rPr>
          <w:i/>
        </w:rPr>
        <w:t>Duly authorised to sign on behalf of:</w:t>
      </w:r>
    </w:p>
    <w:p w:rsidR="00B87F78" w:rsidRDefault="00F20C72" w:rsidP="00B87F78">
      <w:r>
        <w:t>Photometric and Optical Testing Services</w:t>
      </w:r>
      <w:r w:rsidR="00B87F78">
        <w:t xml:space="preserve"> LLP</w:t>
      </w:r>
    </w:p>
    <w:p w:rsidR="00AC3207" w:rsidRDefault="00AC3207" w:rsidP="00AC3207">
      <w:pPr>
        <w:jc w:val="center"/>
      </w:pPr>
    </w:p>
    <w:sectPr w:rsidR="00AC3207" w:rsidSect="00B87F78">
      <w:pgSz w:w="11906" w:h="16838" w:code="274"/>
      <w:pgMar w:top="993" w:right="849" w:bottom="426" w:left="1440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91682F" w:rsidRDefault="0091682F" w:rsidP="00B87F78">
      <w:r>
        <w:separator/>
      </w:r>
    </w:p>
  </w:endnote>
  <w:endnote w:type="continuationSeparator" w:id="0">
    <w:p w:rsidR="0091682F" w:rsidRDefault="0091682F" w:rsidP="00B87F7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1682F" w:rsidRDefault="0091682F" w:rsidP="00FB3209">
    <w:pPr>
      <w:pStyle w:val="Footer"/>
      <w:jc w:val="right"/>
    </w:pPr>
    <w:r>
      <w:t>Photometric and Optical Testing Services Test Report POTS/GJ13275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91682F" w:rsidRDefault="0091682F" w:rsidP="00B87F78">
      <w:r>
        <w:separator/>
      </w:r>
    </w:p>
  </w:footnote>
  <w:footnote w:type="continuationSeparator" w:id="0">
    <w:p w:rsidR="0091682F" w:rsidRDefault="0091682F" w:rsidP="00B87F78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011447404"/>
      <w:docPartObj>
        <w:docPartGallery w:val="Page Numbers (Top of Page)"/>
        <w:docPartUnique/>
      </w:docPartObj>
    </w:sdtPr>
    <w:sdtContent>
      <w:p w:rsidR="0091682F" w:rsidRDefault="0091682F" w:rsidP="00B87F78">
        <w:pPr>
          <w:pStyle w:val="Header"/>
          <w:jc w:val="right"/>
        </w:pPr>
        <w:r>
          <w:t xml:space="preserve">Page </w:t>
        </w:r>
        <w:r>
          <w:rPr>
            <w:b/>
            <w:sz w:val="24"/>
            <w:szCs w:val="24"/>
          </w:rPr>
          <w:fldChar w:fldCharType="begin"/>
        </w:r>
        <w:r>
          <w:rPr>
            <w:b/>
          </w:rPr>
          <w:instrText xml:space="preserve"> PAGE </w:instrText>
        </w:r>
        <w:r>
          <w:rPr>
            <w:b/>
            <w:sz w:val="24"/>
            <w:szCs w:val="24"/>
          </w:rPr>
          <w:fldChar w:fldCharType="separate"/>
        </w:r>
        <w:r w:rsidR="00C50191">
          <w:rPr>
            <w:b/>
            <w:noProof/>
          </w:rPr>
          <w:t>8</w:t>
        </w:r>
        <w:r>
          <w:rPr>
            <w:b/>
            <w:sz w:val="24"/>
            <w:szCs w:val="24"/>
          </w:rPr>
          <w:fldChar w:fldCharType="end"/>
        </w:r>
        <w:r>
          <w:t xml:space="preserve"> of </w:t>
        </w:r>
        <w:r>
          <w:rPr>
            <w:b/>
            <w:sz w:val="24"/>
            <w:szCs w:val="24"/>
          </w:rPr>
          <w:fldChar w:fldCharType="begin"/>
        </w:r>
        <w:r>
          <w:rPr>
            <w:b/>
          </w:rPr>
          <w:instrText xml:space="preserve"> NUMPAGES  </w:instrText>
        </w:r>
        <w:r>
          <w:rPr>
            <w:b/>
            <w:sz w:val="24"/>
            <w:szCs w:val="24"/>
          </w:rPr>
          <w:fldChar w:fldCharType="separate"/>
        </w:r>
        <w:r w:rsidR="00C50191">
          <w:rPr>
            <w:b/>
            <w:noProof/>
          </w:rPr>
          <w:t>9</w:t>
        </w:r>
        <w:r>
          <w:rPr>
            <w:b/>
            <w:sz w:val="24"/>
            <w:szCs w:val="24"/>
          </w:rPr>
          <w:fldChar w:fldCharType="end"/>
        </w:r>
      </w:p>
    </w:sdtContent>
  </w:sdt>
  <w:p w:rsidR="0091682F" w:rsidRDefault="0091682F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proofState w:spelling="clean" w:grammar="clean"/>
  <w:defaultTabStop w:val="720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B512EA"/>
    <w:rsid w:val="00002BF3"/>
    <w:rsid w:val="000065BF"/>
    <w:rsid w:val="00011DFF"/>
    <w:rsid w:val="00014573"/>
    <w:rsid w:val="00015F0E"/>
    <w:rsid w:val="00022175"/>
    <w:rsid w:val="00024774"/>
    <w:rsid w:val="00030F99"/>
    <w:rsid w:val="00035DFE"/>
    <w:rsid w:val="00037469"/>
    <w:rsid w:val="000443B5"/>
    <w:rsid w:val="00050002"/>
    <w:rsid w:val="00052B2B"/>
    <w:rsid w:val="0005696C"/>
    <w:rsid w:val="00064AC1"/>
    <w:rsid w:val="000702A3"/>
    <w:rsid w:val="00072255"/>
    <w:rsid w:val="00073EBE"/>
    <w:rsid w:val="00075F35"/>
    <w:rsid w:val="00085547"/>
    <w:rsid w:val="00087B60"/>
    <w:rsid w:val="000908A5"/>
    <w:rsid w:val="000A4014"/>
    <w:rsid w:val="000B1979"/>
    <w:rsid w:val="000B289A"/>
    <w:rsid w:val="000B2A0B"/>
    <w:rsid w:val="000B4DAE"/>
    <w:rsid w:val="000B783D"/>
    <w:rsid w:val="000C12FB"/>
    <w:rsid w:val="000C2E7C"/>
    <w:rsid w:val="000D43C8"/>
    <w:rsid w:val="000E15AB"/>
    <w:rsid w:val="000E6294"/>
    <w:rsid w:val="000F2ECE"/>
    <w:rsid w:val="00100B98"/>
    <w:rsid w:val="00102101"/>
    <w:rsid w:val="001022F7"/>
    <w:rsid w:val="00113FF3"/>
    <w:rsid w:val="0011575A"/>
    <w:rsid w:val="001209F2"/>
    <w:rsid w:val="001302E3"/>
    <w:rsid w:val="00132F71"/>
    <w:rsid w:val="00134CE3"/>
    <w:rsid w:val="001377F2"/>
    <w:rsid w:val="00144019"/>
    <w:rsid w:val="001532DC"/>
    <w:rsid w:val="00156E1D"/>
    <w:rsid w:val="0016017C"/>
    <w:rsid w:val="00161C01"/>
    <w:rsid w:val="00166B53"/>
    <w:rsid w:val="00170F65"/>
    <w:rsid w:val="00174E5D"/>
    <w:rsid w:val="0017507F"/>
    <w:rsid w:val="0018608B"/>
    <w:rsid w:val="001A4793"/>
    <w:rsid w:val="001A67BF"/>
    <w:rsid w:val="001A688F"/>
    <w:rsid w:val="001A7A4A"/>
    <w:rsid w:val="001C4BB1"/>
    <w:rsid w:val="001D342C"/>
    <w:rsid w:val="001D6196"/>
    <w:rsid w:val="001E7996"/>
    <w:rsid w:val="00205DC7"/>
    <w:rsid w:val="00216792"/>
    <w:rsid w:val="00224D0C"/>
    <w:rsid w:val="00226D53"/>
    <w:rsid w:val="00227547"/>
    <w:rsid w:val="002400EB"/>
    <w:rsid w:val="00245DC3"/>
    <w:rsid w:val="00246211"/>
    <w:rsid w:val="00250750"/>
    <w:rsid w:val="00270633"/>
    <w:rsid w:val="0028185E"/>
    <w:rsid w:val="00283537"/>
    <w:rsid w:val="002A0B1B"/>
    <w:rsid w:val="002A59E9"/>
    <w:rsid w:val="002B09D7"/>
    <w:rsid w:val="002B3A93"/>
    <w:rsid w:val="002B415F"/>
    <w:rsid w:val="002B70F8"/>
    <w:rsid w:val="002C1ECF"/>
    <w:rsid w:val="002D705A"/>
    <w:rsid w:val="002F2FE1"/>
    <w:rsid w:val="003172C0"/>
    <w:rsid w:val="003231A2"/>
    <w:rsid w:val="003318AB"/>
    <w:rsid w:val="00332C96"/>
    <w:rsid w:val="00333932"/>
    <w:rsid w:val="003427D0"/>
    <w:rsid w:val="003660A6"/>
    <w:rsid w:val="00372F77"/>
    <w:rsid w:val="003745B5"/>
    <w:rsid w:val="00381C61"/>
    <w:rsid w:val="003862EF"/>
    <w:rsid w:val="003A247D"/>
    <w:rsid w:val="003A5322"/>
    <w:rsid w:val="003C04C9"/>
    <w:rsid w:val="003C458C"/>
    <w:rsid w:val="003D5DE4"/>
    <w:rsid w:val="003D60CB"/>
    <w:rsid w:val="003E2C8A"/>
    <w:rsid w:val="003E66F6"/>
    <w:rsid w:val="003F4BF5"/>
    <w:rsid w:val="003F73A0"/>
    <w:rsid w:val="00401431"/>
    <w:rsid w:val="004029E5"/>
    <w:rsid w:val="00412F54"/>
    <w:rsid w:val="004224CF"/>
    <w:rsid w:val="0042319C"/>
    <w:rsid w:val="004244CA"/>
    <w:rsid w:val="00425BF5"/>
    <w:rsid w:val="004329CB"/>
    <w:rsid w:val="004331CA"/>
    <w:rsid w:val="00437797"/>
    <w:rsid w:val="004424E1"/>
    <w:rsid w:val="00442FBE"/>
    <w:rsid w:val="00446466"/>
    <w:rsid w:val="00451667"/>
    <w:rsid w:val="004546B2"/>
    <w:rsid w:val="0045725A"/>
    <w:rsid w:val="004620D0"/>
    <w:rsid w:val="00470EFD"/>
    <w:rsid w:val="00483BCC"/>
    <w:rsid w:val="00497932"/>
    <w:rsid w:val="004A53E1"/>
    <w:rsid w:val="004A7C85"/>
    <w:rsid w:val="004B7535"/>
    <w:rsid w:val="004B7644"/>
    <w:rsid w:val="004C0928"/>
    <w:rsid w:val="004C12F6"/>
    <w:rsid w:val="004C7A57"/>
    <w:rsid w:val="004D1860"/>
    <w:rsid w:val="004D3C1C"/>
    <w:rsid w:val="004D6C76"/>
    <w:rsid w:val="004F1E8C"/>
    <w:rsid w:val="005005E1"/>
    <w:rsid w:val="00504AA1"/>
    <w:rsid w:val="00505198"/>
    <w:rsid w:val="0052015C"/>
    <w:rsid w:val="00520D8A"/>
    <w:rsid w:val="00523470"/>
    <w:rsid w:val="005261FD"/>
    <w:rsid w:val="0055388C"/>
    <w:rsid w:val="00556493"/>
    <w:rsid w:val="0056208C"/>
    <w:rsid w:val="00564E35"/>
    <w:rsid w:val="005708B7"/>
    <w:rsid w:val="005761D8"/>
    <w:rsid w:val="005819E4"/>
    <w:rsid w:val="00581BF7"/>
    <w:rsid w:val="0059000E"/>
    <w:rsid w:val="005975D0"/>
    <w:rsid w:val="005A21C4"/>
    <w:rsid w:val="005A432F"/>
    <w:rsid w:val="005A7756"/>
    <w:rsid w:val="005B21D9"/>
    <w:rsid w:val="005B5EA8"/>
    <w:rsid w:val="005C169D"/>
    <w:rsid w:val="005D4990"/>
    <w:rsid w:val="005F5587"/>
    <w:rsid w:val="006008D9"/>
    <w:rsid w:val="00615F73"/>
    <w:rsid w:val="00616891"/>
    <w:rsid w:val="006412D7"/>
    <w:rsid w:val="0065024D"/>
    <w:rsid w:val="006662AE"/>
    <w:rsid w:val="00677040"/>
    <w:rsid w:val="0068205A"/>
    <w:rsid w:val="00687B1C"/>
    <w:rsid w:val="00692668"/>
    <w:rsid w:val="006A3062"/>
    <w:rsid w:val="006A357D"/>
    <w:rsid w:val="006A43E0"/>
    <w:rsid w:val="006B159F"/>
    <w:rsid w:val="006B5B82"/>
    <w:rsid w:val="006C40F5"/>
    <w:rsid w:val="006C5BCC"/>
    <w:rsid w:val="006E386B"/>
    <w:rsid w:val="006E70DE"/>
    <w:rsid w:val="006F4B42"/>
    <w:rsid w:val="00700849"/>
    <w:rsid w:val="00700997"/>
    <w:rsid w:val="00704050"/>
    <w:rsid w:val="00705B05"/>
    <w:rsid w:val="00707D86"/>
    <w:rsid w:val="00722042"/>
    <w:rsid w:val="007243BF"/>
    <w:rsid w:val="007324A9"/>
    <w:rsid w:val="0073572A"/>
    <w:rsid w:val="007366F5"/>
    <w:rsid w:val="00745560"/>
    <w:rsid w:val="00760DD8"/>
    <w:rsid w:val="00762153"/>
    <w:rsid w:val="00765BD4"/>
    <w:rsid w:val="0077414D"/>
    <w:rsid w:val="0078149D"/>
    <w:rsid w:val="00786659"/>
    <w:rsid w:val="00793FD9"/>
    <w:rsid w:val="0079554C"/>
    <w:rsid w:val="007A54F6"/>
    <w:rsid w:val="007A6A57"/>
    <w:rsid w:val="007B1BB3"/>
    <w:rsid w:val="007B4476"/>
    <w:rsid w:val="007B6A84"/>
    <w:rsid w:val="007B7D19"/>
    <w:rsid w:val="007C52E8"/>
    <w:rsid w:val="007D0F32"/>
    <w:rsid w:val="007E4A97"/>
    <w:rsid w:val="00811291"/>
    <w:rsid w:val="008179C8"/>
    <w:rsid w:val="00824D6D"/>
    <w:rsid w:val="00824E21"/>
    <w:rsid w:val="00832285"/>
    <w:rsid w:val="00836949"/>
    <w:rsid w:val="00861A49"/>
    <w:rsid w:val="00862F5F"/>
    <w:rsid w:val="00870A69"/>
    <w:rsid w:val="0087565E"/>
    <w:rsid w:val="00880CF2"/>
    <w:rsid w:val="00881C03"/>
    <w:rsid w:val="00887BA9"/>
    <w:rsid w:val="008955F1"/>
    <w:rsid w:val="008A4F49"/>
    <w:rsid w:val="008D3752"/>
    <w:rsid w:val="008E2A16"/>
    <w:rsid w:val="008E7C7E"/>
    <w:rsid w:val="008F1264"/>
    <w:rsid w:val="008F13AA"/>
    <w:rsid w:val="00903835"/>
    <w:rsid w:val="009100F1"/>
    <w:rsid w:val="0091017F"/>
    <w:rsid w:val="00913A01"/>
    <w:rsid w:val="0091682F"/>
    <w:rsid w:val="009259C5"/>
    <w:rsid w:val="00927C4C"/>
    <w:rsid w:val="00941F8E"/>
    <w:rsid w:val="00950A62"/>
    <w:rsid w:val="009522DD"/>
    <w:rsid w:val="009550A1"/>
    <w:rsid w:val="00962E11"/>
    <w:rsid w:val="00964458"/>
    <w:rsid w:val="00974BAD"/>
    <w:rsid w:val="00984AE5"/>
    <w:rsid w:val="0098546F"/>
    <w:rsid w:val="00994D21"/>
    <w:rsid w:val="009A34B3"/>
    <w:rsid w:val="009A5D12"/>
    <w:rsid w:val="009B4AB1"/>
    <w:rsid w:val="009C18BD"/>
    <w:rsid w:val="009C1D6A"/>
    <w:rsid w:val="009C76FD"/>
    <w:rsid w:val="009D045D"/>
    <w:rsid w:val="009D12E3"/>
    <w:rsid w:val="009D46E9"/>
    <w:rsid w:val="009D61FC"/>
    <w:rsid w:val="009F030D"/>
    <w:rsid w:val="009F1EBA"/>
    <w:rsid w:val="009F6F6C"/>
    <w:rsid w:val="00A02A3B"/>
    <w:rsid w:val="00A06455"/>
    <w:rsid w:val="00A12781"/>
    <w:rsid w:val="00A13D9A"/>
    <w:rsid w:val="00A21DE3"/>
    <w:rsid w:val="00A24D34"/>
    <w:rsid w:val="00A26238"/>
    <w:rsid w:val="00A357D5"/>
    <w:rsid w:val="00A36666"/>
    <w:rsid w:val="00A377DF"/>
    <w:rsid w:val="00A44532"/>
    <w:rsid w:val="00A60ADF"/>
    <w:rsid w:val="00A62E0F"/>
    <w:rsid w:val="00A7058D"/>
    <w:rsid w:val="00A843AD"/>
    <w:rsid w:val="00A93F46"/>
    <w:rsid w:val="00A94C9C"/>
    <w:rsid w:val="00AB4384"/>
    <w:rsid w:val="00AC3207"/>
    <w:rsid w:val="00AC763A"/>
    <w:rsid w:val="00AD2DFE"/>
    <w:rsid w:val="00AD714A"/>
    <w:rsid w:val="00AE1CD5"/>
    <w:rsid w:val="00AE68A2"/>
    <w:rsid w:val="00AF2405"/>
    <w:rsid w:val="00AF6395"/>
    <w:rsid w:val="00B021D3"/>
    <w:rsid w:val="00B02322"/>
    <w:rsid w:val="00B13588"/>
    <w:rsid w:val="00B135F7"/>
    <w:rsid w:val="00B13B37"/>
    <w:rsid w:val="00B173DC"/>
    <w:rsid w:val="00B360D2"/>
    <w:rsid w:val="00B403B1"/>
    <w:rsid w:val="00B42583"/>
    <w:rsid w:val="00B50074"/>
    <w:rsid w:val="00B512EA"/>
    <w:rsid w:val="00B608C7"/>
    <w:rsid w:val="00B67962"/>
    <w:rsid w:val="00B70A3B"/>
    <w:rsid w:val="00B740D4"/>
    <w:rsid w:val="00B87F78"/>
    <w:rsid w:val="00BA401C"/>
    <w:rsid w:val="00BA6594"/>
    <w:rsid w:val="00BD1F55"/>
    <w:rsid w:val="00BD5CAE"/>
    <w:rsid w:val="00BE551C"/>
    <w:rsid w:val="00C01F53"/>
    <w:rsid w:val="00C042F6"/>
    <w:rsid w:val="00C04C54"/>
    <w:rsid w:val="00C161ED"/>
    <w:rsid w:val="00C34872"/>
    <w:rsid w:val="00C50191"/>
    <w:rsid w:val="00C504A1"/>
    <w:rsid w:val="00C51328"/>
    <w:rsid w:val="00C55A42"/>
    <w:rsid w:val="00C61819"/>
    <w:rsid w:val="00C813E0"/>
    <w:rsid w:val="00C858C0"/>
    <w:rsid w:val="00C87B10"/>
    <w:rsid w:val="00C91BFF"/>
    <w:rsid w:val="00CA184C"/>
    <w:rsid w:val="00CC2745"/>
    <w:rsid w:val="00CD05C3"/>
    <w:rsid w:val="00CD0D1F"/>
    <w:rsid w:val="00CD7FC1"/>
    <w:rsid w:val="00CE2811"/>
    <w:rsid w:val="00CE2875"/>
    <w:rsid w:val="00CE2C84"/>
    <w:rsid w:val="00CE7882"/>
    <w:rsid w:val="00CF3326"/>
    <w:rsid w:val="00CF4DF2"/>
    <w:rsid w:val="00CF731A"/>
    <w:rsid w:val="00CF774F"/>
    <w:rsid w:val="00D12D88"/>
    <w:rsid w:val="00D15A04"/>
    <w:rsid w:val="00D204A1"/>
    <w:rsid w:val="00D3634F"/>
    <w:rsid w:val="00D459F7"/>
    <w:rsid w:val="00D640E2"/>
    <w:rsid w:val="00D71EBF"/>
    <w:rsid w:val="00D806C0"/>
    <w:rsid w:val="00D91FB7"/>
    <w:rsid w:val="00DB396B"/>
    <w:rsid w:val="00DB67AA"/>
    <w:rsid w:val="00DB692B"/>
    <w:rsid w:val="00DC6340"/>
    <w:rsid w:val="00DC6AEF"/>
    <w:rsid w:val="00DD35B6"/>
    <w:rsid w:val="00DE15E8"/>
    <w:rsid w:val="00DE375D"/>
    <w:rsid w:val="00DE7C1C"/>
    <w:rsid w:val="00DF5236"/>
    <w:rsid w:val="00E10C8C"/>
    <w:rsid w:val="00E3170D"/>
    <w:rsid w:val="00E33DBC"/>
    <w:rsid w:val="00E5378E"/>
    <w:rsid w:val="00E5404E"/>
    <w:rsid w:val="00E600DC"/>
    <w:rsid w:val="00E61CD5"/>
    <w:rsid w:val="00E72AF0"/>
    <w:rsid w:val="00E76E69"/>
    <w:rsid w:val="00E8223E"/>
    <w:rsid w:val="00E84085"/>
    <w:rsid w:val="00E8506A"/>
    <w:rsid w:val="00E8639E"/>
    <w:rsid w:val="00E90491"/>
    <w:rsid w:val="00E90D28"/>
    <w:rsid w:val="00E912BB"/>
    <w:rsid w:val="00E9309D"/>
    <w:rsid w:val="00EA2665"/>
    <w:rsid w:val="00EA2F10"/>
    <w:rsid w:val="00EA6B91"/>
    <w:rsid w:val="00EB65AA"/>
    <w:rsid w:val="00EC5432"/>
    <w:rsid w:val="00ED0EA6"/>
    <w:rsid w:val="00ED2186"/>
    <w:rsid w:val="00ED31FA"/>
    <w:rsid w:val="00F14B95"/>
    <w:rsid w:val="00F20C72"/>
    <w:rsid w:val="00F25154"/>
    <w:rsid w:val="00F27970"/>
    <w:rsid w:val="00F4571D"/>
    <w:rsid w:val="00F509F3"/>
    <w:rsid w:val="00F50DF2"/>
    <w:rsid w:val="00F559D3"/>
    <w:rsid w:val="00F7327B"/>
    <w:rsid w:val="00F94B9B"/>
    <w:rsid w:val="00FB3209"/>
    <w:rsid w:val="00FC6207"/>
    <w:rsid w:val="00FD67C2"/>
    <w:rsid w:val="00FD6DF4"/>
    <w:rsid w:val="00FE157E"/>
    <w:rsid w:val="00FE3BD2"/>
    <w:rsid w:val="00FF2B78"/>
    <w:rsid w:val="00FF3794"/>
    <w:rsid w:val="00FF4E0E"/>
    <w:rsid w:val="00FF720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PostalCode"/>
  <w:smartTagType w:namespaceuri="urn:schemas-microsoft-com:office:smarttags" w:name="City"/>
  <w:smartTagType w:namespaceuri="urn:schemas-microsoft-com:office:smarttags" w:name="Street"/>
  <w:smartTagType w:namespaceuri="urn:schemas-microsoft-com:office:smarttags" w:name="address"/>
  <w:smartTagType w:namespaceuri="urn:schemas-microsoft-com:office:smarttags" w:name="place"/>
  <w:smartTagType w:namespaceuri="urn:schemas-microsoft-com:office:smarttags" w:name="country-region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94B9B"/>
    <w:pPr>
      <w:spacing w:after="0" w:line="240" w:lineRule="auto"/>
    </w:pPr>
    <w:rPr>
      <w:rFonts w:ascii="Calibri" w:hAnsi="Calibri" w:cs="Calibri"/>
      <w:lang w:eastAsia="en-GB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rsid w:val="00B512EA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Paragraph">
    <w:name w:val="List Paragraph"/>
    <w:basedOn w:val="Normal"/>
    <w:uiPriority w:val="34"/>
    <w:qFormat/>
    <w:rsid w:val="00AC763A"/>
    <w:pPr>
      <w:spacing w:after="200" w:line="276" w:lineRule="auto"/>
      <w:ind w:left="720"/>
      <w:contextualSpacing/>
    </w:pPr>
    <w:rPr>
      <w:rFonts w:asciiTheme="minorHAnsi" w:hAnsiTheme="minorHAnsi" w:cstheme="minorBidi"/>
      <w:lang w:eastAsia="en-US"/>
    </w:rPr>
  </w:style>
  <w:style w:type="paragraph" w:styleId="NoSpacing">
    <w:name w:val="No Spacing"/>
    <w:link w:val="NoSpacingChar"/>
    <w:uiPriority w:val="1"/>
    <w:qFormat/>
    <w:rsid w:val="002F2FE1"/>
    <w:pPr>
      <w:spacing w:after="0" w:line="240" w:lineRule="auto"/>
    </w:pPr>
    <w:rPr>
      <w:rFonts w:eastAsiaTheme="minorEastAsia"/>
      <w:lang w:val="en-US"/>
    </w:rPr>
  </w:style>
  <w:style w:type="character" w:customStyle="1" w:styleId="NoSpacingChar">
    <w:name w:val="No Spacing Char"/>
    <w:basedOn w:val="DefaultParagraphFont"/>
    <w:link w:val="NoSpacing"/>
    <w:uiPriority w:val="1"/>
    <w:rsid w:val="002F2FE1"/>
    <w:rPr>
      <w:rFonts w:eastAsiaTheme="minorEastAsia"/>
      <w:lang w:val="en-US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2F2FE1"/>
    <w:rPr>
      <w:rFonts w:ascii="Tahoma" w:hAnsi="Tahoma" w:cs="Tahoma"/>
      <w:sz w:val="16"/>
      <w:szCs w:val="16"/>
      <w:lang w:eastAsia="en-US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2F2FE1"/>
    <w:rPr>
      <w:rFonts w:ascii="Tahoma" w:hAnsi="Tahoma" w:cs="Tahoma"/>
      <w:sz w:val="16"/>
      <w:szCs w:val="16"/>
    </w:rPr>
  </w:style>
  <w:style w:type="character" w:styleId="Hyperlink">
    <w:name w:val="Hyperlink"/>
    <w:basedOn w:val="DefaultParagraphFont"/>
    <w:uiPriority w:val="99"/>
    <w:unhideWhenUsed/>
    <w:rsid w:val="004B7535"/>
    <w:rPr>
      <w:color w:val="0000FF" w:themeColor="hyperlink"/>
      <w:u w:val="single"/>
    </w:rPr>
  </w:style>
  <w:style w:type="paragraph" w:styleId="Header">
    <w:name w:val="header"/>
    <w:basedOn w:val="Normal"/>
    <w:link w:val="HeaderChar"/>
    <w:uiPriority w:val="99"/>
    <w:unhideWhenUsed/>
    <w:rsid w:val="00B87F78"/>
    <w:pPr>
      <w:tabs>
        <w:tab w:val="center" w:pos="4513"/>
        <w:tab w:val="right" w:pos="9026"/>
      </w:tabs>
    </w:pPr>
    <w:rPr>
      <w:rFonts w:asciiTheme="minorHAnsi" w:hAnsiTheme="minorHAnsi" w:cstheme="minorBidi"/>
      <w:lang w:eastAsia="en-US"/>
    </w:rPr>
  </w:style>
  <w:style w:type="character" w:customStyle="1" w:styleId="HeaderChar">
    <w:name w:val="Header Char"/>
    <w:basedOn w:val="DefaultParagraphFont"/>
    <w:link w:val="Header"/>
    <w:uiPriority w:val="99"/>
    <w:rsid w:val="00B87F78"/>
  </w:style>
  <w:style w:type="paragraph" w:styleId="Footer">
    <w:name w:val="footer"/>
    <w:basedOn w:val="Normal"/>
    <w:link w:val="FooterChar"/>
    <w:uiPriority w:val="99"/>
    <w:unhideWhenUsed/>
    <w:rsid w:val="00B87F78"/>
    <w:pPr>
      <w:tabs>
        <w:tab w:val="center" w:pos="4513"/>
        <w:tab w:val="right" w:pos="9026"/>
      </w:tabs>
    </w:pPr>
    <w:rPr>
      <w:rFonts w:asciiTheme="minorHAnsi" w:hAnsiTheme="minorHAnsi" w:cstheme="minorBidi"/>
      <w:lang w:eastAsia="en-US"/>
    </w:rPr>
  </w:style>
  <w:style w:type="character" w:customStyle="1" w:styleId="FooterChar">
    <w:name w:val="Footer Char"/>
    <w:basedOn w:val="DefaultParagraphFont"/>
    <w:link w:val="Footer"/>
    <w:uiPriority w:val="99"/>
    <w:rsid w:val="00B87F78"/>
  </w:style>
  <w:style w:type="character" w:styleId="FollowedHyperlink">
    <w:name w:val="FollowedHyperlink"/>
    <w:basedOn w:val="DefaultParagraphFont"/>
    <w:uiPriority w:val="99"/>
    <w:semiHidden/>
    <w:unhideWhenUsed/>
    <w:rsid w:val="00862F5F"/>
    <w:rPr>
      <w:color w:val="800080"/>
      <w:u w:val="single"/>
    </w:rPr>
  </w:style>
  <w:style w:type="paragraph" w:customStyle="1" w:styleId="xl65">
    <w:name w:val="xl65"/>
    <w:basedOn w:val="Normal"/>
    <w:rsid w:val="00862F5F"/>
    <w:pPr>
      <w:spacing w:before="100" w:beforeAutospacing="1" w:after="100" w:afterAutospacing="1"/>
    </w:pPr>
    <w:rPr>
      <w:rFonts w:ascii="Times New Roman" w:eastAsia="Times New Roman" w:hAnsi="Times New Roman" w:cs="Times New Roman"/>
      <w:b/>
      <w:bCs/>
      <w:sz w:val="24"/>
      <w:szCs w:val="24"/>
    </w:rPr>
  </w:style>
  <w:style w:type="paragraph" w:customStyle="1" w:styleId="xl63">
    <w:name w:val="xl63"/>
    <w:basedOn w:val="Normal"/>
    <w:rsid w:val="00156E1D"/>
    <w:pPr>
      <w:spacing w:before="100" w:beforeAutospacing="1" w:after="100" w:afterAutospacing="1"/>
    </w:pPr>
    <w:rPr>
      <w:rFonts w:ascii="Times New Roman" w:eastAsia="Times New Roman" w:hAnsi="Times New Roman" w:cs="Times New Roman"/>
      <w:b/>
      <w:bCs/>
      <w:sz w:val="24"/>
      <w:szCs w:val="24"/>
    </w:rPr>
  </w:style>
  <w:style w:type="paragraph" w:customStyle="1" w:styleId="xl64">
    <w:name w:val="xl64"/>
    <w:basedOn w:val="Normal"/>
    <w:rsid w:val="00156E1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Times New Roman" w:eastAsia="Times New Roman" w:hAnsi="Times New Roman" w:cs="Times New Roman"/>
      <w:b/>
      <w:bCs/>
      <w:sz w:val="16"/>
      <w:szCs w:val="16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7324A9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7324A9"/>
    <w:rPr>
      <w:rFonts w:ascii="Calibri" w:hAnsi="Calibri" w:cs="Calibri"/>
      <w:b/>
      <w:bCs/>
      <w:i/>
      <w:iCs/>
      <w:color w:val="4F81BD" w:themeColor="accent1"/>
      <w:lang w:eastAsia="en-GB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GB" w:eastAsia="en-GB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21094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7475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90756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0874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1908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5.png"/><Relationship Id="rId18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6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5" Type="http://schemas.openxmlformats.org/officeDocument/2006/relationships/webSettings" Target="webSettings.xml"/><Relationship Id="rId15" Type="http://schemas.openxmlformats.org/officeDocument/2006/relationships/footer" Target="footer1.xml"/><Relationship Id="rId10" Type="http://schemas.openxmlformats.org/officeDocument/2006/relationships/image" Target="media/image2.png"/><Relationship Id="rId4" Type="http://schemas.openxmlformats.org/officeDocument/2006/relationships/settings" Target="settings.xml"/><Relationship Id="rId9" Type="http://schemas.openxmlformats.org/officeDocument/2006/relationships/chart" Target="charts/chart1.xml"/><Relationship Id="rId14" Type="http://schemas.openxmlformats.org/officeDocument/2006/relationships/header" Target="header1.xml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oleObject" Target="file:///\\PRO-LITE\SharedDocs\Data\irradiance%20template.xlsx" TargetMode="Externa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GB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/>
            </a:pPr>
            <a:r>
              <a:rPr lang="en-GB"/>
              <a:t>Spectral Irradiance @ 1.5 metres</a:t>
            </a:r>
          </a:p>
        </c:rich>
      </c:tx>
      <c:layout/>
      <c:overlay val="0"/>
    </c:title>
    <c:autoTitleDeleted val="0"/>
    <c:plotArea>
      <c:layout/>
      <c:scatterChart>
        <c:scatterStyle val="lineMarker"/>
        <c:varyColors val="0"/>
        <c:ser>
          <c:idx val="0"/>
          <c:order val="0"/>
          <c:marker>
            <c:symbol val="diamond"/>
            <c:size val="2"/>
          </c:marker>
          <c:xVal>
            <c:numRef>
              <c:f>TS135C2!$A$13:$A$413</c:f>
              <c:numCache>
                <c:formatCode>General</c:formatCode>
                <c:ptCount val="401"/>
                <c:pt idx="0">
                  <c:v>380</c:v>
                </c:pt>
                <c:pt idx="1">
                  <c:v>381</c:v>
                </c:pt>
                <c:pt idx="2">
                  <c:v>382</c:v>
                </c:pt>
                <c:pt idx="3">
                  <c:v>383</c:v>
                </c:pt>
                <c:pt idx="4">
                  <c:v>384</c:v>
                </c:pt>
                <c:pt idx="5">
                  <c:v>385</c:v>
                </c:pt>
                <c:pt idx="6">
                  <c:v>386</c:v>
                </c:pt>
                <c:pt idx="7">
                  <c:v>387</c:v>
                </c:pt>
                <c:pt idx="8">
                  <c:v>388</c:v>
                </c:pt>
                <c:pt idx="9">
                  <c:v>389</c:v>
                </c:pt>
                <c:pt idx="10">
                  <c:v>390</c:v>
                </c:pt>
                <c:pt idx="11">
                  <c:v>391</c:v>
                </c:pt>
                <c:pt idx="12">
                  <c:v>392</c:v>
                </c:pt>
                <c:pt idx="13">
                  <c:v>393</c:v>
                </c:pt>
                <c:pt idx="14">
                  <c:v>394</c:v>
                </c:pt>
                <c:pt idx="15">
                  <c:v>395</c:v>
                </c:pt>
                <c:pt idx="16">
                  <c:v>396</c:v>
                </c:pt>
                <c:pt idx="17">
                  <c:v>397</c:v>
                </c:pt>
                <c:pt idx="18">
                  <c:v>398</c:v>
                </c:pt>
                <c:pt idx="19">
                  <c:v>399</c:v>
                </c:pt>
                <c:pt idx="20">
                  <c:v>400</c:v>
                </c:pt>
                <c:pt idx="21">
                  <c:v>401</c:v>
                </c:pt>
                <c:pt idx="22">
                  <c:v>402</c:v>
                </c:pt>
                <c:pt idx="23">
                  <c:v>403</c:v>
                </c:pt>
                <c:pt idx="24">
                  <c:v>404</c:v>
                </c:pt>
                <c:pt idx="25">
                  <c:v>405</c:v>
                </c:pt>
                <c:pt idx="26">
                  <c:v>406</c:v>
                </c:pt>
                <c:pt idx="27">
                  <c:v>407</c:v>
                </c:pt>
                <c:pt idx="28">
                  <c:v>408</c:v>
                </c:pt>
                <c:pt idx="29">
                  <c:v>409</c:v>
                </c:pt>
                <c:pt idx="30">
                  <c:v>410</c:v>
                </c:pt>
                <c:pt idx="31">
                  <c:v>411</c:v>
                </c:pt>
                <c:pt idx="32">
                  <c:v>412</c:v>
                </c:pt>
                <c:pt idx="33">
                  <c:v>413</c:v>
                </c:pt>
                <c:pt idx="34">
                  <c:v>414</c:v>
                </c:pt>
                <c:pt idx="35">
                  <c:v>415</c:v>
                </c:pt>
                <c:pt idx="36">
                  <c:v>416</c:v>
                </c:pt>
                <c:pt idx="37">
                  <c:v>417</c:v>
                </c:pt>
                <c:pt idx="38">
                  <c:v>418</c:v>
                </c:pt>
                <c:pt idx="39">
                  <c:v>419</c:v>
                </c:pt>
                <c:pt idx="40">
                  <c:v>420</c:v>
                </c:pt>
                <c:pt idx="41">
                  <c:v>421</c:v>
                </c:pt>
                <c:pt idx="42">
                  <c:v>422</c:v>
                </c:pt>
                <c:pt idx="43">
                  <c:v>423</c:v>
                </c:pt>
                <c:pt idx="44">
                  <c:v>424</c:v>
                </c:pt>
                <c:pt idx="45">
                  <c:v>425</c:v>
                </c:pt>
                <c:pt idx="46">
                  <c:v>426</c:v>
                </c:pt>
                <c:pt idx="47">
                  <c:v>427</c:v>
                </c:pt>
                <c:pt idx="48">
                  <c:v>428</c:v>
                </c:pt>
                <c:pt idx="49">
                  <c:v>429</c:v>
                </c:pt>
                <c:pt idx="50">
                  <c:v>430</c:v>
                </c:pt>
                <c:pt idx="51">
                  <c:v>431</c:v>
                </c:pt>
                <c:pt idx="52">
                  <c:v>432</c:v>
                </c:pt>
                <c:pt idx="53">
                  <c:v>433</c:v>
                </c:pt>
                <c:pt idx="54">
                  <c:v>434</c:v>
                </c:pt>
                <c:pt idx="55">
                  <c:v>435</c:v>
                </c:pt>
                <c:pt idx="56">
                  <c:v>436</c:v>
                </c:pt>
                <c:pt idx="57">
                  <c:v>437</c:v>
                </c:pt>
                <c:pt idx="58">
                  <c:v>438</c:v>
                </c:pt>
                <c:pt idx="59">
                  <c:v>439</c:v>
                </c:pt>
                <c:pt idx="60">
                  <c:v>440</c:v>
                </c:pt>
                <c:pt idx="61">
                  <c:v>441</c:v>
                </c:pt>
                <c:pt idx="62">
                  <c:v>442</c:v>
                </c:pt>
                <c:pt idx="63">
                  <c:v>443</c:v>
                </c:pt>
                <c:pt idx="64">
                  <c:v>444</c:v>
                </c:pt>
                <c:pt idx="65">
                  <c:v>445</c:v>
                </c:pt>
                <c:pt idx="66">
                  <c:v>446</c:v>
                </c:pt>
                <c:pt idx="67">
                  <c:v>447</c:v>
                </c:pt>
                <c:pt idx="68">
                  <c:v>448</c:v>
                </c:pt>
                <c:pt idx="69">
                  <c:v>449</c:v>
                </c:pt>
                <c:pt idx="70">
                  <c:v>450</c:v>
                </c:pt>
                <c:pt idx="71">
                  <c:v>451</c:v>
                </c:pt>
                <c:pt idx="72">
                  <c:v>452</c:v>
                </c:pt>
                <c:pt idx="73">
                  <c:v>453</c:v>
                </c:pt>
                <c:pt idx="74">
                  <c:v>454</c:v>
                </c:pt>
                <c:pt idx="75">
                  <c:v>455</c:v>
                </c:pt>
                <c:pt idx="76">
                  <c:v>456</c:v>
                </c:pt>
                <c:pt idx="77">
                  <c:v>457</c:v>
                </c:pt>
                <c:pt idx="78">
                  <c:v>458</c:v>
                </c:pt>
                <c:pt idx="79">
                  <c:v>459</c:v>
                </c:pt>
                <c:pt idx="80">
                  <c:v>460</c:v>
                </c:pt>
                <c:pt idx="81">
                  <c:v>461</c:v>
                </c:pt>
                <c:pt idx="82">
                  <c:v>462</c:v>
                </c:pt>
                <c:pt idx="83">
                  <c:v>463</c:v>
                </c:pt>
                <c:pt idx="84">
                  <c:v>464</c:v>
                </c:pt>
                <c:pt idx="85">
                  <c:v>465</c:v>
                </c:pt>
                <c:pt idx="86">
                  <c:v>466</c:v>
                </c:pt>
                <c:pt idx="87">
                  <c:v>467</c:v>
                </c:pt>
                <c:pt idx="88">
                  <c:v>468</c:v>
                </c:pt>
                <c:pt idx="89">
                  <c:v>469</c:v>
                </c:pt>
                <c:pt idx="90">
                  <c:v>470</c:v>
                </c:pt>
                <c:pt idx="91">
                  <c:v>471</c:v>
                </c:pt>
                <c:pt idx="92">
                  <c:v>472</c:v>
                </c:pt>
                <c:pt idx="93">
                  <c:v>473</c:v>
                </c:pt>
                <c:pt idx="94">
                  <c:v>474</c:v>
                </c:pt>
                <c:pt idx="95">
                  <c:v>475</c:v>
                </c:pt>
                <c:pt idx="96">
                  <c:v>476</c:v>
                </c:pt>
                <c:pt idx="97">
                  <c:v>477</c:v>
                </c:pt>
                <c:pt idx="98">
                  <c:v>478</c:v>
                </c:pt>
                <c:pt idx="99">
                  <c:v>479</c:v>
                </c:pt>
                <c:pt idx="100">
                  <c:v>480</c:v>
                </c:pt>
                <c:pt idx="101">
                  <c:v>481</c:v>
                </c:pt>
                <c:pt idx="102">
                  <c:v>482</c:v>
                </c:pt>
                <c:pt idx="103">
                  <c:v>483</c:v>
                </c:pt>
                <c:pt idx="104">
                  <c:v>484</c:v>
                </c:pt>
                <c:pt idx="105">
                  <c:v>485</c:v>
                </c:pt>
                <c:pt idx="106">
                  <c:v>486</c:v>
                </c:pt>
                <c:pt idx="107">
                  <c:v>487</c:v>
                </c:pt>
                <c:pt idx="108">
                  <c:v>488</c:v>
                </c:pt>
                <c:pt idx="109">
                  <c:v>489</c:v>
                </c:pt>
                <c:pt idx="110">
                  <c:v>490</c:v>
                </c:pt>
                <c:pt idx="111">
                  <c:v>491</c:v>
                </c:pt>
                <c:pt idx="112">
                  <c:v>492</c:v>
                </c:pt>
                <c:pt idx="113">
                  <c:v>493</c:v>
                </c:pt>
                <c:pt idx="114">
                  <c:v>494</c:v>
                </c:pt>
                <c:pt idx="115">
                  <c:v>495</c:v>
                </c:pt>
                <c:pt idx="116">
                  <c:v>496</c:v>
                </c:pt>
                <c:pt idx="117">
                  <c:v>497</c:v>
                </c:pt>
                <c:pt idx="118">
                  <c:v>498</c:v>
                </c:pt>
                <c:pt idx="119">
                  <c:v>499</c:v>
                </c:pt>
                <c:pt idx="120">
                  <c:v>500</c:v>
                </c:pt>
                <c:pt idx="121">
                  <c:v>501</c:v>
                </c:pt>
                <c:pt idx="122">
                  <c:v>502</c:v>
                </c:pt>
                <c:pt idx="123">
                  <c:v>503</c:v>
                </c:pt>
                <c:pt idx="124">
                  <c:v>504</c:v>
                </c:pt>
                <c:pt idx="125">
                  <c:v>505</c:v>
                </c:pt>
                <c:pt idx="126">
                  <c:v>506</c:v>
                </c:pt>
                <c:pt idx="127">
                  <c:v>507</c:v>
                </c:pt>
                <c:pt idx="128">
                  <c:v>508</c:v>
                </c:pt>
                <c:pt idx="129">
                  <c:v>509</c:v>
                </c:pt>
                <c:pt idx="130">
                  <c:v>510</c:v>
                </c:pt>
                <c:pt idx="131">
                  <c:v>511</c:v>
                </c:pt>
                <c:pt idx="132">
                  <c:v>512</c:v>
                </c:pt>
                <c:pt idx="133">
                  <c:v>513</c:v>
                </c:pt>
                <c:pt idx="134">
                  <c:v>514</c:v>
                </c:pt>
                <c:pt idx="135">
                  <c:v>515</c:v>
                </c:pt>
                <c:pt idx="136">
                  <c:v>516</c:v>
                </c:pt>
                <c:pt idx="137">
                  <c:v>517</c:v>
                </c:pt>
                <c:pt idx="138">
                  <c:v>518</c:v>
                </c:pt>
                <c:pt idx="139">
                  <c:v>519</c:v>
                </c:pt>
                <c:pt idx="140">
                  <c:v>520</c:v>
                </c:pt>
                <c:pt idx="141">
                  <c:v>521</c:v>
                </c:pt>
                <c:pt idx="142">
                  <c:v>522</c:v>
                </c:pt>
                <c:pt idx="143">
                  <c:v>523</c:v>
                </c:pt>
                <c:pt idx="144">
                  <c:v>524</c:v>
                </c:pt>
                <c:pt idx="145">
                  <c:v>525</c:v>
                </c:pt>
                <c:pt idx="146">
                  <c:v>526</c:v>
                </c:pt>
                <c:pt idx="147">
                  <c:v>527</c:v>
                </c:pt>
                <c:pt idx="148">
                  <c:v>528</c:v>
                </c:pt>
                <c:pt idx="149">
                  <c:v>529</c:v>
                </c:pt>
                <c:pt idx="150">
                  <c:v>530</c:v>
                </c:pt>
                <c:pt idx="151">
                  <c:v>531</c:v>
                </c:pt>
                <c:pt idx="152">
                  <c:v>532</c:v>
                </c:pt>
                <c:pt idx="153">
                  <c:v>533</c:v>
                </c:pt>
                <c:pt idx="154">
                  <c:v>534</c:v>
                </c:pt>
                <c:pt idx="155">
                  <c:v>535</c:v>
                </c:pt>
                <c:pt idx="156">
                  <c:v>536</c:v>
                </c:pt>
                <c:pt idx="157">
                  <c:v>537</c:v>
                </c:pt>
                <c:pt idx="158">
                  <c:v>538</c:v>
                </c:pt>
                <c:pt idx="159">
                  <c:v>539</c:v>
                </c:pt>
                <c:pt idx="160">
                  <c:v>540</c:v>
                </c:pt>
                <c:pt idx="161">
                  <c:v>541</c:v>
                </c:pt>
                <c:pt idx="162">
                  <c:v>542</c:v>
                </c:pt>
                <c:pt idx="163">
                  <c:v>543</c:v>
                </c:pt>
                <c:pt idx="164">
                  <c:v>544</c:v>
                </c:pt>
                <c:pt idx="165">
                  <c:v>545</c:v>
                </c:pt>
                <c:pt idx="166">
                  <c:v>546</c:v>
                </c:pt>
                <c:pt idx="167">
                  <c:v>547</c:v>
                </c:pt>
                <c:pt idx="168">
                  <c:v>548</c:v>
                </c:pt>
                <c:pt idx="169">
                  <c:v>549</c:v>
                </c:pt>
                <c:pt idx="170">
                  <c:v>550</c:v>
                </c:pt>
                <c:pt idx="171">
                  <c:v>551</c:v>
                </c:pt>
                <c:pt idx="172">
                  <c:v>552</c:v>
                </c:pt>
                <c:pt idx="173">
                  <c:v>553</c:v>
                </c:pt>
                <c:pt idx="174">
                  <c:v>554</c:v>
                </c:pt>
                <c:pt idx="175">
                  <c:v>555</c:v>
                </c:pt>
                <c:pt idx="176">
                  <c:v>556</c:v>
                </c:pt>
                <c:pt idx="177">
                  <c:v>557</c:v>
                </c:pt>
                <c:pt idx="178">
                  <c:v>558</c:v>
                </c:pt>
                <c:pt idx="179">
                  <c:v>559</c:v>
                </c:pt>
                <c:pt idx="180">
                  <c:v>560</c:v>
                </c:pt>
                <c:pt idx="181">
                  <c:v>561</c:v>
                </c:pt>
                <c:pt idx="182">
                  <c:v>562</c:v>
                </c:pt>
                <c:pt idx="183">
                  <c:v>563</c:v>
                </c:pt>
                <c:pt idx="184">
                  <c:v>564</c:v>
                </c:pt>
                <c:pt idx="185">
                  <c:v>565</c:v>
                </c:pt>
                <c:pt idx="186">
                  <c:v>566</c:v>
                </c:pt>
                <c:pt idx="187">
                  <c:v>567</c:v>
                </c:pt>
                <c:pt idx="188">
                  <c:v>568</c:v>
                </c:pt>
                <c:pt idx="189">
                  <c:v>569</c:v>
                </c:pt>
                <c:pt idx="190">
                  <c:v>570</c:v>
                </c:pt>
                <c:pt idx="191">
                  <c:v>571</c:v>
                </c:pt>
                <c:pt idx="192">
                  <c:v>572</c:v>
                </c:pt>
                <c:pt idx="193">
                  <c:v>573</c:v>
                </c:pt>
                <c:pt idx="194">
                  <c:v>574</c:v>
                </c:pt>
                <c:pt idx="195">
                  <c:v>575</c:v>
                </c:pt>
                <c:pt idx="196">
                  <c:v>576</c:v>
                </c:pt>
                <c:pt idx="197">
                  <c:v>577</c:v>
                </c:pt>
                <c:pt idx="198">
                  <c:v>578</c:v>
                </c:pt>
                <c:pt idx="199">
                  <c:v>579</c:v>
                </c:pt>
                <c:pt idx="200">
                  <c:v>580</c:v>
                </c:pt>
                <c:pt idx="201">
                  <c:v>581</c:v>
                </c:pt>
                <c:pt idx="202">
                  <c:v>582</c:v>
                </c:pt>
                <c:pt idx="203">
                  <c:v>583</c:v>
                </c:pt>
                <c:pt idx="204">
                  <c:v>584</c:v>
                </c:pt>
                <c:pt idx="205">
                  <c:v>585</c:v>
                </c:pt>
                <c:pt idx="206">
                  <c:v>586</c:v>
                </c:pt>
                <c:pt idx="207">
                  <c:v>587</c:v>
                </c:pt>
                <c:pt idx="208">
                  <c:v>588</c:v>
                </c:pt>
                <c:pt idx="209">
                  <c:v>589</c:v>
                </c:pt>
                <c:pt idx="210">
                  <c:v>590</c:v>
                </c:pt>
                <c:pt idx="211">
                  <c:v>591</c:v>
                </c:pt>
                <c:pt idx="212">
                  <c:v>592</c:v>
                </c:pt>
                <c:pt idx="213">
                  <c:v>593</c:v>
                </c:pt>
                <c:pt idx="214">
                  <c:v>594</c:v>
                </c:pt>
                <c:pt idx="215">
                  <c:v>595</c:v>
                </c:pt>
                <c:pt idx="216">
                  <c:v>596</c:v>
                </c:pt>
                <c:pt idx="217">
                  <c:v>597</c:v>
                </c:pt>
                <c:pt idx="218">
                  <c:v>598</c:v>
                </c:pt>
                <c:pt idx="219">
                  <c:v>599</c:v>
                </c:pt>
                <c:pt idx="220">
                  <c:v>600</c:v>
                </c:pt>
                <c:pt idx="221">
                  <c:v>601</c:v>
                </c:pt>
                <c:pt idx="222">
                  <c:v>602</c:v>
                </c:pt>
                <c:pt idx="223">
                  <c:v>603</c:v>
                </c:pt>
                <c:pt idx="224">
                  <c:v>604</c:v>
                </c:pt>
                <c:pt idx="225">
                  <c:v>605</c:v>
                </c:pt>
                <c:pt idx="226">
                  <c:v>606</c:v>
                </c:pt>
                <c:pt idx="227">
                  <c:v>607</c:v>
                </c:pt>
                <c:pt idx="228">
                  <c:v>608</c:v>
                </c:pt>
                <c:pt idx="229">
                  <c:v>609</c:v>
                </c:pt>
                <c:pt idx="230">
                  <c:v>610</c:v>
                </c:pt>
                <c:pt idx="231">
                  <c:v>611</c:v>
                </c:pt>
                <c:pt idx="232">
                  <c:v>612</c:v>
                </c:pt>
                <c:pt idx="233">
                  <c:v>613</c:v>
                </c:pt>
                <c:pt idx="234">
                  <c:v>614</c:v>
                </c:pt>
                <c:pt idx="235">
                  <c:v>615</c:v>
                </c:pt>
                <c:pt idx="236">
                  <c:v>616</c:v>
                </c:pt>
                <c:pt idx="237">
                  <c:v>617</c:v>
                </c:pt>
                <c:pt idx="238">
                  <c:v>618</c:v>
                </c:pt>
                <c:pt idx="239">
                  <c:v>619</c:v>
                </c:pt>
                <c:pt idx="240">
                  <c:v>620</c:v>
                </c:pt>
                <c:pt idx="241">
                  <c:v>621</c:v>
                </c:pt>
                <c:pt idx="242">
                  <c:v>622</c:v>
                </c:pt>
                <c:pt idx="243">
                  <c:v>623</c:v>
                </c:pt>
                <c:pt idx="244">
                  <c:v>624</c:v>
                </c:pt>
                <c:pt idx="245">
                  <c:v>625</c:v>
                </c:pt>
                <c:pt idx="246">
                  <c:v>626</c:v>
                </c:pt>
                <c:pt idx="247">
                  <c:v>627</c:v>
                </c:pt>
                <c:pt idx="248">
                  <c:v>628</c:v>
                </c:pt>
                <c:pt idx="249">
                  <c:v>629</c:v>
                </c:pt>
                <c:pt idx="250">
                  <c:v>630</c:v>
                </c:pt>
                <c:pt idx="251">
                  <c:v>631</c:v>
                </c:pt>
                <c:pt idx="252">
                  <c:v>632</c:v>
                </c:pt>
                <c:pt idx="253">
                  <c:v>633</c:v>
                </c:pt>
                <c:pt idx="254">
                  <c:v>634</c:v>
                </c:pt>
                <c:pt idx="255">
                  <c:v>635</c:v>
                </c:pt>
                <c:pt idx="256">
                  <c:v>636</c:v>
                </c:pt>
                <c:pt idx="257">
                  <c:v>637</c:v>
                </c:pt>
                <c:pt idx="258">
                  <c:v>638</c:v>
                </c:pt>
                <c:pt idx="259">
                  <c:v>639</c:v>
                </c:pt>
                <c:pt idx="260">
                  <c:v>640</c:v>
                </c:pt>
                <c:pt idx="261">
                  <c:v>641</c:v>
                </c:pt>
                <c:pt idx="262">
                  <c:v>642</c:v>
                </c:pt>
                <c:pt idx="263">
                  <c:v>643</c:v>
                </c:pt>
                <c:pt idx="264">
                  <c:v>644</c:v>
                </c:pt>
                <c:pt idx="265">
                  <c:v>645</c:v>
                </c:pt>
                <c:pt idx="266">
                  <c:v>646</c:v>
                </c:pt>
                <c:pt idx="267">
                  <c:v>647</c:v>
                </c:pt>
                <c:pt idx="268">
                  <c:v>648</c:v>
                </c:pt>
                <c:pt idx="269">
                  <c:v>649</c:v>
                </c:pt>
                <c:pt idx="270">
                  <c:v>650</c:v>
                </c:pt>
                <c:pt idx="271">
                  <c:v>651</c:v>
                </c:pt>
                <c:pt idx="272">
                  <c:v>652</c:v>
                </c:pt>
                <c:pt idx="273">
                  <c:v>653</c:v>
                </c:pt>
                <c:pt idx="274">
                  <c:v>654</c:v>
                </c:pt>
                <c:pt idx="275">
                  <c:v>655</c:v>
                </c:pt>
                <c:pt idx="276">
                  <c:v>656</c:v>
                </c:pt>
                <c:pt idx="277">
                  <c:v>657</c:v>
                </c:pt>
                <c:pt idx="278">
                  <c:v>658</c:v>
                </c:pt>
                <c:pt idx="279">
                  <c:v>659</c:v>
                </c:pt>
                <c:pt idx="280">
                  <c:v>660</c:v>
                </c:pt>
                <c:pt idx="281">
                  <c:v>661</c:v>
                </c:pt>
                <c:pt idx="282">
                  <c:v>662</c:v>
                </c:pt>
                <c:pt idx="283">
                  <c:v>663</c:v>
                </c:pt>
                <c:pt idx="284">
                  <c:v>664</c:v>
                </c:pt>
                <c:pt idx="285">
                  <c:v>665</c:v>
                </c:pt>
                <c:pt idx="286">
                  <c:v>666</c:v>
                </c:pt>
                <c:pt idx="287">
                  <c:v>667</c:v>
                </c:pt>
                <c:pt idx="288">
                  <c:v>668</c:v>
                </c:pt>
                <c:pt idx="289">
                  <c:v>669</c:v>
                </c:pt>
                <c:pt idx="290">
                  <c:v>670</c:v>
                </c:pt>
                <c:pt idx="291">
                  <c:v>671</c:v>
                </c:pt>
                <c:pt idx="292">
                  <c:v>672</c:v>
                </c:pt>
                <c:pt idx="293">
                  <c:v>673</c:v>
                </c:pt>
                <c:pt idx="294">
                  <c:v>674</c:v>
                </c:pt>
                <c:pt idx="295">
                  <c:v>675</c:v>
                </c:pt>
                <c:pt idx="296">
                  <c:v>676</c:v>
                </c:pt>
                <c:pt idx="297">
                  <c:v>677</c:v>
                </c:pt>
                <c:pt idx="298">
                  <c:v>678</c:v>
                </c:pt>
                <c:pt idx="299">
                  <c:v>679</c:v>
                </c:pt>
                <c:pt idx="300">
                  <c:v>680</c:v>
                </c:pt>
                <c:pt idx="301">
                  <c:v>681</c:v>
                </c:pt>
                <c:pt idx="302">
                  <c:v>682</c:v>
                </c:pt>
                <c:pt idx="303">
                  <c:v>683</c:v>
                </c:pt>
                <c:pt idx="304">
                  <c:v>684</c:v>
                </c:pt>
                <c:pt idx="305">
                  <c:v>685</c:v>
                </c:pt>
                <c:pt idx="306">
                  <c:v>686</c:v>
                </c:pt>
                <c:pt idx="307">
                  <c:v>687</c:v>
                </c:pt>
                <c:pt idx="308">
                  <c:v>688</c:v>
                </c:pt>
                <c:pt idx="309">
                  <c:v>689</c:v>
                </c:pt>
                <c:pt idx="310">
                  <c:v>690</c:v>
                </c:pt>
                <c:pt idx="311">
                  <c:v>691</c:v>
                </c:pt>
                <c:pt idx="312">
                  <c:v>692</c:v>
                </c:pt>
                <c:pt idx="313">
                  <c:v>693</c:v>
                </c:pt>
                <c:pt idx="314">
                  <c:v>694</c:v>
                </c:pt>
                <c:pt idx="315">
                  <c:v>695</c:v>
                </c:pt>
                <c:pt idx="316">
                  <c:v>696</c:v>
                </c:pt>
                <c:pt idx="317">
                  <c:v>697</c:v>
                </c:pt>
                <c:pt idx="318">
                  <c:v>698</c:v>
                </c:pt>
                <c:pt idx="319">
                  <c:v>699</c:v>
                </c:pt>
                <c:pt idx="320">
                  <c:v>700</c:v>
                </c:pt>
                <c:pt idx="321">
                  <c:v>701</c:v>
                </c:pt>
                <c:pt idx="322">
                  <c:v>702</c:v>
                </c:pt>
                <c:pt idx="323">
                  <c:v>703</c:v>
                </c:pt>
                <c:pt idx="324">
                  <c:v>704</c:v>
                </c:pt>
                <c:pt idx="325">
                  <c:v>705</c:v>
                </c:pt>
                <c:pt idx="326">
                  <c:v>706</c:v>
                </c:pt>
                <c:pt idx="327">
                  <c:v>707</c:v>
                </c:pt>
                <c:pt idx="328">
                  <c:v>708</c:v>
                </c:pt>
                <c:pt idx="329">
                  <c:v>709</c:v>
                </c:pt>
                <c:pt idx="330">
                  <c:v>710</c:v>
                </c:pt>
                <c:pt idx="331">
                  <c:v>711</c:v>
                </c:pt>
                <c:pt idx="332">
                  <c:v>712</c:v>
                </c:pt>
                <c:pt idx="333">
                  <c:v>713</c:v>
                </c:pt>
                <c:pt idx="334">
                  <c:v>714</c:v>
                </c:pt>
                <c:pt idx="335">
                  <c:v>715</c:v>
                </c:pt>
                <c:pt idx="336">
                  <c:v>716</c:v>
                </c:pt>
                <c:pt idx="337">
                  <c:v>717</c:v>
                </c:pt>
                <c:pt idx="338">
                  <c:v>718</c:v>
                </c:pt>
                <c:pt idx="339">
                  <c:v>719</c:v>
                </c:pt>
                <c:pt idx="340">
                  <c:v>720</c:v>
                </c:pt>
                <c:pt idx="341">
                  <c:v>721</c:v>
                </c:pt>
                <c:pt idx="342">
                  <c:v>722</c:v>
                </c:pt>
                <c:pt idx="343">
                  <c:v>723</c:v>
                </c:pt>
                <c:pt idx="344">
                  <c:v>724</c:v>
                </c:pt>
                <c:pt idx="345">
                  <c:v>725</c:v>
                </c:pt>
                <c:pt idx="346">
                  <c:v>726</c:v>
                </c:pt>
                <c:pt idx="347">
                  <c:v>727</c:v>
                </c:pt>
                <c:pt idx="348">
                  <c:v>728</c:v>
                </c:pt>
                <c:pt idx="349">
                  <c:v>729</c:v>
                </c:pt>
                <c:pt idx="350">
                  <c:v>730</c:v>
                </c:pt>
                <c:pt idx="351">
                  <c:v>731</c:v>
                </c:pt>
                <c:pt idx="352">
                  <c:v>732</c:v>
                </c:pt>
                <c:pt idx="353">
                  <c:v>733</c:v>
                </c:pt>
                <c:pt idx="354">
                  <c:v>734</c:v>
                </c:pt>
                <c:pt idx="355">
                  <c:v>735</c:v>
                </c:pt>
                <c:pt idx="356">
                  <c:v>736</c:v>
                </c:pt>
                <c:pt idx="357">
                  <c:v>737</c:v>
                </c:pt>
                <c:pt idx="358">
                  <c:v>738</c:v>
                </c:pt>
                <c:pt idx="359">
                  <c:v>739</c:v>
                </c:pt>
                <c:pt idx="360">
                  <c:v>740</c:v>
                </c:pt>
                <c:pt idx="361">
                  <c:v>741</c:v>
                </c:pt>
                <c:pt idx="362">
                  <c:v>742</c:v>
                </c:pt>
                <c:pt idx="363">
                  <c:v>743</c:v>
                </c:pt>
                <c:pt idx="364">
                  <c:v>744</c:v>
                </c:pt>
                <c:pt idx="365">
                  <c:v>745</c:v>
                </c:pt>
                <c:pt idx="366">
                  <c:v>746</c:v>
                </c:pt>
                <c:pt idx="367">
                  <c:v>747</c:v>
                </c:pt>
                <c:pt idx="368">
                  <c:v>748</c:v>
                </c:pt>
                <c:pt idx="369">
                  <c:v>749</c:v>
                </c:pt>
                <c:pt idx="370">
                  <c:v>750</c:v>
                </c:pt>
                <c:pt idx="371">
                  <c:v>751</c:v>
                </c:pt>
                <c:pt idx="372">
                  <c:v>752</c:v>
                </c:pt>
                <c:pt idx="373">
                  <c:v>753</c:v>
                </c:pt>
                <c:pt idx="374">
                  <c:v>754</c:v>
                </c:pt>
                <c:pt idx="375">
                  <c:v>755</c:v>
                </c:pt>
                <c:pt idx="376">
                  <c:v>756</c:v>
                </c:pt>
                <c:pt idx="377">
                  <c:v>757</c:v>
                </c:pt>
                <c:pt idx="378">
                  <c:v>758</c:v>
                </c:pt>
                <c:pt idx="379">
                  <c:v>759</c:v>
                </c:pt>
                <c:pt idx="380">
                  <c:v>760</c:v>
                </c:pt>
                <c:pt idx="381">
                  <c:v>761</c:v>
                </c:pt>
                <c:pt idx="382">
                  <c:v>762</c:v>
                </c:pt>
                <c:pt idx="383">
                  <c:v>763</c:v>
                </c:pt>
                <c:pt idx="384">
                  <c:v>764</c:v>
                </c:pt>
                <c:pt idx="385">
                  <c:v>765</c:v>
                </c:pt>
                <c:pt idx="386">
                  <c:v>766</c:v>
                </c:pt>
                <c:pt idx="387">
                  <c:v>767</c:v>
                </c:pt>
                <c:pt idx="388">
                  <c:v>768</c:v>
                </c:pt>
                <c:pt idx="389">
                  <c:v>769</c:v>
                </c:pt>
                <c:pt idx="390">
                  <c:v>770</c:v>
                </c:pt>
                <c:pt idx="391">
                  <c:v>771</c:v>
                </c:pt>
                <c:pt idx="392">
                  <c:v>772</c:v>
                </c:pt>
                <c:pt idx="393">
                  <c:v>773</c:v>
                </c:pt>
                <c:pt idx="394">
                  <c:v>774</c:v>
                </c:pt>
                <c:pt idx="395">
                  <c:v>775</c:v>
                </c:pt>
                <c:pt idx="396">
                  <c:v>776</c:v>
                </c:pt>
                <c:pt idx="397">
                  <c:v>777</c:v>
                </c:pt>
                <c:pt idx="398">
                  <c:v>778</c:v>
                </c:pt>
                <c:pt idx="399">
                  <c:v>779</c:v>
                </c:pt>
                <c:pt idx="400">
                  <c:v>780</c:v>
                </c:pt>
              </c:numCache>
            </c:numRef>
          </c:xVal>
          <c:yVal>
            <c:numRef>
              <c:f>TS135C2!$B$13:$B$413</c:f>
              <c:numCache>
                <c:formatCode>0.00E+00</c:formatCode>
                <c:ptCount val="401"/>
                <c:pt idx="0">
                  <c:v>-1.2310475999999999E-4</c:v>
                </c:pt>
                <c:pt idx="1">
                  <c:v>-8.6216819999999992E-5</c:v>
                </c:pt>
                <c:pt idx="2">
                  <c:v>1.5138341999999999E-5</c:v>
                </c:pt>
                <c:pt idx="3">
                  <c:v>3.228132E-5</c:v>
                </c:pt>
                <c:pt idx="4">
                  <c:v>-2.8827930000000001E-5</c:v>
                </c:pt>
                <c:pt idx="5">
                  <c:v>-4.1183790000000003E-5</c:v>
                </c:pt>
                <c:pt idx="6">
                  <c:v>7.7470859999999991E-6</c:v>
                </c:pt>
                <c:pt idx="7">
                  <c:v>-2.1921635999999999E-5</c:v>
                </c:pt>
                <c:pt idx="8">
                  <c:v>-2.5609667999999999E-5</c:v>
                </c:pt>
                <c:pt idx="9">
                  <c:v>2.1090243000000001E-5</c:v>
                </c:pt>
                <c:pt idx="10">
                  <c:v>-9.867738000000001E-6</c:v>
                </c:pt>
                <c:pt idx="11">
                  <c:v>9.3739800000000007E-6</c:v>
                </c:pt>
                <c:pt idx="12">
                  <c:v>-1.6811142000000001E-5</c:v>
                </c:pt>
                <c:pt idx="13">
                  <c:v>1.7896457999999999E-5</c:v>
                </c:pt>
                <c:pt idx="14">
                  <c:v>4.9496580000000002E-5</c:v>
                </c:pt>
                <c:pt idx="15">
                  <c:v>-1.0076322000000001E-5</c:v>
                </c:pt>
                <c:pt idx="16">
                  <c:v>-3.435114E-5</c:v>
                </c:pt>
                <c:pt idx="17">
                  <c:v>-7.6011480000000004E-6</c:v>
                </c:pt>
                <c:pt idx="18">
                  <c:v>1.1015634E-5</c:v>
                </c:pt>
                <c:pt idx="19">
                  <c:v>-3.3767940000000002E-5</c:v>
                </c:pt>
                <c:pt idx="20">
                  <c:v>-4.514748E-5</c:v>
                </c:pt>
                <c:pt idx="21">
                  <c:v>1.4356493999999999E-5</c:v>
                </c:pt>
                <c:pt idx="22">
                  <c:v>1.7622293999999998E-6</c:v>
                </c:pt>
                <c:pt idx="23">
                  <c:v>-4.1370540000000003E-5</c:v>
                </c:pt>
                <c:pt idx="24">
                  <c:v>1.7701520999999999E-6</c:v>
                </c:pt>
                <c:pt idx="25">
                  <c:v>-7.0394519999999996E-6</c:v>
                </c:pt>
                <c:pt idx="26">
                  <c:v>-1.8562677000000001E-5</c:v>
                </c:pt>
                <c:pt idx="27">
                  <c:v>2.1431928000000001E-5</c:v>
                </c:pt>
                <c:pt idx="28">
                  <c:v>-4.0761060000000002E-5</c:v>
                </c:pt>
                <c:pt idx="29">
                  <c:v>-9.4115189999999999E-6</c:v>
                </c:pt>
                <c:pt idx="30">
                  <c:v>3.4091429999999998E-6</c:v>
                </c:pt>
                <c:pt idx="31">
                  <c:v>4.2045780000000002E-6</c:v>
                </c:pt>
                <c:pt idx="32">
                  <c:v>3.0762689999999999E-6</c:v>
                </c:pt>
                <c:pt idx="33">
                  <c:v>-4.6302149999999995E-5</c:v>
                </c:pt>
                <c:pt idx="34">
                  <c:v>-7.2685889999999994E-5</c:v>
                </c:pt>
                <c:pt idx="35">
                  <c:v>3.4508909999999998E-5</c:v>
                </c:pt>
                <c:pt idx="36">
                  <c:v>-3.3798390000000004E-5</c:v>
                </c:pt>
                <c:pt idx="37">
                  <c:v>-3.3774540000000003E-5</c:v>
                </c:pt>
                <c:pt idx="38">
                  <c:v>4.7932289999999994E-5</c:v>
                </c:pt>
                <c:pt idx="39">
                  <c:v>3.9309600000000001E-5</c:v>
                </c:pt>
                <c:pt idx="40">
                  <c:v>3.4064280000000004E-5</c:v>
                </c:pt>
                <c:pt idx="41">
                  <c:v>1.1180274000000001E-4</c:v>
                </c:pt>
                <c:pt idx="42">
                  <c:v>9.2108130000000002E-5</c:v>
                </c:pt>
                <c:pt idx="43">
                  <c:v>6.8255940000000001E-5</c:v>
                </c:pt>
                <c:pt idx="44">
                  <c:v>6.5346870000000001E-5</c:v>
                </c:pt>
                <c:pt idx="45">
                  <c:v>7.4334060000000001E-5</c:v>
                </c:pt>
                <c:pt idx="46">
                  <c:v>9.3451799999999999E-5</c:v>
                </c:pt>
                <c:pt idx="47">
                  <c:v>8.3173470000000004E-5</c:v>
                </c:pt>
                <c:pt idx="48">
                  <c:v>1.4343774E-4</c:v>
                </c:pt>
                <c:pt idx="49">
                  <c:v>1.4421291E-4</c:v>
                </c:pt>
                <c:pt idx="50">
                  <c:v>1.7530118999999999E-4</c:v>
                </c:pt>
                <c:pt idx="51">
                  <c:v>2.2583097000000002E-4</c:v>
                </c:pt>
                <c:pt idx="52">
                  <c:v>2.3847815999999999E-4</c:v>
                </c:pt>
                <c:pt idx="53">
                  <c:v>2.6676483E-4</c:v>
                </c:pt>
                <c:pt idx="54">
                  <c:v>3.0146489999999997E-4</c:v>
                </c:pt>
                <c:pt idx="55">
                  <c:v>3.4536450000000003E-4</c:v>
                </c:pt>
                <c:pt idx="56">
                  <c:v>3.7074779999999999E-4</c:v>
                </c:pt>
                <c:pt idx="57">
                  <c:v>3.7661490000000003E-4</c:v>
                </c:pt>
                <c:pt idx="58">
                  <c:v>4.0404000000000004E-4</c:v>
                </c:pt>
                <c:pt idx="59">
                  <c:v>4.7612879999999998E-4</c:v>
                </c:pt>
                <c:pt idx="60">
                  <c:v>5.3456550000000004E-4</c:v>
                </c:pt>
                <c:pt idx="61">
                  <c:v>5.1548369999999998E-4</c:v>
                </c:pt>
                <c:pt idx="62">
                  <c:v>5.5386900000000002E-4</c:v>
                </c:pt>
                <c:pt idx="63">
                  <c:v>5.7811080000000001E-4</c:v>
                </c:pt>
                <c:pt idx="64">
                  <c:v>5.7084689999999994E-4</c:v>
                </c:pt>
                <c:pt idx="65">
                  <c:v>5.7649890000000003E-4</c:v>
                </c:pt>
                <c:pt idx="66">
                  <c:v>5.8549320000000004E-4</c:v>
                </c:pt>
                <c:pt idx="67">
                  <c:v>5.6112480000000003E-4</c:v>
                </c:pt>
                <c:pt idx="68">
                  <c:v>4.8803430000000003E-4</c:v>
                </c:pt>
                <c:pt idx="69">
                  <c:v>4.733049E-4</c:v>
                </c:pt>
                <c:pt idx="70">
                  <c:v>4.3276350000000002E-4</c:v>
                </c:pt>
                <c:pt idx="71">
                  <c:v>3.5715900000000001E-4</c:v>
                </c:pt>
                <c:pt idx="72">
                  <c:v>3.0983369999999999E-4</c:v>
                </c:pt>
                <c:pt idx="73">
                  <c:v>2.9059974000000003E-4</c:v>
                </c:pt>
                <c:pt idx="74">
                  <c:v>2.6463449999999998E-4</c:v>
                </c:pt>
                <c:pt idx="75">
                  <c:v>2.4093650999999999E-4</c:v>
                </c:pt>
                <c:pt idx="76">
                  <c:v>3.3165000000000001E-4</c:v>
                </c:pt>
                <c:pt idx="77">
                  <c:v>2.8699472999999995E-4</c:v>
                </c:pt>
                <c:pt idx="78">
                  <c:v>1.9144046999999999E-4</c:v>
                </c:pt>
                <c:pt idx="79">
                  <c:v>1.8801105000000002E-4</c:v>
                </c:pt>
                <c:pt idx="80">
                  <c:v>1.9763309999999999E-4</c:v>
                </c:pt>
                <c:pt idx="81">
                  <c:v>1.9625258999999998E-4</c:v>
                </c:pt>
                <c:pt idx="82">
                  <c:v>1.8821166E-4</c:v>
                </c:pt>
                <c:pt idx="83">
                  <c:v>1.6094067000000002E-4</c:v>
                </c:pt>
                <c:pt idx="84">
                  <c:v>1.1742483E-4</c:v>
                </c:pt>
                <c:pt idx="85">
                  <c:v>1.1471193E-4</c:v>
                </c:pt>
                <c:pt idx="86">
                  <c:v>1.2199412999999999E-4</c:v>
                </c:pt>
                <c:pt idx="87">
                  <c:v>1.1807916E-4</c:v>
                </c:pt>
                <c:pt idx="88">
                  <c:v>1.4228898E-4</c:v>
                </c:pt>
                <c:pt idx="89">
                  <c:v>1.4053203E-4</c:v>
                </c:pt>
                <c:pt idx="90">
                  <c:v>1.2585861000000002E-4</c:v>
                </c:pt>
                <c:pt idx="91">
                  <c:v>1.0255443E-4</c:v>
                </c:pt>
                <c:pt idx="92">
                  <c:v>8.4842340000000009E-5</c:v>
                </c:pt>
                <c:pt idx="93">
                  <c:v>8.8114590000000004E-5</c:v>
                </c:pt>
                <c:pt idx="94">
                  <c:v>1.0560830999999999E-4</c:v>
                </c:pt>
                <c:pt idx="95">
                  <c:v>1.2239576999999998E-4</c:v>
                </c:pt>
                <c:pt idx="96">
                  <c:v>1.3319760000000001E-4</c:v>
                </c:pt>
                <c:pt idx="97">
                  <c:v>1.3271193000000001E-4</c:v>
                </c:pt>
                <c:pt idx="98">
                  <c:v>1.2522870000000001E-4</c:v>
                </c:pt>
                <c:pt idx="99">
                  <c:v>1.4530211999999999E-4</c:v>
                </c:pt>
                <c:pt idx="100">
                  <c:v>1.6892508000000001E-4</c:v>
                </c:pt>
                <c:pt idx="101">
                  <c:v>1.5722465999999999E-4</c:v>
                </c:pt>
                <c:pt idx="102">
                  <c:v>1.6341791999999999E-4</c:v>
                </c:pt>
                <c:pt idx="103">
                  <c:v>1.9284896999999999E-4</c:v>
                </c:pt>
                <c:pt idx="104">
                  <c:v>1.7371130999999999E-4</c:v>
                </c:pt>
                <c:pt idx="105">
                  <c:v>1.7562651000000001E-4</c:v>
                </c:pt>
                <c:pt idx="106">
                  <c:v>1.8411917999999999E-4</c:v>
                </c:pt>
                <c:pt idx="107">
                  <c:v>2.0987955000000003E-4</c:v>
                </c:pt>
                <c:pt idx="108">
                  <c:v>2.5414584E-4</c:v>
                </c:pt>
                <c:pt idx="109">
                  <c:v>2.5086759000000002E-4</c:v>
                </c:pt>
                <c:pt idx="110">
                  <c:v>2.3719632000000003E-4</c:v>
                </c:pt>
                <c:pt idx="111">
                  <c:v>2.6429766E-4</c:v>
                </c:pt>
                <c:pt idx="112">
                  <c:v>2.8571499000000001E-4</c:v>
                </c:pt>
                <c:pt idx="113">
                  <c:v>2.8649544000000003E-4</c:v>
                </c:pt>
                <c:pt idx="114">
                  <c:v>2.9718890999999998E-4</c:v>
                </c:pt>
                <c:pt idx="115">
                  <c:v>2.9869092000000001E-4</c:v>
                </c:pt>
                <c:pt idx="116">
                  <c:v>2.8322763000000002E-4</c:v>
                </c:pt>
                <c:pt idx="117">
                  <c:v>3.2905979999999998E-4</c:v>
                </c:pt>
                <c:pt idx="118">
                  <c:v>3.5731260000000003E-4</c:v>
                </c:pt>
                <c:pt idx="119">
                  <c:v>3.3333419999999998E-4</c:v>
                </c:pt>
                <c:pt idx="120">
                  <c:v>3.3707490000000001E-4</c:v>
                </c:pt>
                <c:pt idx="121">
                  <c:v>3.6224400000000001E-4</c:v>
                </c:pt>
                <c:pt idx="122">
                  <c:v>3.7430730000000004E-4</c:v>
                </c:pt>
                <c:pt idx="123">
                  <c:v>3.8894249999999998E-4</c:v>
                </c:pt>
                <c:pt idx="124">
                  <c:v>3.9421709999999996E-4</c:v>
                </c:pt>
                <c:pt idx="125">
                  <c:v>3.8249219999999997E-4</c:v>
                </c:pt>
                <c:pt idx="126">
                  <c:v>4.0996049999999997E-4</c:v>
                </c:pt>
                <c:pt idx="127">
                  <c:v>4.1466210000000003E-4</c:v>
                </c:pt>
                <c:pt idx="128">
                  <c:v>4.081938E-4</c:v>
                </c:pt>
                <c:pt idx="129">
                  <c:v>4.2469949999999996E-4</c:v>
                </c:pt>
                <c:pt idx="130">
                  <c:v>4.1864159999999997E-4</c:v>
                </c:pt>
                <c:pt idx="131">
                  <c:v>4.4062980000000005E-4</c:v>
                </c:pt>
                <c:pt idx="132">
                  <c:v>4.4603310000000001E-4</c:v>
                </c:pt>
                <c:pt idx="133">
                  <c:v>4.4782470000000001E-4</c:v>
                </c:pt>
                <c:pt idx="134">
                  <c:v>4.5297510000000003E-4</c:v>
                </c:pt>
                <c:pt idx="135">
                  <c:v>4.4600519999999998E-4</c:v>
                </c:pt>
                <c:pt idx="136">
                  <c:v>4.559853E-4</c:v>
                </c:pt>
                <c:pt idx="137">
                  <c:v>4.7767649999999997E-4</c:v>
                </c:pt>
                <c:pt idx="138">
                  <c:v>4.7023259999999999E-4</c:v>
                </c:pt>
                <c:pt idx="139">
                  <c:v>4.662933E-4</c:v>
                </c:pt>
                <c:pt idx="140">
                  <c:v>4.8785640000000003E-4</c:v>
                </c:pt>
                <c:pt idx="141">
                  <c:v>4.8328710000000003E-4</c:v>
                </c:pt>
                <c:pt idx="142">
                  <c:v>5.112405E-4</c:v>
                </c:pt>
                <c:pt idx="143">
                  <c:v>4.8975150000000003E-4</c:v>
                </c:pt>
                <c:pt idx="144">
                  <c:v>4.9113960000000002E-4</c:v>
                </c:pt>
                <c:pt idx="145">
                  <c:v>4.9527329999999995E-4</c:v>
                </c:pt>
                <c:pt idx="146">
                  <c:v>5.1819270000000002E-4</c:v>
                </c:pt>
                <c:pt idx="147">
                  <c:v>5.2672560000000001E-4</c:v>
                </c:pt>
                <c:pt idx="148">
                  <c:v>5.1340650000000006E-4</c:v>
                </c:pt>
                <c:pt idx="149">
                  <c:v>5.2766519999999993E-4</c:v>
                </c:pt>
                <c:pt idx="150">
                  <c:v>5.5427280000000002E-4</c:v>
                </c:pt>
                <c:pt idx="151">
                  <c:v>5.5600499999999993E-4</c:v>
                </c:pt>
                <c:pt idx="152">
                  <c:v>5.5707929999999992E-4</c:v>
                </c:pt>
                <c:pt idx="153">
                  <c:v>5.5673910000000003E-4</c:v>
                </c:pt>
                <c:pt idx="154">
                  <c:v>5.5866539999999999E-4</c:v>
                </c:pt>
                <c:pt idx="155">
                  <c:v>5.5355759999999997E-4</c:v>
                </c:pt>
                <c:pt idx="156">
                  <c:v>5.7537240000000002E-4</c:v>
                </c:pt>
                <c:pt idx="157">
                  <c:v>5.8038000000000002E-4</c:v>
                </c:pt>
                <c:pt idx="158">
                  <c:v>5.789778E-4</c:v>
                </c:pt>
                <c:pt idx="159">
                  <c:v>5.9427839999999998E-4</c:v>
                </c:pt>
                <c:pt idx="160">
                  <c:v>6.0661560000000001E-4</c:v>
                </c:pt>
                <c:pt idx="161">
                  <c:v>6.0713340000000007E-4</c:v>
                </c:pt>
                <c:pt idx="162">
                  <c:v>5.9163719999999996E-4</c:v>
                </c:pt>
                <c:pt idx="163">
                  <c:v>5.9071589999999999E-4</c:v>
                </c:pt>
                <c:pt idx="164">
                  <c:v>6.0354089999999994E-4</c:v>
                </c:pt>
                <c:pt idx="165">
                  <c:v>6.3330899999999998E-4</c:v>
                </c:pt>
                <c:pt idx="166">
                  <c:v>6.6076890000000004E-4</c:v>
                </c:pt>
                <c:pt idx="167">
                  <c:v>6.6742410000000005E-4</c:v>
                </c:pt>
                <c:pt idx="168">
                  <c:v>6.4246379999999997E-4</c:v>
                </c:pt>
                <c:pt idx="169">
                  <c:v>6.5610150000000003E-4</c:v>
                </c:pt>
                <c:pt idx="170">
                  <c:v>6.7527210000000002E-4</c:v>
                </c:pt>
                <c:pt idx="171">
                  <c:v>6.7843859999999995E-4</c:v>
                </c:pt>
                <c:pt idx="172">
                  <c:v>6.8789220000000002E-4</c:v>
                </c:pt>
                <c:pt idx="173">
                  <c:v>6.9730349999999998E-4</c:v>
                </c:pt>
                <c:pt idx="174">
                  <c:v>7.0105440000000003E-4</c:v>
                </c:pt>
                <c:pt idx="175">
                  <c:v>6.9926550000000008E-4</c:v>
                </c:pt>
                <c:pt idx="176">
                  <c:v>7.2504960000000006E-4</c:v>
                </c:pt>
                <c:pt idx="177">
                  <c:v>7.1492880000000004E-4</c:v>
                </c:pt>
                <c:pt idx="178">
                  <c:v>7.0123739999999998E-4</c:v>
                </c:pt>
                <c:pt idx="179">
                  <c:v>7.2076200000000001E-4</c:v>
                </c:pt>
                <c:pt idx="180">
                  <c:v>7.3209960000000004E-4</c:v>
                </c:pt>
                <c:pt idx="181">
                  <c:v>7.3974750000000008E-4</c:v>
                </c:pt>
                <c:pt idx="182">
                  <c:v>7.5050669999999998E-4</c:v>
                </c:pt>
                <c:pt idx="183">
                  <c:v>7.6262010000000002E-4</c:v>
                </c:pt>
                <c:pt idx="184">
                  <c:v>7.5719010000000007E-4</c:v>
                </c:pt>
                <c:pt idx="185">
                  <c:v>7.7253990000000002E-4</c:v>
                </c:pt>
                <c:pt idx="186">
                  <c:v>8.0192400000000008E-4</c:v>
                </c:pt>
                <c:pt idx="187">
                  <c:v>8.1109439999999997E-4</c:v>
                </c:pt>
                <c:pt idx="188">
                  <c:v>8.0935800000000004E-4</c:v>
                </c:pt>
                <c:pt idx="189">
                  <c:v>7.9756260000000002E-4</c:v>
                </c:pt>
                <c:pt idx="190">
                  <c:v>8.0779440000000005E-4</c:v>
                </c:pt>
                <c:pt idx="191">
                  <c:v>8.3483670000000006E-4</c:v>
                </c:pt>
                <c:pt idx="192">
                  <c:v>8.358873E-4</c:v>
                </c:pt>
                <c:pt idx="193">
                  <c:v>8.4882449999999993E-4</c:v>
                </c:pt>
                <c:pt idx="194">
                  <c:v>8.5984380000000006E-4</c:v>
                </c:pt>
                <c:pt idx="195">
                  <c:v>8.4867509999999994E-4</c:v>
                </c:pt>
                <c:pt idx="196">
                  <c:v>8.5143989999999993E-4</c:v>
                </c:pt>
                <c:pt idx="197">
                  <c:v>8.8198770000000001E-4</c:v>
                </c:pt>
                <c:pt idx="198">
                  <c:v>8.7682919999999994E-4</c:v>
                </c:pt>
                <c:pt idx="199">
                  <c:v>8.8218660000000007E-4</c:v>
                </c:pt>
                <c:pt idx="200">
                  <c:v>8.7104370000000008E-4</c:v>
                </c:pt>
                <c:pt idx="201">
                  <c:v>8.8448039999999991E-4</c:v>
                </c:pt>
                <c:pt idx="202">
                  <c:v>9.0355259999999995E-4</c:v>
                </c:pt>
                <c:pt idx="203">
                  <c:v>8.9677289999999998E-4</c:v>
                </c:pt>
                <c:pt idx="204">
                  <c:v>9.1332809999999996E-4</c:v>
                </c:pt>
                <c:pt idx="205">
                  <c:v>9.1609979999999992E-4</c:v>
                </c:pt>
                <c:pt idx="206">
                  <c:v>9.1482029999999999E-4</c:v>
                </c:pt>
                <c:pt idx="207">
                  <c:v>9.1245809999999992E-4</c:v>
                </c:pt>
                <c:pt idx="208">
                  <c:v>9.2214599999999999E-4</c:v>
                </c:pt>
                <c:pt idx="209">
                  <c:v>9.373490999999999E-4</c:v>
                </c:pt>
                <c:pt idx="210">
                  <c:v>9.3360990000000005E-4</c:v>
                </c:pt>
                <c:pt idx="211">
                  <c:v>9.8235149999999997E-4</c:v>
                </c:pt>
                <c:pt idx="212">
                  <c:v>9.7046130000000004E-4</c:v>
                </c:pt>
                <c:pt idx="213">
                  <c:v>9.4244190000000012E-4</c:v>
                </c:pt>
                <c:pt idx="214">
                  <c:v>9.3775620000000005E-4</c:v>
                </c:pt>
                <c:pt idx="215">
                  <c:v>9.5703210000000006E-4</c:v>
                </c:pt>
                <c:pt idx="216">
                  <c:v>9.6833189999999999E-4</c:v>
                </c:pt>
                <c:pt idx="217">
                  <c:v>9.8465070000000013E-4</c:v>
                </c:pt>
                <c:pt idx="218">
                  <c:v>9.8854980000000008E-4</c:v>
                </c:pt>
                <c:pt idx="219">
                  <c:v>9.8399699999999991E-4</c:v>
                </c:pt>
                <c:pt idx="220">
                  <c:v>9.9041370000000012E-4</c:v>
                </c:pt>
                <c:pt idx="221">
                  <c:v>9.8689559999999999E-4</c:v>
                </c:pt>
                <c:pt idx="222">
                  <c:v>9.9550830000000009E-4</c:v>
                </c:pt>
                <c:pt idx="223">
                  <c:v>1.0038030000000002E-3</c:v>
                </c:pt>
                <c:pt idx="224">
                  <c:v>9.9342300000000001E-4</c:v>
                </c:pt>
                <c:pt idx="225">
                  <c:v>9.7120350000000008E-4</c:v>
                </c:pt>
                <c:pt idx="226">
                  <c:v>9.7381979999999996E-4</c:v>
                </c:pt>
                <c:pt idx="227">
                  <c:v>9.9180929999999985E-4</c:v>
                </c:pt>
                <c:pt idx="228">
                  <c:v>9.9708030000000012E-4</c:v>
                </c:pt>
                <c:pt idx="229">
                  <c:v>9.9941099999999996E-4</c:v>
                </c:pt>
                <c:pt idx="230">
                  <c:v>9.9231900000000019E-4</c:v>
                </c:pt>
                <c:pt idx="231">
                  <c:v>1.0013246999999999E-3</c:v>
                </c:pt>
                <c:pt idx="232">
                  <c:v>1.0016964E-3</c:v>
                </c:pt>
                <c:pt idx="233">
                  <c:v>9.7652070000000006E-4</c:v>
                </c:pt>
                <c:pt idx="234">
                  <c:v>9.9603510000000018E-4</c:v>
                </c:pt>
                <c:pt idx="235">
                  <c:v>9.9640560000000011E-4</c:v>
                </c:pt>
                <c:pt idx="236">
                  <c:v>9.8056139999999994E-4</c:v>
                </c:pt>
                <c:pt idx="237">
                  <c:v>9.9229799999999996E-4</c:v>
                </c:pt>
                <c:pt idx="238">
                  <c:v>9.7573259999999998E-4</c:v>
                </c:pt>
                <c:pt idx="239">
                  <c:v>9.7207439999999999E-4</c:v>
                </c:pt>
                <c:pt idx="240">
                  <c:v>9.5674200000000001E-4</c:v>
                </c:pt>
                <c:pt idx="241">
                  <c:v>9.6959249999999998E-4</c:v>
                </c:pt>
                <c:pt idx="242">
                  <c:v>9.6967560000000013E-4</c:v>
                </c:pt>
                <c:pt idx="243">
                  <c:v>9.5656470000000005E-4</c:v>
                </c:pt>
                <c:pt idx="244">
                  <c:v>9.2447220000000004E-4</c:v>
                </c:pt>
                <c:pt idx="245">
                  <c:v>9.3278910000000009E-4</c:v>
                </c:pt>
                <c:pt idx="246">
                  <c:v>9.3413519999999996E-4</c:v>
                </c:pt>
                <c:pt idx="247">
                  <c:v>9.5381190000000003E-4</c:v>
                </c:pt>
                <c:pt idx="248">
                  <c:v>9.2199360000000006E-4</c:v>
                </c:pt>
                <c:pt idx="249">
                  <c:v>9.1854330000000007E-4</c:v>
                </c:pt>
                <c:pt idx="250">
                  <c:v>8.9278380000000013E-4</c:v>
                </c:pt>
                <c:pt idx="251">
                  <c:v>8.9726100000000011E-4</c:v>
                </c:pt>
                <c:pt idx="252">
                  <c:v>8.9161410000000003E-4</c:v>
                </c:pt>
                <c:pt idx="253">
                  <c:v>8.8948949999999999E-4</c:v>
                </c:pt>
                <c:pt idx="254">
                  <c:v>8.7050970000000002E-4</c:v>
                </c:pt>
                <c:pt idx="255">
                  <c:v>8.5008000000000002E-4</c:v>
                </c:pt>
                <c:pt idx="256">
                  <c:v>8.685594E-4</c:v>
                </c:pt>
                <c:pt idx="257">
                  <c:v>8.7840689999999996E-4</c:v>
                </c:pt>
                <c:pt idx="258">
                  <c:v>8.2729050000000001E-4</c:v>
                </c:pt>
                <c:pt idx="259">
                  <c:v>8.2758750000000002E-4</c:v>
                </c:pt>
                <c:pt idx="260">
                  <c:v>8.0513310000000001E-4</c:v>
                </c:pt>
                <c:pt idx="261">
                  <c:v>8.2066019999999993E-4</c:v>
                </c:pt>
                <c:pt idx="262">
                  <c:v>7.9917270000000003E-4</c:v>
                </c:pt>
                <c:pt idx="263">
                  <c:v>7.7964510000000007E-4</c:v>
                </c:pt>
                <c:pt idx="264">
                  <c:v>7.635516000000001E-4</c:v>
                </c:pt>
                <c:pt idx="265">
                  <c:v>7.6312199999999998E-4</c:v>
                </c:pt>
                <c:pt idx="266">
                  <c:v>7.5681209999999997E-4</c:v>
                </c:pt>
                <c:pt idx="267">
                  <c:v>7.5597929999999993E-4</c:v>
                </c:pt>
                <c:pt idx="268">
                  <c:v>7.4297399999999998E-4</c:v>
                </c:pt>
                <c:pt idx="269">
                  <c:v>7.3110570000000004E-4</c:v>
                </c:pt>
                <c:pt idx="270">
                  <c:v>7.2434039999999999E-4</c:v>
                </c:pt>
                <c:pt idx="271">
                  <c:v>6.4716000000000003E-4</c:v>
                </c:pt>
                <c:pt idx="272">
                  <c:v>6.7857750000000004E-4</c:v>
                </c:pt>
                <c:pt idx="273">
                  <c:v>6.6952590000000001E-4</c:v>
                </c:pt>
                <c:pt idx="274">
                  <c:v>6.4849350000000005E-4</c:v>
                </c:pt>
                <c:pt idx="275">
                  <c:v>6.4528529999999999E-4</c:v>
                </c:pt>
                <c:pt idx="276">
                  <c:v>6.3823829999999995E-4</c:v>
                </c:pt>
                <c:pt idx="277">
                  <c:v>6.1216679999999998E-4</c:v>
                </c:pt>
                <c:pt idx="278">
                  <c:v>6.1903920000000001E-4</c:v>
                </c:pt>
                <c:pt idx="279">
                  <c:v>5.9324880000000005E-4</c:v>
                </c:pt>
                <c:pt idx="280">
                  <c:v>5.7611579999999993E-4</c:v>
                </c:pt>
                <c:pt idx="281">
                  <c:v>5.903061E-4</c:v>
                </c:pt>
                <c:pt idx="282">
                  <c:v>5.5379219999999996E-4</c:v>
                </c:pt>
                <c:pt idx="283">
                  <c:v>5.5972349999999999E-4</c:v>
                </c:pt>
                <c:pt idx="284">
                  <c:v>5.3311529999999991E-4</c:v>
                </c:pt>
                <c:pt idx="285">
                  <c:v>5.2558589999999994E-4</c:v>
                </c:pt>
                <c:pt idx="286">
                  <c:v>5.2732799999999998E-4</c:v>
                </c:pt>
                <c:pt idx="287">
                  <c:v>5.0140470000000002E-4</c:v>
                </c:pt>
                <c:pt idx="288">
                  <c:v>5.0386979999999994E-4</c:v>
                </c:pt>
                <c:pt idx="289">
                  <c:v>4.7141340000000004E-4</c:v>
                </c:pt>
                <c:pt idx="290">
                  <c:v>5.0156910000000003E-4</c:v>
                </c:pt>
                <c:pt idx="291">
                  <c:v>4.7141340000000004E-4</c:v>
                </c:pt>
                <c:pt idx="292">
                  <c:v>4.5854609999999998E-4</c:v>
                </c:pt>
                <c:pt idx="293">
                  <c:v>4.6261740000000005E-4</c:v>
                </c:pt>
                <c:pt idx="294">
                  <c:v>4.466556E-4</c:v>
                </c:pt>
                <c:pt idx="295">
                  <c:v>4.4299650000000003E-4</c:v>
                </c:pt>
                <c:pt idx="296">
                  <c:v>4.0825799999999999E-4</c:v>
                </c:pt>
                <c:pt idx="297">
                  <c:v>4.1863620000000002E-4</c:v>
                </c:pt>
                <c:pt idx="298">
                  <c:v>4.199583E-4</c:v>
                </c:pt>
                <c:pt idx="299">
                  <c:v>4.0905360000000003E-4</c:v>
                </c:pt>
                <c:pt idx="300">
                  <c:v>3.8380229999999998E-4</c:v>
                </c:pt>
                <c:pt idx="301">
                  <c:v>3.5520030000000001E-4</c:v>
                </c:pt>
                <c:pt idx="302">
                  <c:v>3.6839910000000003E-4</c:v>
                </c:pt>
                <c:pt idx="303">
                  <c:v>3.519897E-4</c:v>
                </c:pt>
                <c:pt idx="304">
                  <c:v>3.4276409999999999E-4</c:v>
                </c:pt>
                <c:pt idx="305">
                  <c:v>3.36363E-4</c:v>
                </c:pt>
                <c:pt idx="306">
                  <c:v>3.0771960000000001E-4</c:v>
                </c:pt>
                <c:pt idx="307">
                  <c:v>3.366873E-4</c:v>
                </c:pt>
                <c:pt idx="308">
                  <c:v>2.9012387999999999E-4</c:v>
                </c:pt>
                <c:pt idx="309">
                  <c:v>3.2711250000000002E-4</c:v>
                </c:pt>
                <c:pt idx="310">
                  <c:v>2.7936017999999997E-4</c:v>
                </c:pt>
                <c:pt idx="311">
                  <c:v>2.9598641999999998E-4</c:v>
                </c:pt>
                <c:pt idx="312">
                  <c:v>2.9686584E-4</c:v>
                </c:pt>
                <c:pt idx="313">
                  <c:v>2.8758552000000001E-4</c:v>
                </c:pt>
                <c:pt idx="314">
                  <c:v>2.6733684000000002E-4</c:v>
                </c:pt>
                <c:pt idx="315">
                  <c:v>2.6299200000000003E-4</c:v>
                </c:pt>
                <c:pt idx="316">
                  <c:v>2.6627405999999997E-4</c:v>
                </c:pt>
                <c:pt idx="317">
                  <c:v>2.6191583999999999E-4</c:v>
                </c:pt>
                <c:pt idx="318">
                  <c:v>2.2628238000000001E-4</c:v>
                </c:pt>
                <c:pt idx="319">
                  <c:v>3.1083510000000001E-4</c:v>
                </c:pt>
                <c:pt idx="320">
                  <c:v>2.6327634E-4</c:v>
                </c:pt>
                <c:pt idx="321">
                  <c:v>2.3388438000000001E-4</c:v>
                </c:pt>
                <c:pt idx="322">
                  <c:v>2.0842799999999998E-4</c:v>
                </c:pt>
                <c:pt idx="323">
                  <c:v>2.0831480999999999E-4</c:v>
                </c:pt>
                <c:pt idx="324">
                  <c:v>2.1603935999999998E-4</c:v>
                </c:pt>
                <c:pt idx="325">
                  <c:v>1.834281E-4</c:v>
                </c:pt>
                <c:pt idx="326">
                  <c:v>1.9595238E-4</c:v>
                </c:pt>
                <c:pt idx="327">
                  <c:v>2.1027948000000002E-4</c:v>
                </c:pt>
                <c:pt idx="328">
                  <c:v>2.0807679000000001E-4</c:v>
                </c:pt>
                <c:pt idx="329">
                  <c:v>2.0496467999999999E-4</c:v>
                </c:pt>
                <c:pt idx="330">
                  <c:v>1.8767223E-4</c:v>
                </c:pt>
                <c:pt idx="331">
                  <c:v>1.7733996E-4</c:v>
                </c:pt>
                <c:pt idx="332">
                  <c:v>1.8503301000000002E-4</c:v>
                </c:pt>
                <c:pt idx="333">
                  <c:v>1.6599639E-4</c:v>
                </c:pt>
                <c:pt idx="334">
                  <c:v>1.4768406000000001E-4</c:v>
                </c:pt>
                <c:pt idx="335">
                  <c:v>1.3241549999999999E-4</c:v>
                </c:pt>
                <c:pt idx="336">
                  <c:v>1.9338965999999999E-4</c:v>
                </c:pt>
                <c:pt idx="337">
                  <c:v>1.6311156E-4</c:v>
                </c:pt>
                <c:pt idx="338">
                  <c:v>1.3406106000000002E-4</c:v>
                </c:pt>
                <c:pt idx="339">
                  <c:v>1.2185247E-4</c:v>
                </c:pt>
                <c:pt idx="340">
                  <c:v>1.2252159E-4</c:v>
                </c:pt>
                <c:pt idx="341">
                  <c:v>1.2863904E-4</c:v>
                </c:pt>
                <c:pt idx="342">
                  <c:v>1.2702015000000001E-4</c:v>
                </c:pt>
                <c:pt idx="343">
                  <c:v>1.0434375E-4</c:v>
                </c:pt>
                <c:pt idx="344">
                  <c:v>1.2247007999999999E-4</c:v>
                </c:pt>
                <c:pt idx="345">
                  <c:v>1.3411169999999999E-4</c:v>
                </c:pt>
                <c:pt idx="346">
                  <c:v>1.186494E-4</c:v>
                </c:pt>
                <c:pt idx="347">
                  <c:v>1.1711913E-4</c:v>
                </c:pt>
                <c:pt idx="348">
                  <c:v>1.3451850000000001E-4</c:v>
                </c:pt>
                <c:pt idx="349">
                  <c:v>1.2331340999999999E-4</c:v>
                </c:pt>
                <c:pt idx="350">
                  <c:v>7.6778639999999993E-5</c:v>
                </c:pt>
                <c:pt idx="351">
                  <c:v>8.6257739999999995E-5</c:v>
                </c:pt>
                <c:pt idx="352">
                  <c:v>1.1752818E-4</c:v>
                </c:pt>
                <c:pt idx="353">
                  <c:v>9.0538500000000001E-5</c:v>
                </c:pt>
                <c:pt idx="354">
                  <c:v>8.7452909999999998E-5</c:v>
                </c:pt>
                <c:pt idx="355">
                  <c:v>9.0190380000000002E-5</c:v>
                </c:pt>
                <c:pt idx="356">
                  <c:v>7.7962949999999995E-5</c:v>
                </c:pt>
                <c:pt idx="357">
                  <c:v>6.0027750000000005E-5</c:v>
                </c:pt>
                <c:pt idx="358">
                  <c:v>7.4537100000000002E-5</c:v>
                </c:pt>
                <c:pt idx="359">
                  <c:v>4.4072609999999996E-5</c:v>
                </c:pt>
                <c:pt idx="360">
                  <c:v>9.1128719999999995E-5</c:v>
                </c:pt>
                <c:pt idx="361">
                  <c:v>8.3988419999999998E-5</c:v>
                </c:pt>
                <c:pt idx="362">
                  <c:v>7.2469679999999994E-5</c:v>
                </c:pt>
                <c:pt idx="363">
                  <c:v>6.4384440000000003E-5</c:v>
                </c:pt>
                <c:pt idx="364">
                  <c:v>8.2105020000000002E-5</c:v>
                </c:pt>
                <c:pt idx="365">
                  <c:v>3.3312870000000002E-5</c:v>
                </c:pt>
                <c:pt idx="366">
                  <c:v>1.0605456000000001E-4</c:v>
                </c:pt>
                <c:pt idx="367">
                  <c:v>4.9196789999999996E-5</c:v>
                </c:pt>
                <c:pt idx="368">
                  <c:v>5.9828159999999995E-5</c:v>
                </c:pt>
                <c:pt idx="369">
                  <c:v>4.4410590000000004E-5</c:v>
                </c:pt>
                <c:pt idx="370">
                  <c:v>3.805761E-5</c:v>
                </c:pt>
                <c:pt idx="371">
                  <c:v>2.1821232000000001E-5</c:v>
                </c:pt>
                <c:pt idx="372">
                  <c:v>8.172585E-5</c:v>
                </c:pt>
                <c:pt idx="373">
                  <c:v>3.4360110000000004E-5</c:v>
                </c:pt>
                <c:pt idx="374">
                  <c:v>6.2911050000000012E-5</c:v>
                </c:pt>
                <c:pt idx="375">
                  <c:v>3.6138389999999999E-5</c:v>
                </c:pt>
                <c:pt idx="376">
                  <c:v>4.3093529999999999E-5</c:v>
                </c:pt>
                <c:pt idx="377">
                  <c:v>4.6295940000000001E-5</c:v>
                </c:pt>
                <c:pt idx="378">
                  <c:v>5.2920929999999999E-5</c:v>
                </c:pt>
                <c:pt idx="379">
                  <c:v>4.1047380000000001E-5</c:v>
                </c:pt>
                <c:pt idx="380">
                  <c:v>2.7359382000000002E-5</c:v>
                </c:pt>
                <c:pt idx="381">
                  <c:v>3.2925060000000005E-5</c:v>
                </c:pt>
                <c:pt idx="382">
                  <c:v>4.1458110000000003E-5</c:v>
                </c:pt>
                <c:pt idx="383">
                  <c:v>4.264158E-5</c:v>
                </c:pt>
                <c:pt idx="384">
                  <c:v>2.8277946000000002E-5</c:v>
                </c:pt>
                <c:pt idx="385">
                  <c:v>5.3650950000000002E-5</c:v>
                </c:pt>
                <c:pt idx="386">
                  <c:v>5.1313109999999996E-6</c:v>
                </c:pt>
                <c:pt idx="387">
                  <c:v>2.0149395E-5</c:v>
                </c:pt>
                <c:pt idx="388">
                  <c:v>4.968942E-5</c:v>
                </c:pt>
                <c:pt idx="389">
                  <c:v>1.5962213999999999E-5</c:v>
                </c:pt>
                <c:pt idx="390">
                  <c:v>3.996537E-5</c:v>
                </c:pt>
                <c:pt idx="391">
                  <c:v>8.3285069999999991E-6</c:v>
                </c:pt>
                <c:pt idx="392">
                  <c:v>2.8376936999999997E-5</c:v>
                </c:pt>
                <c:pt idx="393">
                  <c:v>9.543140999999999E-6</c:v>
                </c:pt>
                <c:pt idx="394">
                  <c:v>3.5886989999999996E-5</c:v>
                </c:pt>
                <c:pt idx="395">
                  <c:v>2.6710074000000003E-5</c:v>
                </c:pt>
                <c:pt idx="396">
                  <c:v>1.8867542999999999E-5</c:v>
                </c:pt>
                <c:pt idx="397">
                  <c:v>1.9105715999999999E-5</c:v>
                </c:pt>
                <c:pt idx="398">
                  <c:v>-4.9534980000000005E-6</c:v>
                </c:pt>
                <c:pt idx="399">
                  <c:v>3.9240660000000003E-5</c:v>
                </c:pt>
                <c:pt idx="400">
                  <c:v>-2.8425015000000002E-6</c:v>
                </c:pt>
              </c:numCache>
            </c:numRef>
          </c:y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38092160"/>
        <c:axId val="117401088"/>
      </c:scatterChart>
      <c:valAx>
        <c:axId val="38092160"/>
        <c:scaling>
          <c:orientation val="minMax"/>
          <c:max val="780"/>
          <c:min val="380"/>
        </c:scaling>
        <c:delete val="0"/>
        <c:axPos val="b"/>
        <c:title>
          <c:tx>
            <c:rich>
              <a:bodyPr/>
              <a:lstStyle/>
              <a:p>
                <a:pPr>
                  <a:defRPr/>
                </a:pPr>
                <a:r>
                  <a:rPr lang="en-GB"/>
                  <a:t>Wavelength/nm</a:t>
                </a:r>
              </a:p>
            </c:rich>
          </c:tx>
          <c:layout/>
          <c:overlay val="0"/>
        </c:title>
        <c:numFmt formatCode="General" sourceLinked="1"/>
        <c:majorTickMark val="none"/>
        <c:minorTickMark val="none"/>
        <c:tickLblPos val="nextTo"/>
        <c:crossAx val="117401088"/>
        <c:crosses val="autoZero"/>
        <c:crossBetween val="midCat"/>
      </c:valAx>
      <c:valAx>
        <c:axId val="117401088"/>
        <c:scaling>
          <c:orientation val="minMax"/>
          <c:min val="0"/>
        </c:scaling>
        <c:delete val="0"/>
        <c:axPos val="l"/>
        <c:majorGridlines/>
        <c:title>
          <c:tx>
            <c:rich>
              <a:bodyPr/>
              <a:lstStyle/>
              <a:p>
                <a:pPr>
                  <a:defRPr/>
                </a:pPr>
                <a:r>
                  <a:rPr lang="en-GB"/>
                  <a:t>Irradiance </a:t>
                </a:r>
                <a:r>
                  <a:rPr lang="en-GB" baseline="0"/>
                  <a:t> m</a:t>
                </a:r>
                <a:r>
                  <a:rPr lang="en-GB" baseline="30000"/>
                  <a:t>-2</a:t>
                </a:r>
                <a:r>
                  <a:rPr lang="en-GB" baseline="0"/>
                  <a:t> nm</a:t>
                </a:r>
                <a:r>
                  <a:rPr lang="en-GB" baseline="30000"/>
                  <a:t>-1</a:t>
                </a:r>
              </a:p>
            </c:rich>
          </c:tx>
          <c:layout/>
          <c:overlay val="0"/>
        </c:title>
        <c:numFmt formatCode="General" sourceLinked="0"/>
        <c:majorTickMark val="none"/>
        <c:minorTickMark val="none"/>
        <c:tickLblPos val="nextTo"/>
        <c:crossAx val="38092160"/>
        <c:crosses val="autoZero"/>
        <c:crossBetween val="midCat"/>
      </c:valAx>
    </c:plotArea>
    <c:plotVisOnly val="1"/>
    <c:dispBlanksAs val="gap"/>
    <c:showDLblsOverMax val="0"/>
  </c:chart>
  <c:externalData r:id="rId1">
    <c:autoUpdate val="0"/>
  </c:externalData>
</c:chartSpace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50A151E-1F8F-44C4-AC18-3B5C0C18B25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39</TotalTime>
  <Pages>9</Pages>
  <Words>1406</Words>
  <Characters>8018</Characters>
  <Application>Microsoft Office Word</Application>
  <DocSecurity>0</DocSecurity>
  <Lines>66</Lines>
  <Paragraphs>18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Photometric Test Report</vt:lpstr>
    </vt:vector>
  </TitlesOfParts>
  <Company>Pro-Lite Photometrics LLP</Company>
  <LinksUpToDate>false</LinksUpToDate>
  <CharactersWithSpaces>9406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Photometric Test Report</dc:title>
  <dc:creator>Robert Yeo</dc:creator>
  <cp:lastModifiedBy>Gareth</cp:lastModifiedBy>
  <cp:revision>5</cp:revision>
  <cp:lastPrinted>2010-08-25T09:53:00Z</cp:lastPrinted>
  <dcterms:created xsi:type="dcterms:W3CDTF">2013-07-25T08:56:00Z</dcterms:created>
  <dcterms:modified xsi:type="dcterms:W3CDTF">2013-07-25T13:34:00Z</dcterms:modified>
</cp:coreProperties>
</file>